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  <w:proofErr w:type="spellStart"/>
      <w:r w:rsidRPr="00AF74DA">
        <w:rPr>
          <w:rFonts w:ascii="Times New Roman" w:eastAsia="Times New Roman" w:hAnsi="Times New Roman" w:cs="Times New Roman"/>
          <w:b/>
          <w:shadow/>
          <w:sz w:val="40"/>
          <w:szCs w:val="40"/>
        </w:rPr>
        <w:t>Колычева</w:t>
      </w:r>
      <w:proofErr w:type="spellEnd"/>
      <w:r w:rsidRPr="00AF74DA">
        <w:rPr>
          <w:rFonts w:ascii="Times New Roman" w:eastAsia="Times New Roman" w:hAnsi="Times New Roman" w:cs="Times New Roman"/>
          <w:b/>
          <w:shadow/>
          <w:sz w:val="40"/>
          <w:szCs w:val="40"/>
        </w:rPr>
        <w:t xml:space="preserve"> Т.И.</w:t>
      </w:r>
    </w:p>
    <w:p w:rsidR="00AF74DA" w:rsidRPr="00AF74DA" w:rsidRDefault="00AF74DA" w:rsidP="00AF74D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hadow/>
          <w:sz w:val="36"/>
          <w:szCs w:val="36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Pr="00AF74DA" w:rsidRDefault="00AF74DA" w:rsidP="00AF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Духовное краеведение Святого Белогорья</w:t>
      </w:r>
    </w:p>
    <w:p w:rsidR="00AF74DA" w:rsidRPr="001B73C2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Дополнительная образовательная </w:t>
      </w:r>
    </w:p>
    <w:p w:rsidR="00AF74DA" w:rsidRPr="001B73C2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общеразвивающая</w:t>
      </w:r>
      <w:proofErr w:type="spellEnd"/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программа</w:t>
      </w: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4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4DA">
        <w:rPr>
          <w:rFonts w:ascii="Times New Roman" w:eastAsia="Times New Roman" w:hAnsi="Times New Roman" w:cs="Times New Roman"/>
          <w:b/>
          <w:sz w:val="28"/>
          <w:szCs w:val="28"/>
        </w:rPr>
        <w:t>Белгород -2015</w:t>
      </w: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4D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 бюджетное учреждение  дополнительного образования</w:t>
      </w: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0"/>
          <w:szCs w:val="40"/>
        </w:rPr>
      </w:pPr>
      <w:r w:rsidRPr="00AF74DA">
        <w:rPr>
          <w:rFonts w:ascii="Times New Roman" w:eastAsia="Times New Roman" w:hAnsi="Times New Roman" w:cs="Times New Roman"/>
          <w:sz w:val="28"/>
          <w:szCs w:val="28"/>
        </w:rPr>
        <w:t>«Белгородский областной Дворец детского творчества</w:t>
      </w:r>
    </w:p>
    <w:p w:rsid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4DA" w:rsidRPr="00AF74DA" w:rsidRDefault="00AF74DA" w:rsidP="00AF74DA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710" w:rsidRPr="00444211" w:rsidRDefault="00472E7E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</w:p>
    <w:p w:rsidR="00614F78" w:rsidRDefault="00614F78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B2710" w:rsidRPr="007532FF" w:rsidRDefault="00472E7E" w:rsidP="00115363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1B2710" w:rsidRPr="007532FF">
        <w:rPr>
          <w:rFonts w:ascii="Times New Roman" w:hAnsi="Times New Roman" w:cs="Times New Roman"/>
          <w:shadow/>
          <w:sz w:val="28"/>
          <w:szCs w:val="28"/>
        </w:rPr>
        <w:t>:</w:t>
      </w:r>
    </w:p>
    <w:p w:rsidR="001B2710" w:rsidRPr="001B73C2" w:rsidRDefault="00472E7E" w:rsidP="00472E7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proofErr w:type="spellStart"/>
      <w:r w:rsidRPr="001B73C2">
        <w:rPr>
          <w:rFonts w:ascii="Times New Roman" w:hAnsi="Times New Roman" w:cs="Times New Roman"/>
          <w:b/>
          <w:shadow/>
          <w:sz w:val="40"/>
          <w:szCs w:val="40"/>
        </w:rPr>
        <w:t>Колычева</w:t>
      </w:r>
      <w:proofErr w:type="spellEnd"/>
      <w:r w:rsidRPr="001B73C2">
        <w:rPr>
          <w:rFonts w:ascii="Times New Roman" w:hAnsi="Times New Roman" w:cs="Times New Roman"/>
          <w:b/>
          <w:shadow/>
          <w:sz w:val="40"/>
          <w:szCs w:val="40"/>
        </w:rPr>
        <w:t xml:space="preserve"> Т.И.</w:t>
      </w:r>
    </w:p>
    <w:p w:rsidR="00082F34" w:rsidRPr="00444211" w:rsidRDefault="00082F34" w:rsidP="00115363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2F34" w:rsidRPr="00444211" w:rsidRDefault="00082F34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34" w:rsidRPr="00444211" w:rsidRDefault="00082F34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80C" w:rsidRDefault="0047380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Духовное краеведение Святого Белогорья</w:t>
      </w:r>
    </w:p>
    <w:p w:rsidR="001B73C2" w:rsidRP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Дополнительная образовательная </w:t>
      </w:r>
    </w:p>
    <w:p w:rsidR="0047380C" w:rsidRP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общеразвивающая</w:t>
      </w:r>
      <w:proofErr w:type="spellEnd"/>
      <w:r w:rsidRPr="001B73C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программа</w:t>
      </w:r>
    </w:p>
    <w:p w:rsidR="0047380C" w:rsidRDefault="0047380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7E" w:rsidRDefault="00472E7E" w:rsidP="00472E7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Белгород -201</w:t>
      </w:r>
      <w:r w:rsidR="001B73C2">
        <w:rPr>
          <w:rFonts w:ascii="Times New Roman" w:hAnsi="Times New Roman" w:cs="Times New Roman"/>
          <w:b/>
          <w:sz w:val="28"/>
          <w:szCs w:val="28"/>
        </w:rPr>
        <w:t>5</w:t>
      </w:r>
    </w:p>
    <w:p w:rsidR="00F473C3" w:rsidRDefault="00F473C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C2" w:rsidRDefault="001B73C2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B73C2" w:rsidSect="00AF74DA">
          <w:footerReference w:type="default" r:id="rId8"/>
          <w:pgSz w:w="11906" w:h="16838"/>
          <w:pgMar w:top="1134" w:right="850" w:bottom="1134" w:left="1843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02"/>
      </w:tblGrid>
      <w:tr w:rsidR="00636FEB" w:rsidTr="00636FEB">
        <w:tc>
          <w:tcPr>
            <w:tcW w:w="3227" w:type="dxa"/>
          </w:tcPr>
          <w:p w:rsidR="00636FEB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B730D">
              <w:rPr>
                <w:color w:val="000000" w:themeColor="text1"/>
                <w:sz w:val="28"/>
                <w:szCs w:val="28"/>
              </w:rPr>
              <w:lastRenderedPageBreak/>
              <w:t>УДК 37. 026</w:t>
            </w:r>
          </w:p>
          <w:p w:rsidR="00636FEB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ББК 74.268.7</w:t>
            </w:r>
          </w:p>
          <w:p w:rsidR="00636FEB" w:rsidRPr="008B730D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К61</w:t>
            </w:r>
          </w:p>
        </w:tc>
        <w:tc>
          <w:tcPr>
            <w:tcW w:w="6202" w:type="dxa"/>
          </w:tcPr>
          <w:p w:rsidR="00636FEB" w:rsidRPr="00636FEB" w:rsidRDefault="00636FEB" w:rsidP="00636FEB">
            <w:pPr>
              <w:tabs>
                <w:tab w:val="left" w:pos="9360"/>
              </w:tabs>
              <w:ind w:firstLine="742"/>
              <w:jc w:val="both"/>
              <w:rPr>
                <w:color w:val="000000" w:themeColor="text1"/>
                <w:sz w:val="28"/>
                <w:szCs w:val="28"/>
              </w:rPr>
            </w:pPr>
            <w:r w:rsidRPr="00636FEB">
              <w:rPr>
                <w:color w:val="000000" w:themeColor="text1"/>
                <w:sz w:val="28"/>
                <w:szCs w:val="28"/>
              </w:rPr>
              <w:t xml:space="preserve">Печатается по решению </w:t>
            </w:r>
          </w:p>
          <w:p w:rsidR="00636FEB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36FEB">
              <w:rPr>
                <w:color w:val="000000" w:themeColor="text1"/>
                <w:sz w:val="28"/>
                <w:szCs w:val="28"/>
              </w:rPr>
              <w:t>редакционно-издательского совета</w:t>
            </w:r>
          </w:p>
          <w:p w:rsidR="00636FEB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ОГАОУ ДПО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БелИРО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636FEB" w:rsidRPr="00444211" w:rsidRDefault="00636FEB" w:rsidP="00636FEB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444211">
              <w:rPr>
                <w:sz w:val="28"/>
                <w:szCs w:val="28"/>
              </w:rPr>
              <w:t xml:space="preserve">Протокол №  </w:t>
            </w:r>
            <w:r w:rsidR="00AF7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2015</w:t>
            </w:r>
            <w:r w:rsidRPr="00444211">
              <w:rPr>
                <w:sz w:val="28"/>
                <w:szCs w:val="28"/>
              </w:rPr>
              <w:t xml:space="preserve"> г. </w:t>
            </w:r>
          </w:p>
          <w:p w:rsidR="00636FEB" w:rsidRDefault="00636FEB" w:rsidP="00636FEB">
            <w:pPr>
              <w:tabs>
                <w:tab w:val="left" w:pos="936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36FEB" w:rsidTr="00636FEB">
        <w:tc>
          <w:tcPr>
            <w:tcW w:w="3227" w:type="dxa"/>
          </w:tcPr>
          <w:p w:rsidR="00636FEB" w:rsidRPr="008B730D" w:rsidRDefault="00636FEB" w:rsidP="00636FEB">
            <w:pPr>
              <w:tabs>
                <w:tab w:val="left" w:pos="936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636FEB" w:rsidRDefault="00636FEB" w:rsidP="00636FEB">
            <w:pPr>
              <w:tabs>
                <w:tab w:val="left" w:pos="9360"/>
              </w:tabs>
              <w:ind w:firstLine="708"/>
              <w:jc w:val="both"/>
              <w:rPr>
                <w:sz w:val="28"/>
                <w:szCs w:val="28"/>
              </w:rPr>
            </w:pPr>
            <w:r w:rsidRPr="00444211">
              <w:rPr>
                <w:sz w:val="28"/>
                <w:szCs w:val="28"/>
              </w:rPr>
              <w:t xml:space="preserve">Программа рассмотрена и утверждена на заседании педагогического Совета </w:t>
            </w:r>
            <w:r>
              <w:rPr>
                <w:sz w:val="28"/>
                <w:szCs w:val="28"/>
              </w:rPr>
              <w:t xml:space="preserve"> ГБУ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42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44211">
              <w:rPr>
                <w:sz w:val="28"/>
                <w:szCs w:val="28"/>
              </w:rPr>
              <w:t xml:space="preserve"> «</w:t>
            </w:r>
            <w:proofErr w:type="gramStart"/>
            <w:r w:rsidRPr="00444211">
              <w:rPr>
                <w:sz w:val="28"/>
                <w:szCs w:val="28"/>
              </w:rPr>
              <w:t>Белгородский</w:t>
            </w:r>
            <w:proofErr w:type="gramEnd"/>
            <w:r w:rsidRPr="00444211">
              <w:rPr>
                <w:sz w:val="28"/>
                <w:szCs w:val="28"/>
              </w:rPr>
              <w:t xml:space="preserve"> областной Дворец детского тво</w:t>
            </w:r>
            <w:r w:rsidRPr="00444211">
              <w:rPr>
                <w:sz w:val="28"/>
                <w:szCs w:val="28"/>
              </w:rPr>
              <w:t>р</w:t>
            </w:r>
            <w:r w:rsidRPr="00444211">
              <w:rPr>
                <w:sz w:val="28"/>
                <w:szCs w:val="28"/>
              </w:rPr>
              <w:t>чества»</w:t>
            </w:r>
          </w:p>
          <w:p w:rsidR="00636FEB" w:rsidRPr="00444211" w:rsidRDefault="00636FEB" w:rsidP="00636FEB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444211">
              <w:rPr>
                <w:sz w:val="28"/>
                <w:szCs w:val="28"/>
              </w:rPr>
              <w:t>Протокол №  от</w:t>
            </w:r>
            <w:r>
              <w:rPr>
                <w:sz w:val="28"/>
                <w:szCs w:val="28"/>
              </w:rPr>
              <w:t xml:space="preserve"> </w:t>
            </w:r>
            <w:r w:rsidRPr="0044421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44421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</w:t>
            </w:r>
            <w:r w:rsidRPr="00444211">
              <w:rPr>
                <w:sz w:val="28"/>
                <w:szCs w:val="28"/>
              </w:rPr>
              <w:t xml:space="preserve">2013 г. </w:t>
            </w:r>
          </w:p>
          <w:p w:rsidR="00636FEB" w:rsidRPr="00444211" w:rsidRDefault="00636FEB" w:rsidP="00636FEB">
            <w:pPr>
              <w:tabs>
                <w:tab w:val="left" w:pos="9360"/>
              </w:tabs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727D40" w:rsidRDefault="00727D40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D40"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E53" w:rsidRPr="00A90E53" w:rsidRDefault="00A90E53" w:rsidP="00A90E53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Белогурова</w:t>
      </w:r>
      <w:proofErr w:type="spellEnd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Л.М., </w:t>
      </w:r>
      <w:proofErr w:type="spellStart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</w:t>
      </w:r>
      <w:proofErr w:type="spellEnd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философ</w:t>
      </w:r>
      <w:proofErr w:type="gramStart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аук, доцент,  ОГАОУ ДПО «</w:t>
      </w:r>
      <w:proofErr w:type="spellStart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БелИРО</w:t>
      </w:r>
      <w:proofErr w:type="spellEnd"/>
      <w:r w:rsidRPr="00A90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</w:p>
    <w:p w:rsidR="00472E7E" w:rsidRPr="00472E7E" w:rsidRDefault="00F463C8" w:rsidP="00472E7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Полетаева Т.А.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философ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аук, зав. отделом образования православной духовной семинарии</w:t>
      </w:r>
      <w:r w:rsidR="00AF7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6FEB" w:rsidRDefault="00F463C8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Ширманова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М.Ю. </w:t>
      </w:r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>кан</w:t>
      </w:r>
      <w:proofErr w:type="spellEnd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</w:t>
      </w:r>
      <w:proofErr w:type="gramStart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>аук, доцент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 философии и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логии ФГАОУ ВПО </w:t>
      </w:r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НИУ «Бел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D40">
        <w:rPr>
          <w:rFonts w:ascii="Times New Roman" w:hAnsi="Times New Roman" w:cs="Times New Roman"/>
          <w:color w:val="000000" w:themeColor="text1"/>
          <w:sz w:val="28"/>
          <w:szCs w:val="28"/>
        </w:rPr>
        <w:t>ГУ»</w:t>
      </w:r>
    </w:p>
    <w:p w:rsidR="00A90E53" w:rsidRPr="00727D40" w:rsidRDefault="00A90E53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FEB" w:rsidRDefault="00636FEB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E7E" w:rsidRDefault="00472E7E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E7E" w:rsidRPr="00444211" w:rsidRDefault="00472E7E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03"/>
      </w:tblGrid>
      <w:tr w:rsidR="00727D40" w:rsidTr="00727D40">
        <w:tc>
          <w:tcPr>
            <w:tcW w:w="1526" w:type="dxa"/>
          </w:tcPr>
          <w:p w:rsidR="00727D40" w:rsidRDefault="00727D40" w:rsidP="00636FEB">
            <w:pPr>
              <w:tabs>
                <w:tab w:val="left" w:pos="936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К61</w:t>
            </w:r>
          </w:p>
        </w:tc>
        <w:tc>
          <w:tcPr>
            <w:tcW w:w="7903" w:type="dxa"/>
          </w:tcPr>
          <w:p w:rsidR="00727D40" w:rsidRDefault="00727D40" w:rsidP="00727D40">
            <w:pPr>
              <w:tabs>
                <w:tab w:val="left" w:pos="9360"/>
              </w:tabs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Колычева</w:t>
            </w:r>
            <w:proofErr w:type="spellEnd"/>
            <w:r>
              <w:rPr>
                <w:sz w:val="28"/>
                <w:szCs w:val="28"/>
              </w:rPr>
              <w:t>, Т.И.</w:t>
            </w:r>
            <w:r w:rsidRPr="00727D4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44211">
              <w:rPr>
                <w:color w:val="000000" w:themeColor="text1"/>
                <w:sz w:val="28"/>
                <w:szCs w:val="28"/>
              </w:rPr>
              <w:t>Духовное краеведение Святого Белогорья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727D40">
              <w:rPr>
                <w:color w:val="000000" w:themeColor="text1"/>
                <w:sz w:val="28"/>
                <w:szCs w:val="28"/>
              </w:rPr>
              <w:t xml:space="preserve"> Д</w:t>
            </w:r>
            <w:r w:rsidRPr="00727D40">
              <w:rPr>
                <w:color w:val="000000" w:themeColor="text1"/>
                <w:sz w:val="28"/>
                <w:szCs w:val="28"/>
              </w:rPr>
              <w:t>о</w:t>
            </w:r>
            <w:r w:rsidRPr="00727D40">
              <w:rPr>
                <w:color w:val="000000" w:themeColor="text1"/>
                <w:sz w:val="28"/>
                <w:szCs w:val="28"/>
              </w:rPr>
              <w:t xml:space="preserve">полнительная образовательная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общеразвивающая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7D40">
              <w:rPr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color w:val="000000" w:themeColor="text1"/>
                <w:sz w:val="28"/>
                <w:szCs w:val="28"/>
              </w:rPr>
              <w:t xml:space="preserve">. /  Т.И.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Колычева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– Белгород,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», 2015 – 68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36FEB" w:rsidRPr="00444211" w:rsidRDefault="00636FEB" w:rsidP="00636FEB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FEB" w:rsidRPr="00444211" w:rsidRDefault="00636FEB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7E" w:rsidRPr="00A50676" w:rsidRDefault="00472E7E" w:rsidP="00472E7E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676">
        <w:rPr>
          <w:rFonts w:ascii="Times New Roman" w:hAnsi="Times New Roman" w:cs="Times New Roman"/>
          <w:sz w:val="28"/>
          <w:szCs w:val="28"/>
        </w:rPr>
        <w:t>Курс духовного краеведения вписан в систему дополнительного школьного образования, что позволяет решить образовательно-воспитательные и социальные задачи: Организовать внеурочную деятел</w:t>
      </w:r>
      <w:r w:rsidRPr="00A50676">
        <w:rPr>
          <w:rFonts w:ascii="Times New Roman" w:hAnsi="Times New Roman" w:cs="Times New Roman"/>
          <w:sz w:val="28"/>
          <w:szCs w:val="28"/>
        </w:rPr>
        <w:t>ь</w:t>
      </w:r>
      <w:r w:rsidRPr="00A50676">
        <w:rPr>
          <w:rFonts w:ascii="Times New Roman" w:hAnsi="Times New Roman" w:cs="Times New Roman"/>
          <w:sz w:val="28"/>
          <w:szCs w:val="28"/>
        </w:rPr>
        <w:t>ность школьника на духовных началах, воспитать в нем самом потребность жить духовно и созидательно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676">
        <w:rPr>
          <w:rFonts w:ascii="Times New Roman" w:hAnsi="Times New Roman" w:cs="Times New Roman"/>
          <w:sz w:val="28"/>
          <w:szCs w:val="28"/>
        </w:rPr>
        <w:t>показать на примерах святых традицию д</w:t>
      </w:r>
      <w:r w:rsidRPr="00A50676">
        <w:rPr>
          <w:rFonts w:ascii="Times New Roman" w:hAnsi="Times New Roman" w:cs="Times New Roman"/>
          <w:sz w:val="28"/>
          <w:szCs w:val="28"/>
        </w:rPr>
        <w:t>у</w:t>
      </w:r>
      <w:r w:rsidRPr="00A50676">
        <w:rPr>
          <w:rFonts w:ascii="Times New Roman" w:hAnsi="Times New Roman" w:cs="Times New Roman"/>
          <w:sz w:val="28"/>
          <w:szCs w:val="28"/>
        </w:rPr>
        <w:t xml:space="preserve">ховного образа жизни. </w:t>
      </w:r>
    </w:p>
    <w:p w:rsidR="00472E7E" w:rsidRPr="00562C63" w:rsidRDefault="00472E7E" w:rsidP="00472E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7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предоставляет возможность</w:t>
      </w:r>
      <w:r w:rsidRPr="00A50676">
        <w:rPr>
          <w:rFonts w:ascii="Times New Roman" w:hAnsi="Times New Roman" w:cs="Times New Roman"/>
          <w:sz w:val="28"/>
          <w:szCs w:val="28"/>
        </w:rPr>
        <w:t xml:space="preserve"> сочета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62C63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62C63">
        <w:rPr>
          <w:rFonts w:ascii="Times New Roman" w:hAnsi="Times New Roman" w:cs="Times New Roman"/>
          <w:sz w:val="28"/>
          <w:szCs w:val="28"/>
        </w:rPr>
        <w:t xml:space="preserve"> и культурологическ</w:t>
      </w:r>
      <w:r>
        <w:rPr>
          <w:rFonts w:ascii="Times New Roman" w:hAnsi="Times New Roman" w:cs="Times New Roman"/>
          <w:sz w:val="28"/>
          <w:szCs w:val="28"/>
        </w:rPr>
        <w:t>ий подходы</w:t>
      </w:r>
      <w:r w:rsidRPr="00562C63">
        <w:rPr>
          <w:rFonts w:ascii="Times New Roman" w:hAnsi="Times New Roman" w:cs="Times New Roman"/>
          <w:sz w:val="28"/>
          <w:szCs w:val="28"/>
        </w:rPr>
        <w:t xml:space="preserve"> в изложении материала</w:t>
      </w:r>
      <w:r>
        <w:rPr>
          <w:rFonts w:ascii="Times New Roman" w:hAnsi="Times New Roman" w:cs="Times New Roman"/>
          <w:sz w:val="28"/>
          <w:szCs w:val="28"/>
        </w:rPr>
        <w:t xml:space="preserve">, системного и </w:t>
      </w:r>
      <w:r w:rsidRPr="00A50676">
        <w:rPr>
          <w:rFonts w:ascii="Times New Roman" w:hAnsi="Times New Roman" w:cs="Times New Roman"/>
          <w:sz w:val="28"/>
          <w:szCs w:val="28"/>
        </w:rPr>
        <w:t>по</w:t>
      </w:r>
      <w:r w:rsidRPr="00A50676">
        <w:rPr>
          <w:rFonts w:ascii="Times New Roman" w:hAnsi="Times New Roman" w:cs="Times New Roman"/>
          <w:sz w:val="28"/>
          <w:szCs w:val="28"/>
        </w:rPr>
        <w:t>д</w:t>
      </w:r>
      <w:r w:rsidRPr="00A50676">
        <w:rPr>
          <w:rFonts w:ascii="Times New Roman" w:hAnsi="Times New Roman" w:cs="Times New Roman"/>
          <w:sz w:val="28"/>
          <w:szCs w:val="28"/>
        </w:rPr>
        <w:t>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76">
        <w:rPr>
          <w:rFonts w:ascii="Times New Roman" w:hAnsi="Times New Roman" w:cs="Times New Roman"/>
          <w:sz w:val="28"/>
          <w:szCs w:val="28"/>
        </w:rPr>
        <w:t>рассмотрения пра</w:t>
      </w:r>
      <w:r w:rsidR="009E1B5F">
        <w:rPr>
          <w:rFonts w:ascii="Times New Roman" w:hAnsi="Times New Roman" w:cs="Times New Roman"/>
          <w:sz w:val="28"/>
          <w:szCs w:val="28"/>
        </w:rPr>
        <w:t xml:space="preserve">вославной культуры </w:t>
      </w:r>
      <w:proofErr w:type="spellStart"/>
      <w:r w:rsidR="009E1B5F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562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FEB" w:rsidRPr="00444211" w:rsidRDefault="00636FEB" w:rsidP="00636FEB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40" w:rsidRPr="00444211" w:rsidRDefault="00727D4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D29" w:rsidRPr="00444211" w:rsidRDefault="00946D29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710" w:rsidRPr="00444211" w:rsidRDefault="009D094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10" w:rsidRPr="00115363" w:rsidRDefault="001B2710" w:rsidP="00CE330C">
      <w:pPr>
        <w:tabs>
          <w:tab w:val="left" w:pos="936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15363">
        <w:rPr>
          <w:rFonts w:ascii="Times New Roman" w:hAnsi="Times New Roman" w:cs="Times New Roman"/>
          <w:bCs/>
          <w:sz w:val="28"/>
          <w:szCs w:val="28"/>
        </w:rPr>
        <w:t>«Без памяти нет традиций,</w:t>
      </w:r>
    </w:p>
    <w:p w:rsidR="001B2710" w:rsidRPr="00115363" w:rsidRDefault="001B2710" w:rsidP="00CE330C">
      <w:pPr>
        <w:tabs>
          <w:tab w:val="left" w:pos="936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15363">
        <w:rPr>
          <w:rFonts w:ascii="Times New Roman" w:hAnsi="Times New Roman" w:cs="Times New Roman"/>
          <w:bCs/>
          <w:sz w:val="28"/>
          <w:szCs w:val="28"/>
        </w:rPr>
        <w:t xml:space="preserve"> без воспитания нет духовности,</w:t>
      </w:r>
    </w:p>
    <w:p w:rsidR="001B2710" w:rsidRPr="00115363" w:rsidRDefault="001B2710" w:rsidP="00CE330C">
      <w:pPr>
        <w:tabs>
          <w:tab w:val="left" w:pos="936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15363">
        <w:rPr>
          <w:rFonts w:ascii="Times New Roman" w:hAnsi="Times New Roman" w:cs="Times New Roman"/>
          <w:bCs/>
          <w:sz w:val="28"/>
          <w:szCs w:val="28"/>
        </w:rPr>
        <w:t>без личности нет народа</w:t>
      </w:r>
    </w:p>
    <w:p w:rsidR="001B2710" w:rsidRPr="00115363" w:rsidRDefault="001B2710" w:rsidP="00CE330C">
      <w:pPr>
        <w:tabs>
          <w:tab w:val="left" w:pos="936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15363">
        <w:rPr>
          <w:rFonts w:ascii="Times New Roman" w:hAnsi="Times New Roman" w:cs="Times New Roman"/>
          <w:bCs/>
          <w:sz w:val="28"/>
          <w:szCs w:val="28"/>
        </w:rPr>
        <w:t>как  исторической общности».</w:t>
      </w:r>
    </w:p>
    <w:p w:rsidR="001B2710" w:rsidRPr="00115363" w:rsidRDefault="001B2710" w:rsidP="00CE330C">
      <w:pPr>
        <w:tabs>
          <w:tab w:val="left" w:pos="9360"/>
        </w:tabs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15363">
        <w:rPr>
          <w:rFonts w:ascii="Times New Roman" w:hAnsi="Times New Roman" w:cs="Times New Roman"/>
          <w:bCs/>
          <w:sz w:val="28"/>
          <w:szCs w:val="28"/>
        </w:rPr>
        <w:t>Академик Г.Н.. Волков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708"/>
        <w:rPr>
          <w:rStyle w:val="FontStyle50"/>
          <w:sz w:val="28"/>
          <w:szCs w:val="28"/>
        </w:rPr>
      </w:pPr>
      <w:r w:rsidRPr="00444211">
        <w:rPr>
          <w:szCs w:val="28"/>
        </w:rPr>
        <w:t>В настоящее время о</w:t>
      </w:r>
      <w:r w:rsidRPr="00444211">
        <w:rPr>
          <w:rStyle w:val="FontStyle50"/>
          <w:sz w:val="28"/>
          <w:szCs w:val="28"/>
        </w:rPr>
        <w:t>течественное образование и воспитание ориент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ровано к духовно-нравственным формам национального опыта, нравстве</w:t>
      </w:r>
      <w:r w:rsidRPr="00444211">
        <w:rPr>
          <w:rStyle w:val="FontStyle50"/>
          <w:sz w:val="28"/>
          <w:szCs w:val="28"/>
        </w:rPr>
        <w:t>н</w:t>
      </w:r>
      <w:r w:rsidRPr="00444211">
        <w:rPr>
          <w:rStyle w:val="FontStyle50"/>
          <w:sz w:val="28"/>
          <w:szCs w:val="28"/>
        </w:rPr>
        <w:t>ным традициям. Духовное возрождение - есть сохранение российского н</w:t>
      </w:r>
      <w:r w:rsidRPr="00444211">
        <w:rPr>
          <w:rStyle w:val="FontStyle50"/>
          <w:sz w:val="28"/>
          <w:szCs w:val="28"/>
        </w:rPr>
        <w:t>а</w:t>
      </w:r>
      <w:r w:rsidRPr="00444211">
        <w:rPr>
          <w:rStyle w:val="FontStyle50"/>
          <w:sz w:val="28"/>
          <w:szCs w:val="28"/>
        </w:rPr>
        <w:t>рода. Это связано с необходимостью восстановления традиционной ме</w:t>
      </w:r>
      <w:r w:rsidRPr="00444211">
        <w:rPr>
          <w:rStyle w:val="FontStyle50"/>
          <w:sz w:val="28"/>
          <w:szCs w:val="28"/>
        </w:rPr>
        <w:t>н</w:t>
      </w:r>
      <w:r w:rsidRPr="00444211">
        <w:rPr>
          <w:rStyle w:val="FontStyle50"/>
          <w:sz w:val="28"/>
          <w:szCs w:val="28"/>
        </w:rPr>
        <w:t>тальности, уклада жизни народа и российской государственности.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Главная ценность современного образования - личностный рост чел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века, его духовное, нравственное самосовершенствование,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ответственность, гражданственность и социализация в обществе. Отсюда вытекают ценностные приоритеты системы дополнительного образования детей. Курс духовного краеведения вписан в систему дополнительного школьного образования, что решает значительный круг образовательно-воспитательных и социальных задач. Организовать свободное время школ</w:t>
      </w:r>
      <w:r w:rsidRPr="00444211">
        <w:rPr>
          <w:rFonts w:ascii="Times New Roman" w:hAnsi="Times New Roman" w:cs="Times New Roman"/>
          <w:sz w:val="28"/>
          <w:szCs w:val="28"/>
        </w:rPr>
        <w:t>ь</w:t>
      </w:r>
      <w:r w:rsidRPr="00444211">
        <w:rPr>
          <w:rFonts w:ascii="Times New Roman" w:hAnsi="Times New Roman" w:cs="Times New Roman"/>
          <w:sz w:val="28"/>
          <w:szCs w:val="28"/>
        </w:rPr>
        <w:t>ника, на духовных началах воспитать в нем самом потребность жить духо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но и созидательно – значит дать ему традицию духовного образа жизни. </w:t>
      </w:r>
    </w:p>
    <w:p w:rsidR="001B2710" w:rsidRPr="00444211" w:rsidRDefault="001B2710" w:rsidP="00115363">
      <w:pPr>
        <w:pStyle w:val="ab"/>
        <w:tabs>
          <w:tab w:val="left" w:pos="936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444211">
        <w:rPr>
          <w:color w:val="000000"/>
          <w:sz w:val="28"/>
          <w:szCs w:val="28"/>
        </w:rPr>
        <w:t>Изучение духовного краеведения Святого Белогорья, истории родной земли, ее трудовых, боевых и культурных традиций, устоев народа было и остается важнейшим направлением в воспитании у обучающихся патри</w:t>
      </w:r>
      <w:r w:rsidRPr="00444211">
        <w:rPr>
          <w:color w:val="000000"/>
          <w:sz w:val="28"/>
          <w:szCs w:val="28"/>
        </w:rPr>
        <w:t>о</w:t>
      </w:r>
      <w:r w:rsidRPr="00444211">
        <w:rPr>
          <w:color w:val="000000"/>
          <w:sz w:val="28"/>
          <w:szCs w:val="28"/>
        </w:rPr>
        <w:t>тизма, чувства любви к большой и малой Родине.</w:t>
      </w:r>
      <w:proofErr w:type="gramEnd"/>
    </w:p>
    <w:p w:rsidR="00C370C4" w:rsidRPr="00444211" w:rsidRDefault="00C370C4" w:rsidP="00115363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4211">
        <w:rPr>
          <w:rFonts w:ascii="Times New Roman" w:hAnsi="Times New Roman" w:cs="Times New Roman"/>
          <w:sz w:val="28"/>
          <w:szCs w:val="28"/>
        </w:rPr>
        <w:t>Настоящая программа – это творческая переработка опыта изучения духовного краеведения с учетом отечественных и региональных традиций в системе дополнительного образования в ГБУ</w:t>
      </w:r>
      <w:r w:rsidR="00022AE1" w:rsidRPr="00444211">
        <w:rPr>
          <w:rFonts w:ascii="Times New Roman" w:hAnsi="Times New Roman" w:cs="Times New Roman"/>
          <w:sz w:val="28"/>
          <w:szCs w:val="28"/>
        </w:rPr>
        <w:t>ДО</w:t>
      </w:r>
      <w:r w:rsidRPr="00444211">
        <w:rPr>
          <w:rFonts w:ascii="Times New Roman" w:hAnsi="Times New Roman" w:cs="Times New Roman"/>
          <w:sz w:val="28"/>
          <w:szCs w:val="28"/>
        </w:rPr>
        <w:t xml:space="preserve"> «Белгородский областной Дворец детского творчества».</w:t>
      </w:r>
    </w:p>
    <w:p w:rsidR="002C4006" w:rsidRPr="002C4006" w:rsidRDefault="00C370C4" w:rsidP="002C4006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06">
        <w:rPr>
          <w:rFonts w:ascii="Times New Roman" w:hAnsi="Times New Roman" w:cs="Times New Roman"/>
          <w:sz w:val="28"/>
          <w:szCs w:val="28"/>
        </w:rPr>
        <w:t>Начата апробация программы при организации образовательного пр</w:t>
      </w:r>
      <w:r w:rsidRPr="002C4006">
        <w:rPr>
          <w:rFonts w:ascii="Times New Roman" w:hAnsi="Times New Roman" w:cs="Times New Roman"/>
          <w:sz w:val="28"/>
          <w:szCs w:val="28"/>
        </w:rPr>
        <w:t>о</w:t>
      </w:r>
      <w:r w:rsidRPr="002C4006">
        <w:rPr>
          <w:rFonts w:ascii="Times New Roman" w:hAnsi="Times New Roman" w:cs="Times New Roman"/>
          <w:sz w:val="28"/>
          <w:szCs w:val="28"/>
        </w:rPr>
        <w:t xml:space="preserve">цесса в духовно-просветительском центре «Благовест». </w:t>
      </w:r>
      <w:r w:rsidR="002C4006" w:rsidRPr="002C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0C4" w:rsidRPr="002C4006" w:rsidRDefault="00C370C4" w:rsidP="002C4006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06">
        <w:rPr>
          <w:rFonts w:ascii="Times New Roman" w:hAnsi="Times New Roman" w:cs="Times New Roman"/>
          <w:sz w:val="28"/>
          <w:szCs w:val="28"/>
        </w:rPr>
        <w:t>2</w:t>
      </w:r>
      <w:r w:rsidR="006722EC">
        <w:rPr>
          <w:rFonts w:ascii="Times New Roman" w:hAnsi="Times New Roman" w:cs="Times New Roman"/>
          <w:sz w:val="28"/>
          <w:szCs w:val="28"/>
        </w:rPr>
        <w:t>3</w:t>
      </w:r>
      <w:r w:rsidRPr="002C4006">
        <w:rPr>
          <w:rFonts w:ascii="Times New Roman" w:hAnsi="Times New Roman" w:cs="Times New Roman"/>
          <w:sz w:val="28"/>
          <w:szCs w:val="28"/>
        </w:rPr>
        <w:t xml:space="preserve"> октября 2010 г. в Белгородской области стартовала долгосрочная целевая программа «Духовно - нравственное воспитание населения Белг</w:t>
      </w:r>
      <w:r w:rsidRPr="002C4006">
        <w:rPr>
          <w:rFonts w:ascii="Times New Roman" w:hAnsi="Times New Roman" w:cs="Times New Roman"/>
          <w:sz w:val="28"/>
          <w:szCs w:val="28"/>
        </w:rPr>
        <w:t>о</w:t>
      </w:r>
      <w:r w:rsidRPr="002C4006">
        <w:rPr>
          <w:rFonts w:ascii="Times New Roman" w:hAnsi="Times New Roman" w:cs="Times New Roman"/>
          <w:sz w:val="28"/>
          <w:szCs w:val="28"/>
        </w:rPr>
        <w:t>родской области», утвержденная постановлением правительства Белгоро</w:t>
      </w:r>
      <w:r w:rsidRPr="002C4006">
        <w:rPr>
          <w:rFonts w:ascii="Times New Roman" w:hAnsi="Times New Roman" w:cs="Times New Roman"/>
          <w:sz w:val="28"/>
          <w:szCs w:val="28"/>
        </w:rPr>
        <w:t>д</w:t>
      </w:r>
      <w:r w:rsidRPr="002C4006">
        <w:rPr>
          <w:rFonts w:ascii="Times New Roman" w:hAnsi="Times New Roman" w:cs="Times New Roman"/>
          <w:sz w:val="28"/>
          <w:szCs w:val="28"/>
        </w:rPr>
        <w:t>ской области. В рамках этой программы успешно реализ</w:t>
      </w:r>
      <w:r w:rsidR="00406585" w:rsidRPr="002C4006">
        <w:rPr>
          <w:rFonts w:ascii="Times New Roman" w:hAnsi="Times New Roman" w:cs="Times New Roman"/>
          <w:sz w:val="28"/>
          <w:szCs w:val="28"/>
        </w:rPr>
        <w:t xml:space="preserve">овался </w:t>
      </w:r>
      <w:r w:rsidRPr="002C4006">
        <w:rPr>
          <w:rFonts w:ascii="Times New Roman" w:hAnsi="Times New Roman" w:cs="Times New Roman"/>
          <w:sz w:val="28"/>
          <w:szCs w:val="28"/>
        </w:rPr>
        <w:t>проект «Создание детского областного духовно - просветительского Центра «Бл</w:t>
      </w:r>
      <w:r w:rsidRPr="002C4006">
        <w:rPr>
          <w:rFonts w:ascii="Times New Roman" w:hAnsi="Times New Roman" w:cs="Times New Roman"/>
          <w:sz w:val="28"/>
          <w:szCs w:val="28"/>
        </w:rPr>
        <w:t>а</w:t>
      </w:r>
      <w:r w:rsidRPr="002C4006">
        <w:rPr>
          <w:rFonts w:ascii="Times New Roman" w:hAnsi="Times New Roman" w:cs="Times New Roman"/>
          <w:sz w:val="28"/>
          <w:szCs w:val="28"/>
        </w:rPr>
        <w:t>говест».</w:t>
      </w:r>
    </w:p>
    <w:p w:rsidR="00C370C4" w:rsidRPr="00444211" w:rsidRDefault="00C370C4" w:rsidP="00115363">
      <w:pPr>
        <w:tabs>
          <w:tab w:val="left" w:pos="9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211">
        <w:rPr>
          <w:rFonts w:ascii="Times New Roman" w:hAnsi="Times New Roman" w:cs="Times New Roman"/>
          <w:bCs/>
          <w:sz w:val="28"/>
          <w:szCs w:val="28"/>
        </w:rPr>
        <w:t>Детский областной духовно-просветительский Центр « Благовест» со</w:t>
      </w:r>
      <w:r w:rsidRPr="00444211">
        <w:rPr>
          <w:rFonts w:ascii="Times New Roman" w:hAnsi="Times New Roman" w:cs="Times New Roman"/>
          <w:bCs/>
          <w:sz w:val="28"/>
          <w:szCs w:val="28"/>
        </w:rPr>
        <w:t>з</w:t>
      </w:r>
      <w:r w:rsidRPr="00444211">
        <w:rPr>
          <w:rFonts w:ascii="Times New Roman" w:hAnsi="Times New Roman" w:cs="Times New Roman"/>
          <w:bCs/>
          <w:sz w:val="28"/>
          <w:szCs w:val="28"/>
        </w:rPr>
        <w:t>дан по инициативе департамента образования, культуры и молодежной п</w:t>
      </w:r>
      <w:r w:rsidRPr="00444211">
        <w:rPr>
          <w:rFonts w:ascii="Times New Roman" w:hAnsi="Times New Roman" w:cs="Times New Roman"/>
          <w:bCs/>
          <w:sz w:val="28"/>
          <w:szCs w:val="28"/>
        </w:rPr>
        <w:t>о</w:t>
      </w:r>
      <w:r w:rsidRPr="00444211">
        <w:rPr>
          <w:rFonts w:ascii="Times New Roman" w:hAnsi="Times New Roman" w:cs="Times New Roman"/>
          <w:bCs/>
          <w:sz w:val="28"/>
          <w:szCs w:val="28"/>
        </w:rPr>
        <w:t>литики Белгородской области и администрации государственного образов</w:t>
      </w:r>
      <w:r w:rsidRPr="00444211">
        <w:rPr>
          <w:rFonts w:ascii="Times New Roman" w:hAnsi="Times New Roman" w:cs="Times New Roman"/>
          <w:bCs/>
          <w:sz w:val="28"/>
          <w:szCs w:val="28"/>
        </w:rPr>
        <w:t>а</w:t>
      </w:r>
      <w:r w:rsidRPr="00444211">
        <w:rPr>
          <w:rFonts w:ascii="Times New Roman" w:hAnsi="Times New Roman" w:cs="Times New Roman"/>
          <w:bCs/>
          <w:sz w:val="28"/>
          <w:szCs w:val="28"/>
        </w:rPr>
        <w:t xml:space="preserve">тельного учреждения дополнительного образования детей  «Белгородский областной </w:t>
      </w:r>
      <w:r w:rsidR="00EA36E2" w:rsidRPr="00444211">
        <w:rPr>
          <w:rFonts w:ascii="Times New Roman" w:hAnsi="Times New Roman" w:cs="Times New Roman"/>
          <w:bCs/>
          <w:sz w:val="28"/>
          <w:szCs w:val="28"/>
        </w:rPr>
        <w:t>Д</w:t>
      </w:r>
      <w:r w:rsidRPr="00444211">
        <w:rPr>
          <w:rFonts w:ascii="Times New Roman" w:hAnsi="Times New Roman" w:cs="Times New Roman"/>
          <w:bCs/>
          <w:sz w:val="28"/>
          <w:szCs w:val="28"/>
        </w:rPr>
        <w:t>ворец детского творчества».</w:t>
      </w:r>
    </w:p>
    <w:p w:rsidR="00C370C4" w:rsidRPr="00444211" w:rsidRDefault="00C370C4" w:rsidP="00115363">
      <w:pPr>
        <w:tabs>
          <w:tab w:val="left" w:pos="9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211">
        <w:rPr>
          <w:rFonts w:ascii="Times New Roman" w:hAnsi="Times New Roman" w:cs="Times New Roman"/>
          <w:bCs/>
          <w:sz w:val="28"/>
          <w:szCs w:val="28"/>
        </w:rPr>
        <w:lastRenderedPageBreak/>
        <w:t>Центр участвует в обсуждении вопросов создания православно – ор</w:t>
      </w:r>
      <w:r w:rsidRPr="00444211">
        <w:rPr>
          <w:rFonts w:ascii="Times New Roman" w:hAnsi="Times New Roman" w:cs="Times New Roman"/>
          <w:bCs/>
          <w:sz w:val="28"/>
          <w:szCs w:val="28"/>
        </w:rPr>
        <w:t>и</w:t>
      </w:r>
      <w:r w:rsidRPr="00444211">
        <w:rPr>
          <w:rFonts w:ascii="Times New Roman" w:hAnsi="Times New Roman" w:cs="Times New Roman"/>
          <w:bCs/>
          <w:sz w:val="28"/>
          <w:szCs w:val="28"/>
        </w:rPr>
        <w:t>ентированного воспитания, вопросов выработки и экспериментальной пр</w:t>
      </w:r>
      <w:r w:rsidRPr="00444211">
        <w:rPr>
          <w:rFonts w:ascii="Times New Roman" w:hAnsi="Times New Roman" w:cs="Times New Roman"/>
          <w:bCs/>
          <w:sz w:val="28"/>
          <w:szCs w:val="28"/>
        </w:rPr>
        <w:t>о</w:t>
      </w:r>
      <w:r w:rsidRPr="00444211">
        <w:rPr>
          <w:rFonts w:ascii="Times New Roman" w:hAnsi="Times New Roman" w:cs="Times New Roman"/>
          <w:bCs/>
          <w:sz w:val="28"/>
          <w:szCs w:val="28"/>
        </w:rPr>
        <w:t>верки форм и методов, продуктивного взаимодействия учреждений образ</w:t>
      </w:r>
      <w:r w:rsidRPr="00444211">
        <w:rPr>
          <w:rFonts w:ascii="Times New Roman" w:hAnsi="Times New Roman" w:cs="Times New Roman"/>
          <w:bCs/>
          <w:sz w:val="28"/>
          <w:szCs w:val="28"/>
        </w:rPr>
        <w:t>о</w:t>
      </w:r>
      <w:r w:rsidRPr="00444211">
        <w:rPr>
          <w:rFonts w:ascii="Times New Roman" w:hAnsi="Times New Roman" w:cs="Times New Roman"/>
          <w:bCs/>
          <w:sz w:val="28"/>
          <w:szCs w:val="28"/>
        </w:rPr>
        <w:t>вания, культуры, здравоохранения, общественных организаций, Правосла</w:t>
      </w:r>
      <w:r w:rsidRPr="00444211">
        <w:rPr>
          <w:rFonts w:ascii="Times New Roman" w:hAnsi="Times New Roman" w:cs="Times New Roman"/>
          <w:bCs/>
          <w:sz w:val="28"/>
          <w:szCs w:val="28"/>
        </w:rPr>
        <w:t>в</w:t>
      </w:r>
      <w:r w:rsidRPr="00444211">
        <w:rPr>
          <w:rFonts w:ascii="Times New Roman" w:hAnsi="Times New Roman" w:cs="Times New Roman"/>
          <w:bCs/>
          <w:sz w:val="28"/>
          <w:szCs w:val="28"/>
        </w:rPr>
        <w:t xml:space="preserve">ной Церкви по духовно – нравственному воспитанию и просвещению. Он </w:t>
      </w:r>
      <w:r w:rsidR="00836335" w:rsidRPr="00444211">
        <w:rPr>
          <w:rFonts w:ascii="Times New Roman" w:hAnsi="Times New Roman" w:cs="Times New Roman"/>
          <w:bCs/>
          <w:sz w:val="28"/>
          <w:szCs w:val="28"/>
        </w:rPr>
        <w:t xml:space="preserve">взял </w:t>
      </w:r>
      <w:r w:rsidRPr="00444211">
        <w:rPr>
          <w:rFonts w:ascii="Times New Roman" w:hAnsi="Times New Roman" w:cs="Times New Roman"/>
          <w:bCs/>
          <w:sz w:val="28"/>
          <w:szCs w:val="28"/>
        </w:rPr>
        <w:t>на себя роль связующего звена между светской и религиозной жизнью, роль наставника в создании живой духовной среды, способной к диалогу.</w:t>
      </w:r>
    </w:p>
    <w:p w:rsidR="005B7C58" w:rsidRPr="00922A54" w:rsidRDefault="005B7C58" w:rsidP="00115363">
      <w:pPr>
        <w:tabs>
          <w:tab w:val="lef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Содержание программы обусловлено </w:t>
      </w:r>
      <w:r w:rsidRPr="00922A54">
        <w:rPr>
          <w:rFonts w:ascii="Times New Roman" w:hAnsi="Times New Roman" w:cs="Times New Roman"/>
          <w:sz w:val="28"/>
          <w:szCs w:val="28"/>
        </w:rPr>
        <w:t>культурологической направленн</w:t>
      </w:r>
      <w:r w:rsidRPr="00922A54">
        <w:rPr>
          <w:rFonts w:ascii="Times New Roman" w:hAnsi="Times New Roman" w:cs="Times New Roman"/>
          <w:sz w:val="28"/>
          <w:szCs w:val="28"/>
        </w:rPr>
        <w:t>о</w:t>
      </w:r>
      <w:r w:rsidRPr="00922A54">
        <w:rPr>
          <w:rFonts w:ascii="Times New Roman" w:hAnsi="Times New Roman" w:cs="Times New Roman"/>
          <w:sz w:val="28"/>
          <w:szCs w:val="28"/>
        </w:rPr>
        <w:t>стью.</w:t>
      </w:r>
    </w:p>
    <w:p w:rsidR="002D0CAD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44421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программы</w:t>
      </w:r>
      <w:r w:rsidRPr="004442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определяется потребностью нашего общ</w:t>
      </w:r>
      <w:r w:rsidRPr="00444211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4442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ства в </w:t>
      </w:r>
      <w:r w:rsidRPr="0044421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духовно - нравственном воспитании на основе православных трад</w:t>
      </w:r>
      <w:r w:rsidRPr="0044421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442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ций, как 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необходимом элементе формирования личности. Губернатор Бе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городской области Е.С. Савченко сказал: «Наше благополучие зависит, прежде всего, от отношений между людьми, их творческой активности, х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рактера и мотивов поступков, а главное – веры, любви, нравственной чутк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сти». Церковь и государство осознают сегодня, что задачи православия и духовно – нравственного воспитания должны пронизывать и подчинять себе всю нашу образовательную систему. В условиях продолжающегося обос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рения социально – экономических и нравственных проблем в обществе ус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ливаются деструктивные процессы, становится все более очевидным, что только религиозные, исторические и национально – культурные ценности народа могут стать спасительным источником выздоровления и духовного развития общества. Сотрудничество Церкви и государства в сфере росси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ского образования открыло возможность внедрять в педагогический пр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цесс элементы православия, которые не противоречат светскому характеру воспитания, а наоборот обогащают душу и ум ребенка высшими идеалами добра, целомудрия, красоты. Такое слияние благотворно влияет на форм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рование мировоззрения ребенка, на его этическое и эстетическое развитие, улучшает интеллектуальный потенциал, позволяет укрепить психическое здоровье, формирует гражданскую позицию, патриотизм, создает предп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сылки дальнейшего становления личности.</w:t>
      </w:r>
    </w:p>
    <w:p w:rsidR="002C4006" w:rsidRDefault="00F70132" w:rsidP="002C4006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1B2710" w:rsidRPr="00444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овизна </w:t>
      </w:r>
      <w:r w:rsidR="001B2710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>в том, что в процессе ее реализации обучающиеся</w:t>
      </w:r>
      <w:r w:rsidR="001B2710" w:rsidRPr="004442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2710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овладев</w:t>
      </w:r>
      <w:r w:rsidR="001B2710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B2710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 </w:t>
      </w:r>
      <w:r w:rsidR="00AC2412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знаниями и умениями</w:t>
      </w:r>
      <w:r w:rsidR="001B2710" w:rsidRPr="0044421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в дальнейшем помогут ему определить</w:t>
      </w:r>
      <w:r w:rsidR="001B2710" w:rsidRPr="00444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себя культурные и духовно-нравственные ориентиры, способствовать успешной социализации личности,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интеграция в повседневную жизнь детей, в различные виды творческой деятельности, включение регионального ко</w:t>
      </w:r>
      <w:r w:rsidR="001B2710" w:rsidRPr="00444211">
        <w:rPr>
          <w:rFonts w:ascii="Times New Roman" w:hAnsi="Times New Roman" w:cs="Times New Roman"/>
          <w:sz w:val="28"/>
          <w:szCs w:val="28"/>
        </w:rPr>
        <w:t>м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понента. Программа позволяет </w:t>
      </w:r>
      <w:r w:rsidR="00FE4DBE" w:rsidRPr="00444211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1B2710" w:rsidRPr="00444211">
        <w:rPr>
          <w:rFonts w:ascii="Times New Roman" w:hAnsi="Times New Roman" w:cs="Times New Roman"/>
          <w:sz w:val="28"/>
          <w:szCs w:val="28"/>
        </w:rPr>
        <w:t>сделать первые шаги в изуч</w:t>
      </w:r>
      <w:r w:rsidR="001B2710" w:rsidRPr="00444211">
        <w:rPr>
          <w:rFonts w:ascii="Times New Roman" w:hAnsi="Times New Roman" w:cs="Times New Roman"/>
          <w:sz w:val="28"/>
          <w:szCs w:val="28"/>
        </w:rPr>
        <w:t>е</w:t>
      </w:r>
      <w:r w:rsidR="001B2710" w:rsidRPr="00444211">
        <w:rPr>
          <w:rFonts w:ascii="Times New Roman" w:hAnsi="Times New Roman" w:cs="Times New Roman"/>
          <w:sz w:val="28"/>
          <w:szCs w:val="28"/>
        </w:rPr>
        <w:t>нии подвижнической жизни «Святых земли русской», которые предстают в нашем сознании как высочайший эталон нравственности, подают великий пример любви, сострадания, жертвенности</w:t>
      </w:r>
      <w:r w:rsidR="006F14BD" w:rsidRPr="00444211">
        <w:rPr>
          <w:rFonts w:ascii="Times New Roman" w:hAnsi="Times New Roman" w:cs="Times New Roman"/>
          <w:sz w:val="28"/>
          <w:szCs w:val="28"/>
        </w:rPr>
        <w:t>.</w:t>
      </w:r>
    </w:p>
    <w:p w:rsidR="00886BBE" w:rsidRDefault="00C370C4" w:rsidP="00886BBE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состоит в том, чтобы раскрыть для детей радость и смысл православных праздников, обычаев, правил жизни, христианских ценностей, христианского мировосприятия в </w:t>
      </w:r>
      <w:r w:rsidRPr="00444211">
        <w:rPr>
          <w:rFonts w:ascii="Times New Roman" w:hAnsi="Times New Roman" w:cs="Times New Roman"/>
          <w:sz w:val="28"/>
          <w:szCs w:val="28"/>
        </w:rPr>
        <w:lastRenderedPageBreak/>
        <w:t>произведениях православной иконописи, церковных песнопениях, особе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ностях храмового зодчества</w:t>
      </w:r>
      <w:r w:rsidR="00886BBE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886BBE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4211">
        <w:rPr>
          <w:rFonts w:ascii="Times New Roman" w:hAnsi="Times New Roman" w:cs="Times New Roman"/>
          <w:sz w:val="28"/>
          <w:szCs w:val="28"/>
        </w:rPr>
        <w:t>содействие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211">
        <w:rPr>
          <w:rFonts w:ascii="Times New Roman" w:hAnsi="Times New Roman" w:cs="Times New Roman"/>
          <w:sz w:val="28"/>
          <w:szCs w:val="28"/>
        </w:rPr>
        <w:t>формированию ценностного отношения личности к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через приобщение к православно-ориентированным ценностям, духовным традициям малой родины - Святого Белогорья, ее и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тории, культуры, современной духовной жизни.</w:t>
      </w:r>
    </w:p>
    <w:p w:rsidR="001B2710" w:rsidRPr="00444211" w:rsidRDefault="001B2710" w:rsidP="00115363">
      <w:pPr>
        <w:tabs>
          <w:tab w:val="left" w:pos="711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946D29" w:rsidRPr="00444211">
        <w:rPr>
          <w:rFonts w:ascii="Times New Roman" w:hAnsi="Times New Roman" w:cs="Times New Roman"/>
          <w:b/>
          <w:sz w:val="28"/>
          <w:szCs w:val="28"/>
        </w:rPr>
        <w:t>:</w:t>
      </w:r>
    </w:p>
    <w:p w:rsidR="001B2710" w:rsidRPr="00456243" w:rsidRDefault="001B2710" w:rsidP="00E60A4D">
      <w:pPr>
        <w:pStyle w:val="af0"/>
        <w:ind w:left="284" w:firstLine="424"/>
        <w:jc w:val="both"/>
        <w:rPr>
          <w:sz w:val="28"/>
          <w:szCs w:val="28"/>
        </w:rPr>
      </w:pPr>
      <w:r w:rsidRPr="00456243">
        <w:rPr>
          <w:b/>
          <w:sz w:val="28"/>
          <w:szCs w:val="28"/>
        </w:rPr>
        <w:t>Обучающие:</w:t>
      </w:r>
      <w:r w:rsidRPr="00456243">
        <w:rPr>
          <w:sz w:val="28"/>
          <w:szCs w:val="28"/>
        </w:rPr>
        <w:t xml:space="preserve"> </w:t>
      </w:r>
    </w:p>
    <w:p w:rsidR="00FA3336" w:rsidRPr="00456243" w:rsidRDefault="00FA481F" w:rsidP="00CA64F0">
      <w:pPr>
        <w:pStyle w:val="afb"/>
        <w:numPr>
          <w:ilvl w:val="0"/>
          <w:numId w:val="1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56243">
        <w:rPr>
          <w:rFonts w:ascii="Times New Roman" w:hAnsi="Times New Roman"/>
          <w:sz w:val="28"/>
          <w:szCs w:val="28"/>
        </w:rPr>
        <w:t>с</w:t>
      </w:r>
      <w:r w:rsidR="001B2710" w:rsidRPr="00456243">
        <w:rPr>
          <w:rFonts w:ascii="Times New Roman" w:hAnsi="Times New Roman"/>
          <w:sz w:val="28"/>
          <w:szCs w:val="28"/>
        </w:rPr>
        <w:t>одействовать развитию мотивации личности к познанию и творчеству,</w:t>
      </w:r>
      <w:r w:rsidR="006E68AE" w:rsidRPr="00456243">
        <w:rPr>
          <w:rFonts w:ascii="Times New Roman" w:hAnsi="Times New Roman"/>
          <w:sz w:val="28"/>
          <w:szCs w:val="28"/>
        </w:rPr>
        <w:t xml:space="preserve"> </w:t>
      </w:r>
      <w:r w:rsidR="001B2710" w:rsidRPr="00456243">
        <w:rPr>
          <w:rFonts w:ascii="Times New Roman" w:hAnsi="Times New Roman"/>
          <w:sz w:val="28"/>
          <w:szCs w:val="28"/>
        </w:rPr>
        <w:t xml:space="preserve">усвоению </w:t>
      </w:r>
      <w:proofErr w:type="gramStart"/>
      <w:r w:rsidR="001B2710" w:rsidRPr="0045624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B2710" w:rsidRPr="00456243">
        <w:rPr>
          <w:rFonts w:ascii="Times New Roman" w:hAnsi="Times New Roman"/>
          <w:sz w:val="28"/>
          <w:szCs w:val="28"/>
        </w:rPr>
        <w:t xml:space="preserve"> знаний  по духовной истории, культуре Святого Белогорья</w:t>
      </w:r>
      <w:r w:rsidR="00FA3336" w:rsidRPr="00456243">
        <w:rPr>
          <w:rFonts w:ascii="Times New Roman" w:hAnsi="Times New Roman"/>
          <w:sz w:val="28"/>
          <w:szCs w:val="28"/>
        </w:rPr>
        <w:t>,</w:t>
      </w:r>
    </w:p>
    <w:p w:rsidR="001B2710" w:rsidRPr="00456243" w:rsidRDefault="00FA3336" w:rsidP="00CA64F0">
      <w:pPr>
        <w:pStyle w:val="afb"/>
        <w:numPr>
          <w:ilvl w:val="0"/>
          <w:numId w:val="18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456243">
        <w:rPr>
          <w:rFonts w:ascii="Times New Roman" w:hAnsi="Times New Roman"/>
          <w:sz w:val="28"/>
          <w:szCs w:val="28"/>
        </w:rPr>
        <w:t>знакомство с элементарными категориями добродетели и порока, пон</w:t>
      </w:r>
      <w:r w:rsidRPr="00456243">
        <w:rPr>
          <w:rFonts w:ascii="Times New Roman" w:hAnsi="Times New Roman"/>
          <w:sz w:val="28"/>
          <w:szCs w:val="28"/>
        </w:rPr>
        <w:t>и</w:t>
      </w:r>
      <w:r w:rsidRPr="00456243">
        <w:rPr>
          <w:rFonts w:ascii="Times New Roman" w:hAnsi="Times New Roman"/>
          <w:sz w:val="28"/>
          <w:szCs w:val="28"/>
        </w:rPr>
        <w:t>мания православного смысла жизни, воплощение христианского благ</w:t>
      </w:r>
      <w:r w:rsidRPr="00456243">
        <w:rPr>
          <w:rFonts w:ascii="Times New Roman" w:hAnsi="Times New Roman"/>
          <w:sz w:val="28"/>
          <w:szCs w:val="28"/>
        </w:rPr>
        <w:t>о</w:t>
      </w:r>
      <w:r w:rsidRPr="00456243">
        <w:rPr>
          <w:rFonts w:ascii="Times New Roman" w:hAnsi="Times New Roman"/>
          <w:sz w:val="28"/>
          <w:szCs w:val="28"/>
        </w:rPr>
        <w:t>честия в традициях жизни народа, в семье.</w:t>
      </w:r>
    </w:p>
    <w:p w:rsidR="001B2710" w:rsidRPr="00444211" w:rsidRDefault="00E60A4D" w:rsidP="00E6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2710" w:rsidRPr="00456243" w:rsidRDefault="002D3E58" w:rsidP="00CA64F0">
      <w:pPr>
        <w:pStyle w:val="af0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с</w:t>
      </w:r>
      <w:r w:rsidR="001B2710" w:rsidRPr="00456243">
        <w:rPr>
          <w:sz w:val="28"/>
          <w:szCs w:val="28"/>
        </w:rPr>
        <w:t>пособствовать воспитанию у обучающихся чувства патриотизма, ценн</w:t>
      </w:r>
      <w:r w:rsidR="001B2710" w:rsidRPr="00456243">
        <w:rPr>
          <w:sz w:val="28"/>
          <w:szCs w:val="28"/>
        </w:rPr>
        <w:t>о</w:t>
      </w:r>
      <w:r w:rsidR="001B2710" w:rsidRPr="00456243">
        <w:rPr>
          <w:sz w:val="28"/>
          <w:szCs w:val="28"/>
        </w:rPr>
        <w:t>стного отношения к духовному наследию Святого Белогорья  на основе духовных, этических и эстетических ценностей родной культуры с точки зрения православия;</w:t>
      </w:r>
    </w:p>
    <w:p w:rsidR="00946D29" w:rsidRPr="00456243" w:rsidRDefault="001B2710" w:rsidP="00CA64F0">
      <w:pPr>
        <w:pStyle w:val="af0"/>
        <w:numPr>
          <w:ilvl w:val="0"/>
          <w:numId w:val="25"/>
        </w:numPr>
        <w:tabs>
          <w:tab w:val="left" w:pos="426"/>
          <w:tab w:val="left" w:pos="9360"/>
        </w:tabs>
        <w:ind w:left="284" w:hanging="284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обеспечить условия для приобретения воспитанниками опыта духовной деятельности, поведения человека, общества и государства с духовных  позиций.</w:t>
      </w:r>
      <w:r w:rsidR="00946D29" w:rsidRPr="00456243">
        <w:rPr>
          <w:sz w:val="28"/>
          <w:szCs w:val="28"/>
        </w:rPr>
        <w:t xml:space="preserve"> </w:t>
      </w:r>
    </w:p>
    <w:p w:rsidR="001B2710" w:rsidRPr="00444211" w:rsidRDefault="00E60A4D" w:rsidP="00E6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2710" w:rsidRPr="00444211" w:rsidRDefault="001B2710" w:rsidP="00CA64F0">
      <w:pPr>
        <w:pStyle w:val="af0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444211">
        <w:rPr>
          <w:sz w:val="28"/>
          <w:szCs w:val="28"/>
        </w:rPr>
        <w:t>развивать практические умения и навыки использования методики иссл</w:t>
      </w:r>
      <w:r w:rsidRPr="00444211">
        <w:rPr>
          <w:sz w:val="28"/>
          <w:szCs w:val="28"/>
        </w:rPr>
        <w:t>е</w:t>
      </w:r>
      <w:r w:rsidRPr="00444211">
        <w:rPr>
          <w:sz w:val="28"/>
          <w:szCs w:val="28"/>
        </w:rPr>
        <w:t xml:space="preserve">дований при организации самостоятельной поисковой деятельности </w:t>
      </w:r>
    </w:p>
    <w:p w:rsidR="00CA64F0" w:rsidRPr="00CA64F0" w:rsidRDefault="00511A80" w:rsidP="00E60A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F0">
        <w:rPr>
          <w:rFonts w:ascii="Times New Roman" w:hAnsi="Times New Roman" w:cs="Times New Roman"/>
          <w:b/>
          <w:sz w:val="28"/>
          <w:szCs w:val="28"/>
        </w:rPr>
        <w:t>От</w:t>
      </w:r>
      <w:r w:rsidR="005B7C58" w:rsidRPr="00CA64F0">
        <w:rPr>
          <w:rFonts w:ascii="Times New Roman" w:hAnsi="Times New Roman" w:cs="Times New Roman"/>
          <w:b/>
          <w:sz w:val="28"/>
          <w:szCs w:val="28"/>
        </w:rPr>
        <w:t>личительной особенностью программы является</w:t>
      </w:r>
      <w:r w:rsidR="0024289B" w:rsidRPr="00CA64F0">
        <w:rPr>
          <w:rFonts w:ascii="Times New Roman" w:hAnsi="Times New Roman" w:cs="Times New Roman"/>
          <w:b/>
          <w:sz w:val="28"/>
          <w:szCs w:val="28"/>
        </w:rPr>
        <w:t>:</w:t>
      </w:r>
      <w:r w:rsidR="005B7C58" w:rsidRPr="00CA6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C58" w:rsidRPr="00CA64F0" w:rsidRDefault="001B2710" w:rsidP="00CA64F0">
      <w:pPr>
        <w:pStyle w:val="af0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A64F0">
        <w:rPr>
          <w:sz w:val="28"/>
          <w:szCs w:val="28"/>
        </w:rPr>
        <w:t>интегрированный, комплексный  характер в создании условий для изуч</w:t>
      </w:r>
      <w:r w:rsidRPr="00CA64F0">
        <w:rPr>
          <w:sz w:val="28"/>
          <w:szCs w:val="28"/>
        </w:rPr>
        <w:t>е</w:t>
      </w:r>
      <w:r w:rsidRPr="00CA64F0">
        <w:rPr>
          <w:sz w:val="28"/>
          <w:szCs w:val="28"/>
        </w:rPr>
        <w:t xml:space="preserve">ния истории  и культуры </w:t>
      </w:r>
      <w:proofErr w:type="spellStart"/>
      <w:r w:rsidRPr="00CA64F0">
        <w:rPr>
          <w:sz w:val="28"/>
          <w:szCs w:val="28"/>
        </w:rPr>
        <w:t>Белгородчины</w:t>
      </w:r>
      <w:proofErr w:type="spellEnd"/>
      <w:r w:rsidR="005B7C58" w:rsidRPr="00CA64F0">
        <w:rPr>
          <w:sz w:val="28"/>
          <w:szCs w:val="28"/>
        </w:rPr>
        <w:t>;</w:t>
      </w:r>
    </w:p>
    <w:p w:rsidR="00D934A7" w:rsidRPr="00CA64F0" w:rsidRDefault="001B2710" w:rsidP="00CA64F0">
      <w:pPr>
        <w:pStyle w:val="af0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CA64F0">
        <w:rPr>
          <w:sz w:val="28"/>
          <w:szCs w:val="28"/>
        </w:rPr>
        <w:t>использование элементов разных видов краеведения, сочетание их в д</w:t>
      </w:r>
      <w:r w:rsidRPr="00CA64F0">
        <w:rPr>
          <w:sz w:val="28"/>
          <w:szCs w:val="28"/>
        </w:rPr>
        <w:t>у</w:t>
      </w:r>
      <w:r w:rsidRPr="00CA64F0">
        <w:rPr>
          <w:sz w:val="28"/>
          <w:szCs w:val="28"/>
        </w:rPr>
        <w:t>ховно-нравственном контексте, с опорой на  духовное</w:t>
      </w:r>
      <w:r w:rsidR="001F0BAB">
        <w:rPr>
          <w:sz w:val="28"/>
          <w:szCs w:val="28"/>
        </w:rPr>
        <w:t xml:space="preserve"> (православно-ориентированное) </w:t>
      </w:r>
      <w:r w:rsidRPr="00CA64F0">
        <w:rPr>
          <w:sz w:val="28"/>
          <w:szCs w:val="28"/>
        </w:rPr>
        <w:t>краеведение</w:t>
      </w:r>
      <w:r w:rsidR="00C323AA" w:rsidRPr="00CA64F0">
        <w:rPr>
          <w:sz w:val="28"/>
          <w:szCs w:val="28"/>
        </w:rPr>
        <w:t>.</w:t>
      </w:r>
    </w:p>
    <w:p w:rsidR="001B2710" w:rsidRPr="00444211" w:rsidRDefault="001B2710" w:rsidP="00115363">
      <w:pPr>
        <w:pStyle w:val="af0"/>
        <w:tabs>
          <w:tab w:val="left" w:pos="142"/>
        </w:tabs>
        <w:ind w:left="0"/>
        <w:jc w:val="both"/>
        <w:rPr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 </w:t>
      </w:r>
      <w:r w:rsidR="00842044">
        <w:rPr>
          <w:rStyle w:val="FontStyle50"/>
          <w:sz w:val="28"/>
          <w:szCs w:val="28"/>
        </w:rPr>
        <w:tab/>
      </w:r>
      <w:r w:rsidR="00A05C51">
        <w:rPr>
          <w:rStyle w:val="FontStyle50"/>
          <w:sz w:val="28"/>
          <w:szCs w:val="28"/>
        </w:rPr>
        <w:tab/>
      </w:r>
      <w:r w:rsidRPr="00444211">
        <w:rPr>
          <w:sz w:val="28"/>
          <w:szCs w:val="28"/>
        </w:rPr>
        <w:t>Формирование содержания тематических блоков осуществлено с уч</w:t>
      </w:r>
      <w:r w:rsidRPr="00444211">
        <w:rPr>
          <w:sz w:val="28"/>
          <w:szCs w:val="28"/>
        </w:rPr>
        <w:t>е</w:t>
      </w:r>
      <w:r w:rsidRPr="00444211">
        <w:rPr>
          <w:sz w:val="28"/>
          <w:szCs w:val="28"/>
        </w:rPr>
        <w:t xml:space="preserve">том </w:t>
      </w:r>
      <w:hyperlink r:id="rId9" w:history="1">
        <w:r w:rsidRPr="00444211">
          <w:rPr>
            <w:rStyle w:val="ad"/>
            <w:color w:val="000000" w:themeColor="text1"/>
            <w:sz w:val="28"/>
            <w:szCs w:val="28"/>
            <w:u w:val="none"/>
          </w:rPr>
          <w:t>Письма Министерства образования РФ от 22.10.2002</w:t>
        </w:r>
      </w:hyperlink>
      <w:r w:rsidRPr="00444211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444211">
          <w:rPr>
            <w:rStyle w:val="ad"/>
            <w:color w:val="000000" w:themeColor="text1"/>
            <w:sz w:val="28"/>
            <w:szCs w:val="28"/>
            <w:u w:val="none"/>
          </w:rPr>
          <w:t>№ 14-52-876 ин/16 «Примерное содержание образования по учебному предмету «Православная культура»</w:t>
        </w:r>
      </w:hyperlink>
      <w:r w:rsidRPr="00444211">
        <w:rPr>
          <w:color w:val="000000" w:themeColor="text1"/>
          <w:sz w:val="28"/>
          <w:szCs w:val="28"/>
        </w:rPr>
        <w:t xml:space="preserve">, </w:t>
      </w:r>
      <w:r w:rsidRPr="00444211">
        <w:rPr>
          <w:sz w:val="28"/>
          <w:szCs w:val="28"/>
        </w:rPr>
        <w:t>опыта разработки программ данного профиля:  «Духовное кра</w:t>
      </w:r>
      <w:r w:rsidRPr="00444211">
        <w:rPr>
          <w:sz w:val="28"/>
          <w:szCs w:val="28"/>
        </w:rPr>
        <w:t>е</w:t>
      </w:r>
      <w:r w:rsidRPr="00444211">
        <w:rPr>
          <w:sz w:val="28"/>
          <w:szCs w:val="28"/>
        </w:rPr>
        <w:t>ведение Подмосковья» Л.Л. Шевченко Л. Л., «Духовное краеведение Вор</w:t>
      </w:r>
      <w:r w:rsidRPr="00444211">
        <w:rPr>
          <w:sz w:val="28"/>
          <w:szCs w:val="28"/>
        </w:rPr>
        <w:t>о</w:t>
      </w:r>
      <w:r w:rsidRPr="00444211">
        <w:rPr>
          <w:sz w:val="28"/>
          <w:szCs w:val="28"/>
        </w:rPr>
        <w:t xml:space="preserve">нежа» </w:t>
      </w:r>
      <w:proofErr w:type="spellStart"/>
      <w:r w:rsidRPr="00444211">
        <w:rPr>
          <w:sz w:val="28"/>
          <w:szCs w:val="28"/>
        </w:rPr>
        <w:t>Личагиной</w:t>
      </w:r>
      <w:proofErr w:type="spellEnd"/>
      <w:r w:rsidRPr="00444211">
        <w:rPr>
          <w:sz w:val="28"/>
          <w:szCs w:val="28"/>
        </w:rPr>
        <w:t xml:space="preserve"> Л.А., Серёгиной А.В. «Духовное краеведение </w:t>
      </w:r>
      <w:proofErr w:type="spellStart"/>
      <w:r w:rsidRPr="00444211">
        <w:rPr>
          <w:sz w:val="28"/>
          <w:szCs w:val="28"/>
        </w:rPr>
        <w:t>Тамбовщ</w:t>
      </w:r>
      <w:r w:rsidRPr="00444211">
        <w:rPr>
          <w:sz w:val="28"/>
          <w:szCs w:val="28"/>
        </w:rPr>
        <w:t>и</w:t>
      </w:r>
      <w:r w:rsidRPr="00444211">
        <w:rPr>
          <w:sz w:val="28"/>
          <w:szCs w:val="28"/>
        </w:rPr>
        <w:t>ны</w:t>
      </w:r>
      <w:proofErr w:type="spellEnd"/>
      <w:r w:rsidRPr="00444211">
        <w:rPr>
          <w:sz w:val="28"/>
          <w:szCs w:val="28"/>
        </w:rPr>
        <w:t xml:space="preserve">», «Духовное краеведение </w:t>
      </w:r>
      <w:proofErr w:type="spellStart"/>
      <w:r w:rsidRPr="00444211">
        <w:rPr>
          <w:sz w:val="28"/>
          <w:szCs w:val="28"/>
        </w:rPr>
        <w:t>Белгородчины</w:t>
      </w:r>
      <w:proofErr w:type="spellEnd"/>
      <w:r w:rsidRPr="00444211">
        <w:rPr>
          <w:sz w:val="28"/>
          <w:szCs w:val="28"/>
        </w:rPr>
        <w:t>» Черновой С.С.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реализуются посредством приобщения к духовным ценностям Российской истории, через изучение краеведения и знакомство с духовными традициями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i/>
          <w:sz w:val="28"/>
          <w:szCs w:val="28"/>
        </w:rPr>
        <w:t>.</w:t>
      </w:r>
    </w:p>
    <w:p w:rsidR="001B2710" w:rsidRPr="00842044" w:rsidRDefault="001B2710" w:rsidP="00115363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842044">
        <w:rPr>
          <w:rFonts w:ascii="Times New Roman" w:hAnsi="Times New Roman"/>
          <w:i/>
          <w:sz w:val="28"/>
          <w:szCs w:val="28"/>
        </w:rPr>
        <w:t>Первое направление «Постижение».</w:t>
      </w:r>
      <w:r w:rsidRPr="00842044">
        <w:rPr>
          <w:rFonts w:ascii="Times New Roman" w:hAnsi="Times New Roman"/>
          <w:sz w:val="28"/>
          <w:szCs w:val="28"/>
        </w:rPr>
        <w:t xml:space="preserve"> Экскурсионное, </w:t>
      </w:r>
      <w:r w:rsidR="00740B6D" w:rsidRPr="00842044">
        <w:rPr>
          <w:rFonts w:ascii="Times New Roman" w:hAnsi="Times New Roman"/>
          <w:sz w:val="28"/>
          <w:szCs w:val="28"/>
        </w:rPr>
        <w:t xml:space="preserve">объяснительно – иллюстративное  </w:t>
      </w:r>
      <w:r w:rsidRPr="00842044">
        <w:rPr>
          <w:rFonts w:ascii="Times New Roman" w:hAnsi="Times New Roman"/>
          <w:sz w:val="28"/>
          <w:szCs w:val="28"/>
        </w:rPr>
        <w:t xml:space="preserve">изучение родного города, России. </w:t>
      </w:r>
    </w:p>
    <w:p w:rsidR="001B2710" w:rsidRPr="00842044" w:rsidRDefault="001B2710" w:rsidP="00115363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842044">
        <w:rPr>
          <w:rFonts w:ascii="Times New Roman" w:hAnsi="Times New Roman"/>
          <w:i/>
          <w:sz w:val="28"/>
          <w:szCs w:val="28"/>
        </w:rPr>
        <w:lastRenderedPageBreak/>
        <w:t>Второе направление</w:t>
      </w:r>
      <w:r w:rsidRPr="00842044">
        <w:rPr>
          <w:rFonts w:ascii="Times New Roman" w:hAnsi="Times New Roman"/>
          <w:sz w:val="28"/>
          <w:szCs w:val="28"/>
        </w:rPr>
        <w:t xml:space="preserve"> </w:t>
      </w:r>
      <w:r w:rsidRPr="00842044">
        <w:rPr>
          <w:rFonts w:ascii="Times New Roman" w:hAnsi="Times New Roman"/>
          <w:i/>
          <w:sz w:val="28"/>
          <w:szCs w:val="28"/>
        </w:rPr>
        <w:t>«Творчество».</w:t>
      </w:r>
      <w:r w:rsidRPr="00842044">
        <w:rPr>
          <w:rFonts w:ascii="Times New Roman" w:hAnsi="Times New Roman"/>
          <w:sz w:val="28"/>
          <w:szCs w:val="28"/>
        </w:rPr>
        <w:t xml:space="preserve">  Использование воспитательных форм, включающих обучающихся в </w:t>
      </w:r>
      <w:proofErr w:type="spellStart"/>
      <w:r w:rsidRPr="00842044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842044">
        <w:rPr>
          <w:rFonts w:ascii="Times New Roman" w:hAnsi="Times New Roman"/>
          <w:sz w:val="28"/>
          <w:szCs w:val="28"/>
        </w:rPr>
        <w:t xml:space="preserve"> пространство  реги</w:t>
      </w:r>
      <w:r w:rsidRPr="00842044">
        <w:rPr>
          <w:rFonts w:ascii="Times New Roman" w:hAnsi="Times New Roman"/>
          <w:sz w:val="28"/>
          <w:szCs w:val="28"/>
        </w:rPr>
        <w:t>о</w:t>
      </w:r>
      <w:r w:rsidRPr="00842044">
        <w:rPr>
          <w:rFonts w:ascii="Times New Roman" w:hAnsi="Times New Roman"/>
          <w:sz w:val="28"/>
          <w:szCs w:val="28"/>
        </w:rPr>
        <w:t>на, в культурную среду Дворца.</w:t>
      </w:r>
    </w:p>
    <w:p w:rsidR="001B2710" w:rsidRDefault="00842044" w:rsidP="00115363">
      <w:pPr>
        <w:tabs>
          <w:tab w:val="left" w:pos="1134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Содержание программы реализуется по принципу постепенности – от простых понятий к </w:t>
      </w:r>
      <w:proofErr w:type="gramStart"/>
      <w:r w:rsidR="001B2710" w:rsidRPr="00444211">
        <w:rPr>
          <w:rFonts w:ascii="Times New Roman" w:hAnsi="Times New Roman" w:cs="Times New Roman"/>
          <w:sz w:val="28"/>
          <w:szCs w:val="28"/>
        </w:rPr>
        <w:t>усложнённым</w:t>
      </w:r>
      <w:proofErr w:type="gramEnd"/>
      <w:r w:rsidR="001B2710" w:rsidRPr="00444211">
        <w:rPr>
          <w:rFonts w:ascii="Times New Roman" w:hAnsi="Times New Roman" w:cs="Times New Roman"/>
          <w:sz w:val="28"/>
          <w:szCs w:val="28"/>
        </w:rPr>
        <w:t>, учитывая индивидуальные особенн</w:t>
      </w:r>
      <w:r w:rsidR="001B2710" w:rsidRPr="00444211">
        <w:rPr>
          <w:rFonts w:ascii="Times New Roman" w:hAnsi="Times New Roman" w:cs="Times New Roman"/>
          <w:sz w:val="28"/>
          <w:szCs w:val="28"/>
        </w:rPr>
        <w:t>о</w:t>
      </w:r>
      <w:r w:rsidR="001B2710" w:rsidRPr="00444211">
        <w:rPr>
          <w:rFonts w:ascii="Times New Roman" w:hAnsi="Times New Roman" w:cs="Times New Roman"/>
          <w:sz w:val="28"/>
          <w:szCs w:val="28"/>
        </w:rPr>
        <w:t>сти каждого ребёнка, его физическое и психическое развитие. Формиров</w:t>
      </w:r>
      <w:r w:rsidR="001B2710" w:rsidRPr="00444211">
        <w:rPr>
          <w:rFonts w:ascii="Times New Roman" w:hAnsi="Times New Roman" w:cs="Times New Roman"/>
          <w:sz w:val="28"/>
          <w:szCs w:val="28"/>
        </w:rPr>
        <w:t>а</w:t>
      </w:r>
      <w:r w:rsidR="001B2710" w:rsidRPr="00444211">
        <w:rPr>
          <w:rFonts w:ascii="Times New Roman" w:hAnsi="Times New Roman" w:cs="Times New Roman"/>
          <w:sz w:val="28"/>
          <w:szCs w:val="28"/>
        </w:rPr>
        <w:t>ние понятий, знаний, умений, навыков предполагается как на занятиях с п</w:t>
      </w:r>
      <w:r w:rsidR="001B2710" w:rsidRPr="00444211">
        <w:rPr>
          <w:rFonts w:ascii="Times New Roman" w:hAnsi="Times New Roman" w:cs="Times New Roman"/>
          <w:sz w:val="28"/>
          <w:szCs w:val="28"/>
        </w:rPr>
        <w:t>е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дагогом, так и в семье, где закрепляются и </w:t>
      </w:r>
      <w:r w:rsidR="00D731C3">
        <w:rPr>
          <w:rFonts w:ascii="Times New Roman" w:hAnsi="Times New Roman" w:cs="Times New Roman"/>
          <w:sz w:val="28"/>
          <w:szCs w:val="28"/>
        </w:rPr>
        <w:t>с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овершенствуются. Программа по своей структурной модели не линейна, а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спиральна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>: во всей последов</w:t>
      </w:r>
      <w:r w:rsidR="001B2710" w:rsidRPr="00444211">
        <w:rPr>
          <w:rFonts w:ascii="Times New Roman" w:hAnsi="Times New Roman" w:cs="Times New Roman"/>
          <w:sz w:val="28"/>
          <w:szCs w:val="28"/>
        </w:rPr>
        <w:t>а</w:t>
      </w:r>
      <w:r w:rsidR="001B2710" w:rsidRPr="00444211">
        <w:rPr>
          <w:rFonts w:ascii="Times New Roman" w:hAnsi="Times New Roman" w:cs="Times New Roman"/>
          <w:sz w:val="28"/>
          <w:szCs w:val="28"/>
        </w:rPr>
        <w:t>тельности курса запланированы повторы и возвраты к уже освоенным пон</w:t>
      </w:r>
      <w:r w:rsidR="001B2710" w:rsidRPr="00444211">
        <w:rPr>
          <w:rFonts w:ascii="Times New Roman" w:hAnsi="Times New Roman" w:cs="Times New Roman"/>
          <w:sz w:val="28"/>
          <w:szCs w:val="28"/>
        </w:rPr>
        <w:t>я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тиям. </w:t>
      </w:r>
      <w:proofErr w:type="gramStart"/>
      <w:r w:rsidR="00663060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B2710" w:rsidRPr="00444211">
        <w:rPr>
          <w:rFonts w:ascii="Times New Roman" w:hAnsi="Times New Roman" w:cs="Times New Roman"/>
          <w:sz w:val="28"/>
          <w:szCs w:val="28"/>
        </w:rPr>
        <w:t>построение программы позволяет обучающимся быть погр</w:t>
      </w:r>
      <w:r w:rsidR="001B2710" w:rsidRPr="00444211">
        <w:rPr>
          <w:rFonts w:ascii="Times New Roman" w:hAnsi="Times New Roman" w:cs="Times New Roman"/>
          <w:sz w:val="28"/>
          <w:szCs w:val="28"/>
        </w:rPr>
        <w:t>у</w:t>
      </w:r>
      <w:r w:rsidR="001B2710" w:rsidRPr="00444211">
        <w:rPr>
          <w:rFonts w:ascii="Times New Roman" w:hAnsi="Times New Roman" w:cs="Times New Roman"/>
          <w:sz w:val="28"/>
          <w:szCs w:val="28"/>
        </w:rPr>
        <w:t>жёнными в духовное краеведение Святого Белогорья.</w:t>
      </w:r>
      <w:proofErr w:type="gramEnd"/>
      <w:r w:rsidR="001B2710" w:rsidRPr="00444211">
        <w:rPr>
          <w:rFonts w:ascii="Times New Roman" w:hAnsi="Times New Roman" w:cs="Times New Roman"/>
          <w:sz w:val="28"/>
          <w:szCs w:val="28"/>
        </w:rPr>
        <w:t xml:space="preserve"> С учетом специфики регионального компонента были определены пять образовательных линий содержания: </w:t>
      </w:r>
    </w:p>
    <w:p w:rsidR="006E68AE" w:rsidRPr="00A05C51" w:rsidRDefault="00053380" w:rsidP="006D50FA">
      <w:pPr>
        <w:pStyle w:val="af0"/>
        <w:numPr>
          <w:ilvl w:val="0"/>
          <w:numId w:val="19"/>
        </w:numPr>
        <w:tabs>
          <w:tab w:val="left" w:pos="1134"/>
          <w:tab w:val="left" w:pos="9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Белгорода. </w:t>
      </w:r>
      <w:proofErr w:type="spellStart"/>
      <w:r w:rsidR="006E68AE" w:rsidRPr="00A05C51">
        <w:rPr>
          <w:sz w:val="28"/>
          <w:szCs w:val="28"/>
        </w:rPr>
        <w:t>Белгородско-Старооскольская</w:t>
      </w:r>
      <w:proofErr w:type="spellEnd"/>
      <w:r w:rsidR="006E68AE" w:rsidRPr="00A05C51">
        <w:rPr>
          <w:sz w:val="28"/>
          <w:szCs w:val="28"/>
        </w:rPr>
        <w:t xml:space="preserve"> епархия</w:t>
      </w:r>
      <w:r w:rsidR="00A05C51" w:rsidRPr="00A05C51">
        <w:rPr>
          <w:sz w:val="28"/>
          <w:szCs w:val="28"/>
        </w:rPr>
        <w:t>.</w:t>
      </w:r>
    </w:p>
    <w:p w:rsidR="006E68AE" w:rsidRPr="00A05C51" w:rsidRDefault="006E68AE" w:rsidP="006D50FA">
      <w:pPr>
        <w:pStyle w:val="af0"/>
        <w:numPr>
          <w:ilvl w:val="0"/>
          <w:numId w:val="19"/>
        </w:numPr>
        <w:tabs>
          <w:tab w:val="left" w:pos="1134"/>
          <w:tab w:val="left" w:pos="9360"/>
        </w:tabs>
        <w:ind w:left="284" w:hanging="284"/>
        <w:jc w:val="both"/>
        <w:rPr>
          <w:sz w:val="28"/>
          <w:szCs w:val="28"/>
        </w:rPr>
      </w:pPr>
      <w:r w:rsidRPr="00A05C51">
        <w:rPr>
          <w:sz w:val="28"/>
          <w:szCs w:val="28"/>
        </w:rPr>
        <w:t xml:space="preserve">Святые, </w:t>
      </w:r>
      <w:proofErr w:type="spellStart"/>
      <w:r w:rsidRPr="00A05C51">
        <w:rPr>
          <w:sz w:val="28"/>
          <w:szCs w:val="28"/>
        </w:rPr>
        <w:t>новомученики</w:t>
      </w:r>
      <w:proofErr w:type="spellEnd"/>
      <w:r w:rsidRPr="00A05C51">
        <w:rPr>
          <w:sz w:val="28"/>
          <w:szCs w:val="28"/>
        </w:rPr>
        <w:t xml:space="preserve">  и праведники Белогорья</w:t>
      </w:r>
      <w:r w:rsidR="00A05C51" w:rsidRPr="00A05C51">
        <w:rPr>
          <w:sz w:val="28"/>
          <w:szCs w:val="28"/>
        </w:rPr>
        <w:t>.</w:t>
      </w:r>
    </w:p>
    <w:p w:rsidR="00A05C51" w:rsidRPr="00A05C51" w:rsidRDefault="00A05C51" w:rsidP="006D50FA">
      <w:pPr>
        <w:pStyle w:val="af0"/>
        <w:numPr>
          <w:ilvl w:val="0"/>
          <w:numId w:val="19"/>
        </w:numPr>
        <w:tabs>
          <w:tab w:val="left" w:pos="1134"/>
          <w:tab w:val="left" w:pos="9360"/>
        </w:tabs>
        <w:ind w:left="284" w:hanging="284"/>
        <w:jc w:val="both"/>
        <w:rPr>
          <w:sz w:val="28"/>
          <w:szCs w:val="28"/>
        </w:rPr>
      </w:pPr>
      <w:r w:rsidRPr="00A05C51">
        <w:rPr>
          <w:sz w:val="28"/>
          <w:szCs w:val="28"/>
        </w:rPr>
        <w:t>Православная культура Белогорья.</w:t>
      </w:r>
    </w:p>
    <w:p w:rsidR="006E68AE" w:rsidRPr="00A05C51" w:rsidRDefault="006722EC" w:rsidP="006D50FA">
      <w:pPr>
        <w:pStyle w:val="af0"/>
        <w:numPr>
          <w:ilvl w:val="0"/>
          <w:numId w:val="19"/>
        </w:numPr>
        <w:tabs>
          <w:tab w:val="left" w:pos="9360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Православные праздники.</w:t>
      </w:r>
      <w:r w:rsidR="003D3228">
        <w:rPr>
          <w:bCs/>
          <w:sz w:val="28"/>
          <w:szCs w:val="28"/>
        </w:rPr>
        <w:t xml:space="preserve"> </w:t>
      </w:r>
      <w:r w:rsidR="006E68AE" w:rsidRPr="00A05C51">
        <w:rPr>
          <w:bCs/>
          <w:sz w:val="28"/>
          <w:szCs w:val="28"/>
        </w:rPr>
        <w:t>Хронология. Календарь</w:t>
      </w:r>
      <w:r w:rsidR="00A05C51" w:rsidRPr="00A05C51">
        <w:rPr>
          <w:bCs/>
          <w:sz w:val="28"/>
          <w:szCs w:val="28"/>
        </w:rPr>
        <w:t>.</w:t>
      </w:r>
      <w:r w:rsidR="006E68AE" w:rsidRPr="00A05C51">
        <w:rPr>
          <w:bCs/>
          <w:sz w:val="28"/>
          <w:szCs w:val="28"/>
        </w:rPr>
        <w:t xml:space="preserve"> </w:t>
      </w:r>
    </w:p>
    <w:p w:rsidR="006E68AE" w:rsidRPr="00A05C51" w:rsidRDefault="006E68AE" w:rsidP="006D50FA">
      <w:pPr>
        <w:pStyle w:val="af0"/>
        <w:numPr>
          <w:ilvl w:val="0"/>
          <w:numId w:val="19"/>
        </w:numPr>
        <w:tabs>
          <w:tab w:val="left" w:pos="9360"/>
        </w:tabs>
        <w:ind w:left="284" w:hanging="284"/>
        <w:jc w:val="both"/>
        <w:rPr>
          <w:bCs/>
          <w:sz w:val="28"/>
          <w:szCs w:val="28"/>
        </w:rPr>
      </w:pPr>
      <w:r w:rsidRPr="00A05C51">
        <w:rPr>
          <w:shadow/>
          <w:sz w:val="28"/>
          <w:szCs w:val="28"/>
        </w:rPr>
        <w:t>Традиции православной семьи</w:t>
      </w:r>
      <w:r w:rsidR="00A05C51" w:rsidRPr="00A05C51">
        <w:rPr>
          <w:shadow/>
          <w:sz w:val="28"/>
          <w:szCs w:val="28"/>
        </w:rPr>
        <w:t>.</w:t>
      </w:r>
    </w:p>
    <w:p w:rsidR="00D5404F" w:rsidRPr="00444211" w:rsidRDefault="00D5404F" w:rsidP="00E60A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7-10</w:t>
      </w:r>
      <w:r w:rsidRPr="0044421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D5404F" w:rsidRPr="00444211" w:rsidRDefault="00922A54" w:rsidP="00115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D5404F" w:rsidRPr="0044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учтены</w:t>
      </w:r>
      <w:r w:rsidR="00D5404F" w:rsidRPr="00444211">
        <w:rPr>
          <w:rFonts w:ascii="Times New Roman" w:hAnsi="Times New Roman" w:cs="Times New Roman"/>
          <w:sz w:val="28"/>
          <w:szCs w:val="28"/>
        </w:rPr>
        <w:t xml:space="preserve"> возрастные особенности, </w:t>
      </w:r>
      <w:r>
        <w:rPr>
          <w:rFonts w:ascii="Times New Roman" w:hAnsi="Times New Roman" w:cs="Times New Roman"/>
          <w:sz w:val="28"/>
          <w:szCs w:val="28"/>
        </w:rPr>
        <w:t>определяющие</w:t>
      </w:r>
      <w:r w:rsidR="00D5404F" w:rsidRPr="0044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5404F" w:rsidRPr="0044421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5404F" w:rsidRPr="0044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личностного потенциала </w:t>
      </w:r>
      <w:r w:rsidR="00D5404F" w:rsidRPr="00444211">
        <w:rPr>
          <w:rFonts w:ascii="Times New Roman" w:hAnsi="Times New Roman" w:cs="Times New Roman"/>
          <w:sz w:val="28"/>
          <w:szCs w:val="28"/>
        </w:rPr>
        <w:t>школьников.</w:t>
      </w:r>
    </w:p>
    <w:p w:rsidR="00D5404F" w:rsidRPr="00444211" w:rsidRDefault="00D5404F" w:rsidP="00115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ab/>
      </w:r>
      <w:r w:rsidRPr="00444211">
        <w:rPr>
          <w:rFonts w:ascii="Times New Roman" w:hAnsi="Times New Roman" w:cs="Times New Roman"/>
          <w:sz w:val="28"/>
          <w:szCs w:val="28"/>
        </w:rPr>
        <w:t>Младший школьный воз</w:t>
      </w:r>
      <w:r w:rsidR="00922A54">
        <w:rPr>
          <w:rFonts w:ascii="Times New Roman" w:hAnsi="Times New Roman" w:cs="Times New Roman"/>
          <w:sz w:val="28"/>
          <w:szCs w:val="28"/>
        </w:rPr>
        <w:t xml:space="preserve">раст – яркая, </w:t>
      </w:r>
      <w:r w:rsidRPr="00444211">
        <w:rPr>
          <w:rFonts w:ascii="Times New Roman" w:hAnsi="Times New Roman" w:cs="Times New Roman"/>
          <w:sz w:val="28"/>
          <w:szCs w:val="28"/>
        </w:rPr>
        <w:t>благодатная пора, когда под влиянием окружающего общества реб</w:t>
      </w:r>
      <w:r w:rsidR="00922A54">
        <w:rPr>
          <w:rFonts w:ascii="Times New Roman" w:hAnsi="Times New Roman" w:cs="Times New Roman"/>
          <w:sz w:val="28"/>
          <w:szCs w:val="28"/>
        </w:rPr>
        <w:t>ё</w:t>
      </w:r>
      <w:r w:rsidRPr="00444211">
        <w:rPr>
          <w:rFonts w:ascii="Times New Roman" w:hAnsi="Times New Roman" w:cs="Times New Roman"/>
          <w:sz w:val="28"/>
          <w:szCs w:val="28"/>
        </w:rPr>
        <w:t>нок активно формируется как ли</w:t>
      </w:r>
      <w:r w:rsidRPr="00444211">
        <w:rPr>
          <w:rFonts w:ascii="Times New Roman" w:hAnsi="Times New Roman" w:cs="Times New Roman"/>
          <w:sz w:val="28"/>
          <w:szCs w:val="28"/>
        </w:rPr>
        <w:t>ч</w:t>
      </w:r>
      <w:r w:rsidRPr="00444211">
        <w:rPr>
          <w:rFonts w:ascii="Times New Roman" w:hAnsi="Times New Roman" w:cs="Times New Roman"/>
          <w:sz w:val="28"/>
          <w:szCs w:val="28"/>
        </w:rPr>
        <w:t>ность с проявлением собственной воли, мировоззрения, способностью 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нимать и принимать нравственные основы жизни, начало формирования склонностей к познавательной деятельности. Познавательные интересы л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жат в основе пытливости, любознательности. Общение с детьми осущест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ляется на основе идеи педагогики сотрудничества,</w:t>
      </w:r>
      <w:r w:rsidR="00922A54">
        <w:rPr>
          <w:rFonts w:ascii="Times New Roman" w:hAnsi="Times New Roman" w:cs="Times New Roman"/>
          <w:sz w:val="28"/>
          <w:szCs w:val="28"/>
        </w:rPr>
        <w:t xml:space="preserve"> как этого требует ФГОС, </w:t>
      </w:r>
      <w:r w:rsidRPr="00444211">
        <w:rPr>
          <w:rFonts w:ascii="Times New Roman" w:hAnsi="Times New Roman" w:cs="Times New Roman"/>
          <w:sz w:val="28"/>
          <w:szCs w:val="28"/>
        </w:rPr>
        <w:t>обеспечивая успешное развитие, познание и самоутверждение каждого 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="00922A54">
        <w:rPr>
          <w:rFonts w:ascii="Times New Roman" w:hAnsi="Times New Roman" w:cs="Times New Roman"/>
          <w:sz w:val="28"/>
          <w:szCs w:val="28"/>
        </w:rPr>
        <w:t>ё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нка на основе максимальной помощи и поддержки. Педагог – пример для подражания.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Дети молниеносно «впитывают» исходящую от него любовь, добро, справедливость, не терпят фальши, наигранности, лицемерия.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этому самоконтроль и самосовершенствование педагога – необходимое у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ловие в достижении желаемого результата.</w:t>
      </w:r>
    </w:p>
    <w:p w:rsidR="00D5404F" w:rsidRPr="00444211" w:rsidRDefault="00D5404F" w:rsidP="00115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Успех становления зависит от того, насколько компетентно и органи</w:t>
      </w:r>
      <w:r w:rsidRPr="00444211">
        <w:rPr>
          <w:rFonts w:ascii="Times New Roman" w:hAnsi="Times New Roman" w:cs="Times New Roman"/>
          <w:sz w:val="28"/>
          <w:szCs w:val="28"/>
        </w:rPr>
        <w:t>ч</w:t>
      </w:r>
      <w:r w:rsidRPr="00444211">
        <w:rPr>
          <w:rFonts w:ascii="Times New Roman" w:hAnsi="Times New Roman" w:cs="Times New Roman"/>
          <w:sz w:val="28"/>
          <w:szCs w:val="28"/>
        </w:rPr>
        <w:t>но с самых ранних лет будут привиты идеалы духовности и нравственности. Разумная организация процесса ясного понимания вещей окружающего м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ра позволит педагогам  помочь ребенку преодолеть сложности современной жизни, понять ее смысл и значение, истинную красоту и высшие ценности.</w:t>
      </w:r>
    </w:p>
    <w:p w:rsidR="00D5404F" w:rsidRPr="00444211" w:rsidRDefault="00D5404F" w:rsidP="00115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Изучение в младшем школьном возрасте духовного краеведения 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того Белогорья представлено в традициях жизни людей и объектах религ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озного искусства, на примерах культовых зданий, жития небесного покр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вителя Святого Белогорья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с опорой на региональный </w:t>
      </w:r>
      <w:r w:rsidRPr="00444211">
        <w:rPr>
          <w:rFonts w:ascii="Times New Roman" w:hAnsi="Times New Roman" w:cs="Times New Roman"/>
          <w:sz w:val="28"/>
          <w:szCs w:val="28"/>
        </w:rPr>
        <w:lastRenderedPageBreak/>
        <w:t>компонент, этнокультурное наследие. Логично вытекает экскурсионная р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бота, которая позволит приобщить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к творческому наследию Святого Белогорья.</w:t>
      </w:r>
    </w:p>
    <w:p w:rsidR="001B2710" w:rsidRPr="00842044" w:rsidRDefault="001B2710" w:rsidP="00115363">
      <w:pPr>
        <w:pStyle w:val="afb"/>
        <w:ind w:firstLine="567"/>
        <w:rPr>
          <w:rFonts w:ascii="Times New Roman" w:hAnsi="Times New Roman"/>
          <w:sz w:val="28"/>
          <w:szCs w:val="28"/>
        </w:rPr>
      </w:pPr>
      <w:r w:rsidRPr="00842044">
        <w:rPr>
          <w:rFonts w:ascii="Times New Roman" w:hAnsi="Times New Roman"/>
          <w:b/>
          <w:sz w:val="28"/>
          <w:szCs w:val="28"/>
        </w:rPr>
        <w:t>Сроки реализации</w:t>
      </w:r>
      <w:r w:rsidRPr="00842044">
        <w:rPr>
          <w:rFonts w:ascii="Times New Roman" w:hAnsi="Times New Roman"/>
          <w:sz w:val="28"/>
          <w:szCs w:val="28"/>
        </w:rPr>
        <w:t xml:space="preserve"> – программа рассчитана на 3 года обучения.</w:t>
      </w:r>
    </w:p>
    <w:p w:rsidR="001B2710" w:rsidRPr="00842044" w:rsidRDefault="001B2710" w:rsidP="00115363">
      <w:pPr>
        <w:pStyle w:val="afb"/>
        <w:ind w:firstLine="567"/>
        <w:rPr>
          <w:rFonts w:ascii="Times New Roman" w:hAnsi="Times New Roman"/>
          <w:sz w:val="28"/>
          <w:szCs w:val="28"/>
        </w:rPr>
      </w:pPr>
      <w:r w:rsidRPr="00842044">
        <w:rPr>
          <w:rFonts w:ascii="Times New Roman" w:hAnsi="Times New Roman"/>
          <w:b/>
          <w:sz w:val="28"/>
          <w:szCs w:val="28"/>
        </w:rPr>
        <w:t xml:space="preserve">Формы и режим занятий </w:t>
      </w:r>
      <w:r w:rsidRPr="00842044">
        <w:rPr>
          <w:rFonts w:ascii="Times New Roman" w:hAnsi="Times New Roman"/>
          <w:sz w:val="28"/>
          <w:szCs w:val="28"/>
        </w:rPr>
        <w:t>– 1-й год обучения: 2 раза в неделю по 2 академических  часа (144 часа), 2-й и 3-й года обучения: 3 раза по 2 акад</w:t>
      </w:r>
      <w:r w:rsidRPr="00842044">
        <w:rPr>
          <w:rFonts w:ascii="Times New Roman" w:hAnsi="Times New Roman"/>
          <w:sz w:val="28"/>
          <w:szCs w:val="28"/>
        </w:rPr>
        <w:t>е</w:t>
      </w:r>
      <w:r w:rsidRPr="00842044">
        <w:rPr>
          <w:rFonts w:ascii="Times New Roman" w:hAnsi="Times New Roman"/>
          <w:sz w:val="28"/>
          <w:szCs w:val="28"/>
        </w:rPr>
        <w:t xml:space="preserve">мических часа (216 часов). </w:t>
      </w:r>
    </w:p>
    <w:p w:rsidR="00E46CAF" w:rsidRPr="00842044" w:rsidRDefault="00E46CAF" w:rsidP="00115363">
      <w:pPr>
        <w:pStyle w:val="afb"/>
        <w:ind w:firstLine="567"/>
        <w:rPr>
          <w:rFonts w:ascii="Times New Roman" w:hAnsi="Times New Roman"/>
          <w:sz w:val="28"/>
          <w:szCs w:val="28"/>
        </w:rPr>
      </w:pPr>
      <w:r w:rsidRPr="00842044">
        <w:rPr>
          <w:rFonts w:ascii="Times New Roman" w:hAnsi="Times New Roman"/>
          <w:sz w:val="28"/>
          <w:szCs w:val="28"/>
        </w:rPr>
        <w:t>В основу всех форм учебных и воспитательных занятий заложены о</w:t>
      </w:r>
      <w:r w:rsidRPr="00842044">
        <w:rPr>
          <w:rFonts w:ascii="Times New Roman" w:hAnsi="Times New Roman"/>
          <w:sz w:val="28"/>
          <w:szCs w:val="28"/>
        </w:rPr>
        <w:t>б</w:t>
      </w:r>
      <w:r w:rsidRPr="00842044">
        <w:rPr>
          <w:rFonts w:ascii="Times New Roman" w:hAnsi="Times New Roman"/>
          <w:sz w:val="28"/>
          <w:szCs w:val="28"/>
        </w:rPr>
        <w:t>щие характеристики:</w:t>
      </w:r>
    </w:p>
    <w:p w:rsidR="00E46CAF" w:rsidRPr="00613C31" w:rsidRDefault="00E46CAF" w:rsidP="0042535C">
      <w:pPr>
        <w:pStyle w:val="af0"/>
        <w:numPr>
          <w:ilvl w:val="0"/>
          <w:numId w:val="20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613C31">
        <w:rPr>
          <w:sz w:val="28"/>
          <w:szCs w:val="28"/>
        </w:rPr>
        <w:t>каждое занятие имеет цель, конкретное содержание, определенные м</w:t>
      </w:r>
      <w:r w:rsidRPr="00613C31">
        <w:rPr>
          <w:sz w:val="28"/>
          <w:szCs w:val="28"/>
        </w:rPr>
        <w:t>е</w:t>
      </w:r>
      <w:r w:rsidRPr="00613C31">
        <w:rPr>
          <w:sz w:val="28"/>
          <w:szCs w:val="28"/>
        </w:rPr>
        <w:t>тоды организации учебно-педагогической деятельности;</w:t>
      </w:r>
    </w:p>
    <w:p w:rsidR="00E46CAF" w:rsidRPr="00A05C51" w:rsidRDefault="00A05C51" w:rsidP="0042535C">
      <w:pPr>
        <w:pStyle w:val="af0"/>
        <w:numPr>
          <w:ilvl w:val="0"/>
          <w:numId w:val="20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A05C51">
        <w:rPr>
          <w:sz w:val="28"/>
          <w:szCs w:val="28"/>
        </w:rPr>
        <w:t>л</w:t>
      </w:r>
      <w:r w:rsidR="00E46CAF" w:rsidRPr="00A05C51">
        <w:rPr>
          <w:sz w:val="28"/>
          <w:szCs w:val="28"/>
        </w:rPr>
        <w:t>юбое занятие носит определенную структуру, т.е. состоит из отдельных взаимосвязанных этапов;</w:t>
      </w:r>
    </w:p>
    <w:p w:rsidR="00E46CAF" w:rsidRPr="00A05C51" w:rsidRDefault="00A05C51" w:rsidP="0042535C">
      <w:pPr>
        <w:pStyle w:val="af0"/>
        <w:numPr>
          <w:ilvl w:val="0"/>
          <w:numId w:val="20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A05C51">
        <w:rPr>
          <w:sz w:val="28"/>
          <w:szCs w:val="28"/>
        </w:rPr>
        <w:t>п</w:t>
      </w:r>
      <w:r w:rsidR="00E46CAF" w:rsidRPr="00A05C51">
        <w:rPr>
          <w:sz w:val="28"/>
          <w:szCs w:val="28"/>
        </w:rPr>
        <w:t>остроение учебного занятия осуществляется по определенной логике, когда тип занятия соответствует его цели и задачам.</w:t>
      </w:r>
    </w:p>
    <w:p w:rsidR="00E46CAF" w:rsidRPr="00444211" w:rsidRDefault="00E46CAF" w:rsidP="00115363">
      <w:pPr>
        <w:tabs>
          <w:tab w:val="left" w:pos="9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Структура каждого отдельного занятия включает в себя 3 составные части: теоретическую часть, практическую часть, элементы воспитательных бесед.</w:t>
      </w:r>
    </w:p>
    <w:p w:rsidR="00E65748" w:rsidRPr="00444211" w:rsidRDefault="00E46CAF" w:rsidP="00115363">
      <w:pPr>
        <w:tabs>
          <w:tab w:val="left" w:pos="936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Содержание каждой темы программы органично сочетает в себе обуч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ние как практическим, так и теоретическим знаниям.</w:t>
      </w:r>
      <w:r w:rsidR="00D731C3">
        <w:rPr>
          <w:rFonts w:ascii="Times New Roman" w:hAnsi="Times New Roman" w:cs="Times New Roman"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Проведение занятий по программе </w:t>
      </w:r>
      <w:r w:rsidR="001B2710" w:rsidRPr="00842044">
        <w:rPr>
          <w:rFonts w:ascii="Times New Roman" w:hAnsi="Times New Roman" w:cs="Times New Roman"/>
          <w:sz w:val="28"/>
          <w:szCs w:val="28"/>
        </w:rPr>
        <w:t>планируется с использованием наглядных пособий, дидакт</w:t>
      </w:r>
      <w:r w:rsidR="001B2710" w:rsidRPr="00842044">
        <w:rPr>
          <w:rFonts w:ascii="Times New Roman" w:hAnsi="Times New Roman" w:cs="Times New Roman"/>
          <w:sz w:val="28"/>
          <w:szCs w:val="28"/>
        </w:rPr>
        <w:t>и</w:t>
      </w:r>
      <w:r w:rsidR="001B2710" w:rsidRPr="00842044">
        <w:rPr>
          <w:rFonts w:ascii="Times New Roman" w:hAnsi="Times New Roman" w:cs="Times New Roman"/>
          <w:sz w:val="28"/>
          <w:szCs w:val="28"/>
        </w:rPr>
        <w:t>ческих материалов.</w:t>
      </w:r>
      <w:r w:rsidR="00740B6D" w:rsidRPr="00842044">
        <w:rPr>
          <w:rFonts w:ascii="Times New Roman" w:hAnsi="Times New Roman" w:cs="Times New Roman"/>
          <w:sz w:val="28"/>
          <w:szCs w:val="28"/>
        </w:rPr>
        <w:t xml:space="preserve"> </w:t>
      </w:r>
      <w:r w:rsidR="001B2710" w:rsidRPr="00842044">
        <w:rPr>
          <w:rFonts w:ascii="Times New Roman" w:hAnsi="Times New Roman" w:cs="Times New Roman"/>
          <w:sz w:val="28"/>
          <w:szCs w:val="28"/>
        </w:rPr>
        <w:t>Традиционные и нетрадиционные формы проведения занятий зависят от изучаемой темы, уровня подготовки обучающихся и их возрастных особенностей</w:t>
      </w:r>
      <w:r w:rsidR="00255345" w:rsidRPr="00842044">
        <w:rPr>
          <w:rFonts w:ascii="Times New Roman" w:hAnsi="Times New Roman" w:cs="Times New Roman"/>
          <w:sz w:val="28"/>
          <w:szCs w:val="28"/>
        </w:rPr>
        <w:t>, используются методические средства обучения.</w:t>
      </w:r>
      <w:r w:rsidR="001B2710" w:rsidRPr="00842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10" w:rsidRPr="00444211" w:rsidRDefault="00A05C51" w:rsidP="00A05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5748" w:rsidRPr="00444211">
        <w:rPr>
          <w:rFonts w:ascii="Times New Roman" w:hAnsi="Times New Roman" w:cs="Times New Roman"/>
          <w:b/>
          <w:sz w:val="28"/>
          <w:szCs w:val="28"/>
        </w:rPr>
        <w:t>Формы работы с детьми с уч</w:t>
      </w:r>
      <w:r w:rsidR="00E60A4D">
        <w:rPr>
          <w:rFonts w:ascii="Times New Roman" w:hAnsi="Times New Roman" w:cs="Times New Roman"/>
          <w:b/>
          <w:sz w:val="28"/>
          <w:szCs w:val="28"/>
        </w:rPr>
        <w:t>ё</w:t>
      </w:r>
      <w:r w:rsidR="00E65748" w:rsidRPr="00444211">
        <w:rPr>
          <w:rFonts w:ascii="Times New Roman" w:hAnsi="Times New Roman" w:cs="Times New Roman"/>
          <w:b/>
          <w:sz w:val="28"/>
          <w:szCs w:val="28"/>
        </w:rPr>
        <w:t>том возрастных особенностей</w:t>
      </w:r>
      <w:r w:rsidR="00740B6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ладш</w:t>
      </w:r>
      <w:r w:rsidR="00740B6D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 школьн</w:t>
      </w:r>
      <w:r w:rsidR="00740B6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возраст</w:t>
      </w:r>
      <w:r w:rsidR="00740B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чтения педагогом рассказов: Лев Толстой «Алеша Горшок», Н.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Листик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« Волшебный посох»; 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рассматривания книжных иллюстраций, репродукций  (народные басни «Муравей и голубка», « Две козы», «Лев и Лисица»);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беседы  «Иисус Христос – Спаситель»,  представление «Икона «Прео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Pr="00444211">
        <w:rPr>
          <w:rFonts w:ascii="Times New Roman" w:hAnsi="Times New Roman" w:cs="Times New Roman"/>
          <w:sz w:val="28"/>
          <w:szCs w:val="28"/>
        </w:rPr>
        <w:t>ражение Господне», «Икона  «Распятие»</w:t>
      </w:r>
      <w:r w:rsidR="00740B6D">
        <w:rPr>
          <w:rFonts w:ascii="Times New Roman" w:hAnsi="Times New Roman" w:cs="Times New Roman"/>
          <w:sz w:val="28"/>
          <w:szCs w:val="28"/>
        </w:rPr>
        <w:t>,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чтение народных сказок и  рассказов с выявление в них народной му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>рости («Солнце и мама», « Обезьяна и мать», «Сиротка»)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F3" w:rsidRPr="00444211" w:rsidRDefault="00F030F3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загадывание загадок о Боге, вере, доброте, кротости, милосердии; </w:t>
      </w:r>
    </w:p>
    <w:p w:rsidR="00F030F3" w:rsidRPr="00444211" w:rsidRDefault="00F030F3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театрализация (сцены из жития Святого Серафима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Рожд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ства Богородицы);</w:t>
      </w:r>
    </w:p>
    <w:p w:rsidR="00F030F3" w:rsidRPr="00444211" w:rsidRDefault="00F030F3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рассказы детей по схемам, иллюстрациям (использование Букваря Т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 xml:space="preserve">хомирова Д. И.); </w:t>
      </w:r>
    </w:p>
    <w:p w:rsidR="00F030F3" w:rsidRPr="00444211" w:rsidRDefault="00F030F3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разбора житейских ситуаций; </w:t>
      </w:r>
    </w:p>
    <w:p w:rsidR="001B2710" w:rsidRPr="00444211" w:rsidRDefault="007C434A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 подвижных, сюжетно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2710" w:rsidRPr="00444211">
        <w:rPr>
          <w:rFonts w:ascii="Times New Roman" w:hAnsi="Times New Roman" w:cs="Times New Roman"/>
          <w:sz w:val="28"/>
          <w:szCs w:val="28"/>
        </w:rPr>
        <w:t>ролевых игр («Лебедь, рак да щука», «Как быстрей достать приз», «Веселые художники»);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м</w:t>
      </w:r>
      <w:r w:rsidR="007C434A">
        <w:rPr>
          <w:rFonts w:ascii="Times New Roman" w:hAnsi="Times New Roman" w:cs="Times New Roman"/>
          <w:sz w:val="28"/>
          <w:szCs w:val="28"/>
        </w:rPr>
        <w:t xml:space="preserve">алоподвижные игры: </w:t>
      </w:r>
      <w:proofErr w:type="gramStart"/>
      <w:r w:rsidR="007C434A">
        <w:rPr>
          <w:rFonts w:ascii="Times New Roman" w:hAnsi="Times New Roman" w:cs="Times New Roman"/>
          <w:sz w:val="28"/>
          <w:szCs w:val="28"/>
        </w:rPr>
        <w:t xml:space="preserve">«Метелица», </w:t>
      </w:r>
      <w:r w:rsidRPr="00444211">
        <w:rPr>
          <w:rFonts w:ascii="Times New Roman" w:hAnsi="Times New Roman" w:cs="Times New Roman"/>
          <w:sz w:val="28"/>
          <w:szCs w:val="28"/>
        </w:rPr>
        <w:t>«Найди предмет»;</w:t>
      </w:r>
      <w:proofErr w:type="gramEnd"/>
    </w:p>
    <w:p w:rsidR="007C434A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дидактические игры «Четвертый лишний», «Соб</w:t>
      </w:r>
      <w:r w:rsidR="007C434A">
        <w:rPr>
          <w:rFonts w:ascii="Times New Roman" w:hAnsi="Times New Roman" w:cs="Times New Roman"/>
          <w:sz w:val="28"/>
          <w:szCs w:val="28"/>
        </w:rPr>
        <w:t>ери слово», « Подбери слово», «</w:t>
      </w:r>
      <w:r w:rsidRPr="00444211">
        <w:rPr>
          <w:rFonts w:ascii="Times New Roman" w:hAnsi="Times New Roman" w:cs="Times New Roman"/>
          <w:sz w:val="28"/>
          <w:szCs w:val="28"/>
        </w:rPr>
        <w:t>Что изменилось», «Кузовок»,</w:t>
      </w:r>
      <w:r w:rsidR="00C850F1">
        <w:rPr>
          <w:rFonts w:ascii="Times New Roman" w:hAnsi="Times New Roman" w:cs="Times New Roman"/>
          <w:sz w:val="28"/>
          <w:szCs w:val="28"/>
        </w:rPr>
        <w:t xml:space="preserve"> «Почта», «Реставрация текста»,</w:t>
      </w:r>
      <w:proofErr w:type="gramEnd"/>
    </w:p>
    <w:p w:rsidR="001B2710" w:rsidRPr="00444211" w:rsidRDefault="007C434A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Чудесный мешочек», « Построй храм», « Великие праздники»; 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проведения краеведческих викторин, конкурсов.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рукоделие и все виды творческой художественной деятельности д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проведение праздников (Рождество, Пасха);</w:t>
      </w:r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экскурсии в белгородские музеи: историко-краеведческий, музей-диораму «Белгородское направление. Курская битва», художественный; </w:t>
      </w:r>
    </w:p>
    <w:p w:rsidR="001B2710" w:rsidRPr="0072632F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32F">
        <w:rPr>
          <w:rFonts w:ascii="Times New Roman" w:hAnsi="Times New Roman" w:cs="Times New Roman"/>
          <w:sz w:val="28"/>
          <w:szCs w:val="28"/>
        </w:rPr>
        <w:t>экскурсии по городу «Храмы Белгорода», « Обретение утраченных Св</w:t>
      </w:r>
      <w:r w:rsidRPr="0072632F">
        <w:rPr>
          <w:rFonts w:ascii="Times New Roman" w:hAnsi="Times New Roman" w:cs="Times New Roman"/>
          <w:sz w:val="28"/>
          <w:szCs w:val="28"/>
        </w:rPr>
        <w:t>я</w:t>
      </w:r>
      <w:r w:rsidRPr="0072632F">
        <w:rPr>
          <w:rFonts w:ascii="Times New Roman" w:hAnsi="Times New Roman" w:cs="Times New Roman"/>
          <w:sz w:val="28"/>
          <w:szCs w:val="28"/>
        </w:rPr>
        <w:t>тынь», «Одна Победа на войне»,  целевых прогулок «Монастырский лес», « Дорога к храму. Дубовое».</w:t>
      </w:r>
    </w:p>
    <w:p w:rsidR="001B2710" w:rsidRPr="00444211" w:rsidRDefault="001B2710" w:rsidP="006E230C">
      <w:pPr>
        <w:pStyle w:val="af0"/>
        <w:numPr>
          <w:ilvl w:val="0"/>
          <w:numId w:val="21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44211">
        <w:rPr>
          <w:sz w:val="28"/>
          <w:szCs w:val="28"/>
        </w:rPr>
        <w:t>Беседа («А у меня совесть появилась», « Воровство», « Ложь», « Тр</w:t>
      </w:r>
      <w:r w:rsidRPr="00444211">
        <w:rPr>
          <w:sz w:val="28"/>
          <w:szCs w:val="28"/>
        </w:rPr>
        <w:t>у</w:t>
      </w:r>
      <w:r w:rsidRPr="00444211">
        <w:rPr>
          <w:sz w:val="28"/>
          <w:szCs w:val="28"/>
        </w:rPr>
        <w:t>сость и жадность»)</w:t>
      </w:r>
    </w:p>
    <w:p w:rsidR="001B2710" w:rsidRPr="00DB4724" w:rsidRDefault="003D3228" w:rsidP="006E230C">
      <w:pPr>
        <w:pStyle w:val="af0"/>
        <w:numPr>
          <w:ilvl w:val="0"/>
          <w:numId w:val="21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диспут («Царица – тропинка, «</w:t>
      </w:r>
      <w:r w:rsidR="001B2710" w:rsidRPr="00DB4724">
        <w:rPr>
          <w:sz w:val="28"/>
          <w:szCs w:val="28"/>
        </w:rPr>
        <w:t>О грехах»);</w:t>
      </w:r>
      <w:r>
        <w:rPr>
          <w:sz w:val="28"/>
          <w:szCs w:val="28"/>
        </w:rPr>
        <w:t xml:space="preserve"> </w:t>
      </w:r>
      <w:r w:rsidR="00740B6D" w:rsidRPr="00DB4724">
        <w:rPr>
          <w:sz w:val="28"/>
          <w:szCs w:val="28"/>
        </w:rPr>
        <w:t xml:space="preserve">просмотр </w:t>
      </w:r>
      <w:r w:rsidR="001B2710" w:rsidRPr="00DB4724">
        <w:rPr>
          <w:sz w:val="28"/>
          <w:szCs w:val="28"/>
        </w:rPr>
        <w:t>слайд - фильмов, диафильмов, использование аудиозаписей и технических средств обуч</w:t>
      </w:r>
      <w:r w:rsidR="001B2710" w:rsidRPr="00DB4724">
        <w:rPr>
          <w:sz w:val="28"/>
          <w:szCs w:val="28"/>
        </w:rPr>
        <w:t>е</w:t>
      </w:r>
      <w:r w:rsidR="001B2710" w:rsidRPr="00DB4724">
        <w:rPr>
          <w:sz w:val="28"/>
          <w:szCs w:val="28"/>
        </w:rPr>
        <w:t xml:space="preserve">ния </w:t>
      </w:r>
      <w:proofErr w:type="gramStart"/>
      <w:r w:rsidR="001B2710" w:rsidRPr="00DB4724">
        <w:rPr>
          <w:sz w:val="28"/>
          <w:szCs w:val="28"/>
        </w:rPr>
        <w:t xml:space="preserve">( </w:t>
      </w:r>
      <w:proofErr w:type="gramEnd"/>
      <w:r w:rsidR="001B2710" w:rsidRPr="00DB4724">
        <w:rPr>
          <w:sz w:val="28"/>
          <w:szCs w:val="28"/>
        </w:rPr>
        <w:t xml:space="preserve">Православное видео); </w:t>
      </w:r>
    </w:p>
    <w:p w:rsidR="001B2710" w:rsidRPr="00444211" w:rsidRDefault="003D3228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экскурсии (по городу «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Святой, прославивший себя в веках», области « Свято-Троицкий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подземный монастырь»), целевые прогу</w:t>
      </w:r>
      <w:r w:rsidR="001B2710" w:rsidRPr="00444211">
        <w:rPr>
          <w:rFonts w:ascii="Times New Roman" w:hAnsi="Times New Roman" w:cs="Times New Roman"/>
          <w:sz w:val="28"/>
          <w:szCs w:val="28"/>
        </w:rPr>
        <w:t>л</w:t>
      </w:r>
      <w:r w:rsidR="001B2710" w:rsidRPr="00444211">
        <w:rPr>
          <w:rFonts w:ascii="Times New Roman" w:hAnsi="Times New Roman" w:cs="Times New Roman"/>
          <w:sz w:val="28"/>
          <w:szCs w:val="28"/>
        </w:rPr>
        <w:t>ки:  духовно – просветительские Центры « Преображение», «Вера, Н</w:t>
      </w:r>
      <w:r w:rsidR="001B2710" w:rsidRPr="00444211">
        <w:rPr>
          <w:rFonts w:ascii="Times New Roman" w:hAnsi="Times New Roman" w:cs="Times New Roman"/>
          <w:sz w:val="28"/>
          <w:szCs w:val="28"/>
        </w:rPr>
        <w:t>а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дежда, Любовь»; </w:t>
      </w:r>
      <w:proofErr w:type="gramEnd"/>
    </w:p>
    <w:p w:rsidR="001B2710" w:rsidRPr="00444211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тематические вечера эстетической направленности (живопись, музыка, поэзия): «Хри</w:t>
      </w:r>
      <w:r w:rsidR="003D3228">
        <w:rPr>
          <w:rFonts w:ascii="Times New Roman" w:hAnsi="Times New Roman" w:cs="Times New Roman"/>
          <w:sz w:val="28"/>
          <w:szCs w:val="28"/>
        </w:rPr>
        <w:t xml:space="preserve">стос в пустыни» (о творчестве </w:t>
      </w:r>
      <w:r w:rsidRPr="00444211">
        <w:rPr>
          <w:rFonts w:ascii="Times New Roman" w:hAnsi="Times New Roman" w:cs="Times New Roman"/>
          <w:sz w:val="28"/>
          <w:szCs w:val="28"/>
        </w:rPr>
        <w:t>И. Крамского», П. И. Ча</w:t>
      </w:r>
      <w:r w:rsidRPr="00444211">
        <w:rPr>
          <w:rFonts w:ascii="Times New Roman" w:hAnsi="Times New Roman" w:cs="Times New Roman"/>
          <w:sz w:val="28"/>
          <w:szCs w:val="28"/>
        </w:rPr>
        <w:t>й</w:t>
      </w:r>
      <w:r w:rsidRPr="00444211">
        <w:rPr>
          <w:rFonts w:ascii="Times New Roman" w:hAnsi="Times New Roman" w:cs="Times New Roman"/>
          <w:sz w:val="28"/>
          <w:szCs w:val="28"/>
        </w:rPr>
        <w:t>ковский «Слава в вышних Богу»);</w:t>
      </w:r>
    </w:p>
    <w:p w:rsidR="001B2710" w:rsidRPr="008E5B72" w:rsidRDefault="001B2710" w:rsidP="006E230C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B72">
        <w:rPr>
          <w:rFonts w:ascii="Times New Roman" w:hAnsi="Times New Roman" w:cs="Times New Roman"/>
          <w:sz w:val="28"/>
          <w:szCs w:val="28"/>
        </w:rPr>
        <w:t>организа</w:t>
      </w:r>
      <w:r w:rsidR="003D3228">
        <w:rPr>
          <w:rFonts w:ascii="Times New Roman" w:hAnsi="Times New Roman" w:cs="Times New Roman"/>
          <w:sz w:val="28"/>
          <w:szCs w:val="28"/>
        </w:rPr>
        <w:t>ция выставок «Свет Христов», «</w:t>
      </w:r>
      <w:r w:rsidRPr="008E5B72">
        <w:rPr>
          <w:rFonts w:ascii="Times New Roman" w:hAnsi="Times New Roman" w:cs="Times New Roman"/>
          <w:sz w:val="28"/>
          <w:szCs w:val="28"/>
        </w:rPr>
        <w:t xml:space="preserve">Пасхальная радость»; встречи с интересными людьми (священниками, белгородскими художниками, православными поэтами и композиторами); </w:t>
      </w:r>
      <w:proofErr w:type="gramEnd"/>
    </w:p>
    <w:p w:rsidR="00BE2F69" w:rsidRPr="00BE2F69" w:rsidRDefault="00BE2F69" w:rsidP="006E230C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69">
        <w:rPr>
          <w:rFonts w:ascii="Times New Roman" w:hAnsi="Times New Roman" w:cs="Times New Roman"/>
          <w:sz w:val="28"/>
          <w:szCs w:val="28"/>
        </w:rPr>
        <w:t>проекты экскурсий куль</w:t>
      </w:r>
      <w:r w:rsidR="003D3228">
        <w:rPr>
          <w:rFonts w:ascii="Times New Roman" w:hAnsi="Times New Roman" w:cs="Times New Roman"/>
          <w:sz w:val="28"/>
          <w:szCs w:val="28"/>
        </w:rPr>
        <w:t>турологической направленности «</w:t>
      </w:r>
      <w:r w:rsidRPr="00BE2F69">
        <w:rPr>
          <w:rFonts w:ascii="Times New Roman" w:hAnsi="Times New Roman" w:cs="Times New Roman"/>
          <w:sz w:val="28"/>
          <w:szCs w:val="28"/>
        </w:rPr>
        <w:t>Храм – часо</w:t>
      </w:r>
      <w:r w:rsidRPr="00BE2F69">
        <w:rPr>
          <w:rFonts w:ascii="Times New Roman" w:hAnsi="Times New Roman" w:cs="Times New Roman"/>
          <w:sz w:val="28"/>
          <w:szCs w:val="28"/>
        </w:rPr>
        <w:t>в</w:t>
      </w:r>
      <w:r w:rsidRPr="00BE2F69">
        <w:rPr>
          <w:rFonts w:ascii="Times New Roman" w:hAnsi="Times New Roman" w:cs="Times New Roman"/>
          <w:sz w:val="28"/>
          <w:szCs w:val="28"/>
        </w:rPr>
        <w:t>ня</w:t>
      </w:r>
      <w:r w:rsidR="003D3228">
        <w:rPr>
          <w:rFonts w:ascii="Times New Roman" w:hAnsi="Times New Roman" w:cs="Times New Roman"/>
          <w:sz w:val="28"/>
          <w:szCs w:val="28"/>
        </w:rPr>
        <w:t xml:space="preserve">. Пещерка Святителя </w:t>
      </w:r>
      <w:proofErr w:type="spellStart"/>
      <w:r w:rsidR="003D3228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3D3228">
        <w:rPr>
          <w:rFonts w:ascii="Times New Roman" w:hAnsi="Times New Roman" w:cs="Times New Roman"/>
          <w:sz w:val="28"/>
          <w:szCs w:val="28"/>
        </w:rPr>
        <w:t>», «</w:t>
      </w:r>
      <w:r w:rsidRPr="00BE2F69">
        <w:rPr>
          <w:rFonts w:ascii="Times New Roman" w:hAnsi="Times New Roman" w:cs="Times New Roman"/>
          <w:sz w:val="28"/>
          <w:szCs w:val="28"/>
        </w:rPr>
        <w:t>Обретение утраченных Святынь», « Святое Белогорье».</w:t>
      </w:r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82220">
        <w:rPr>
          <w:sz w:val="28"/>
          <w:szCs w:val="28"/>
        </w:rPr>
        <w:t>диспут «О добродетелях (любовь, совесть, доброта, прощение, послуш</w:t>
      </w:r>
      <w:r w:rsidRPr="00582220">
        <w:rPr>
          <w:sz w:val="28"/>
          <w:szCs w:val="28"/>
        </w:rPr>
        <w:t>а</w:t>
      </w:r>
      <w:r w:rsidRPr="00582220">
        <w:rPr>
          <w:sz w:val="28"/>
          <w:szCs w:val="28"/>
        </w:rPr>
        <w:t>ние, сострадан</w:t>
      </w:r>
      <w:r w:rsidR="003D3228">
        <w:rPr>
          <w:sz w:val="28"/>
          <w:szCs w:val="28"/>
        </w:rPr>
        <w:t>ие, милосердие, трудолюбие»», «</w:t>
      </w:r>
      <w:r w:rsidRPr="00582220">
        <w:rPr>
          <w:sz w:val="28"/>
          <w:szCs w:val="28"/>
        </w:rPr>
        <w:t>Стяжение Святого д</w:t>
      </w:r>
      <w:r w:rsidRPr="00582220">
        <w:rPr>
          <w:sz w:val="28"/>
          <w:szCs w:val="28"/>
        </w:rPr>
        <w:t>у</w:t>
      </w:r>
      <w:r w:rsidRPr="00582220">
        <w:rPr>
          <w:sz w:val="28"/>
          <w:szCs w:val="28"/>
        </w:rPr>
        <w:t xml:space="preserve">ха»);- </w:t>
      </w:r>
    </w:p>
    <w:p w:rsidR="00BE2F69" w:rsidRPr="00582220" w:rsidRDefault="00582220" w:rsidP="006E230C">
      <w:pPr>
        <w:pStyle w:val="af0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82220">
        <w:rPr>
          <w:sz w:val="28"/>
          <w:szCs w:val="28"/>
        </w:rPr>
        <w:t>-</w:t>
      </w:r>
      <w:r w:rsidR="00BE2F69" w:rsidRPr="00582220">
        <w:rPr>
          <w:sz w:val="28"/>
          <w:szCs w:val="28"/>
        </w:rPr>
        <w:t>экскурсии по городу и</w:t>
      </w:r>
      <w:r w:rsidR="003D3228">
        <w:rPr>
          <w:sz w:val="28"/>
          <w:szCs w:val="28"/>
        </w:rPr>
        <w:t xml:space="preserve"> области « Курская Коренная», «</w:t>
      </w:r>
      <w:r w:rsidR="00BE2F69" w:rsidRPr="00582220">
        <w:rPr>
          <w:sz w:val="28"/>
          <w:szCs w:val="28"/>
        </w:rPr>
        <w:t xml:space="preserve">Серафим </w:t>
      </w:r>
      <w:proofErr w:type="spellStart"/>
      <w:r w:rsidR="00BE2F69" w:rsidRPr="00582220">
        <w:rPr>
          <w:sz w:val="28"/>
          <w:szCs w:val="28"/>
        </w:rPr>
        <w:t>Тяпо</w:t>
      </w:r>
      <w:r w:rsidR="00BE2F69" w:rsidRPr="00582220">
        <w:rPr>
          <w:sz w:val="28"/>
          <w:szCs w:val="28"/>
        </w:rPr>
        <w:t>ч</w:t>
      </w:r>
      <w:r w:rsidR="00BE2F69" w:rsidRPr="00582220">
        <w:rPr>
          <w:sz w:val="28"/>
          <w:szCs w:val="28"/>
        </w:rPr>
        <w:t>кин</w:t>
      </w:r>
      <w:proofErr w:type="spellEnd"/>
      <w:r w:rsidR="00BE2F69" w:rsidRPr="00582220">
        <w:rPr>
          <w:sz w:val="28"/>
          <w:szCs w:val="28"/>
        </w:rPr>
        <w:t>», «Храмы Белгорода», « По храмам Богородицы», «Белгород, оп</w:t>
      </w:r>
      <w:r w:rsidR="00BE2F69" w:rsidRPr="00582220">
        <w:rPr>
          <w:sz w:val="28"/>
          <w:szCs w:val="28"/>
        </w:rPr>
        <w:t>а</w:t>
      </w:r>
      <w:r w:rsidR="00BE2F69" w:rsidRPr="00582220">
        <w:rPr>
          <w:sz w:val="28"/>
          <w:szCs w:val="28"/>
        </w:rPr>
        <w:t>ленный войной»</w:t>
      </w:r>
      <w:proofErr w:type="gramStart"/>
      <w:r w:rsidR="00BE2F69" w:rsidRPr="00582220">
        <w:rPr>
          <w:sz w:val="28"/>
          <w:szCs w:val="28"/>
        </w:rPr>
        <w:t xml:space="preserve"> ;</w:t>
      </w:r>
      <w:proofErr w:type="gramEnd"/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82220">
        <w:rPr>
          <w:sz w:val="28"/>
          <w:szCs w:val="28"/>
        </w:rPr>
        <w:t>экскурсионная работа (разработка и проведение экскурсий);</w:t>
      </w:r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582220">
        <w:rPr>
          <w:sz w:val="28"/>
          <w:szCs w:val="28"/>
        </w:rPr>
        <w:t>целевые прогулки (в храм, часовню, к православным памятникам, мон</w:t>
      </w:r>
      <w:r w:rsidRPr="00582220">
        <w:rPr>
          <w:sz w:val="28"/>
          <w:szCs w:val="28"/>
        </w:rPr>
        <w:t>а</w:t>
      </w:r>
      <w:r w:rsidRPr="00582220">
        <w:rPr>
          <w:sz w:val="28"/>
          <w:szCs w:val="28"/>
        </w:rPr>
        <w:t>стырь);</w:t>
      </w:r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 w:hanging="426"/>
        <w:jc w:val="both"/>
        <w:rPr>
          <w:b/>
          <w:sz w:val="28"/>
          <w:szCs w:val="28"/>
        </w:rPr>
      </w:pPr>
      <w:r w:rsidRPr="00582220">
        <w:rPr>
          <w:sz w:val="28"/>
          <w:szCs w:val="28"/>
        </w:rPr>
        <w:t xml:space="preserve">исследовательская экспедиция (в </w:t>
      </w:r>
      <w:proofErr w:type="spellStart"/>
      <w:r w:rsidRPr="00582220">
        <w:rPr>
          <w:sz w:val="28"/>
          <w:szCs w:val="28"/>
        </w:rPr>
        <w:t>Холковский</w:t>
      </w:r>
      <w:proofErr w:type="spellEnd"/>
      <w:r w:rsidRPr="00582220">
        <w:rPr>
          <w:sz w:val="28"/>
          <w:szCs w:val="28"/>
        </w:rPr>
        <w:t xml:space="preserve"> подземный монастырь, в храмы Белгорода и области с целью изучения их истории создания, з</w:t>
      </w:r>
      <w:r w:rsidRPr="00582220">
        <w:rPr>
          <w:sz w:val="28"/>
          <w:szCs w:val="28"/>
        </w:rPr>
        <w:t>а</w:t>
      </w:r>
      <w:r w:rsidRPr="00582220">
        <w:rPr>
          <w:sz w:val="28"/>
          <w:szCs w:val="28"/>
        </w:rPr>
        <w:t>фиксировать рассказы о православных традициях, собрать экспонаты к заключительной выставке, разработать на основе местной традиции э</w:t>
      </w:r>
      <w:r w:rsidRPr="00582220">
        <w:rPr>
          <w:sz w:val="28"/>
          <w:szCs w:val="28"/>
        </w:rPr>
        <w:t>с</w:t>
      </w:r>
      <w:r w:rsidRPr="00582220">
        <w:rPr>
          <w:sz w:val="28"/>
          <w:szCs w:val="28"/>
        </w:rPr>
        <w:lastRenderedPageBreak/>
        <w:t>кизы поделок, подготовить конкурсные доклады к краеведческой конф</w:t>
      </w:r>
      <w:r w:rsidRPr="00582220">
        <w:rPr>
          <w:sz w:val="28"/>
          <w:szCs w:val="28"/>
        </w:rPr>
        <w:t>е</w:t>
      </w:r>
      <w:r w:rsidRPr="00582220">
        <w:rPr>
          <w:sz w:val="28"/>
          <w:szCs w:val="28"/>
        </w:rPr>
        <w:t xml:space="preserve">ренции). </w:t>
      </w:r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proofErr w:type="gramStart"/>
      <w:r w:rsidRPr="00582220">
        <w:rPr>
          <w:sz w:val="28"/>
          <w:szCs w:val="28"/>
        </w:rPr>
        <w:t>краеведческая  конференция «</w:t>
      </w:r>
      <w:r w:rsidRPr="00582220">
        <w:rPr>
          <w:shadow/>
          <w:sz w:val="28"/>
          <w:szCs w:val="28"/>
        </w:rPr>
        <w:t>Эстетика православного храма</w:t>
      </w:r>
      <w:r w:rsidRPr="00582220">
        <w:rPr>
          <w:bCs/>
          <w:sz w:val="28"/>
          <w:szCs w:val="28"/>
        </w:rPr>
        <w:t>;</w:t>
      </w:r>
      <w:r w:rsidRPr="00582220">
        <w:rPr>
          <w:shadow/>
          <w:sz w:val="28"/>
          <w:szCs w:val="28"/>
        </w:rPr>
        <w:t>» (</w:t>
      </w:r>
      <w:r w:rsidRPr="00582220">
        <w:rPr>
          <w:sz w:val="28"/>
          <w:szCs w:val="28"/>
        </w:rPr>
        <w:t>формы участия: доклады, изложения, сочинения, рассказы, стихи, статьи), н</w:t>
      </w:r>
      <w:r w:rsidRPr="00582220">
        <w:rPr>
          <w:sz w:val="28"/>
          <w:szCs w:val="28"/>
        </w:rPr>
        <w:t>а</w:t>
      </w:r>
      <w:r w:rsidRPr="00582220">
        <w:rPr>
          <w:sz w:val="28"/>
          <w:szCs w:val="28"/>
        </w:rPr>
        <w:t xml:space="preserve">учно-практические конференции, </w:t>
      </w:r>
      <w:proofErr w:type="spellStart"/>
      <w:r w:rsidRPr="00582220">
        <w:rPr>
          <w:sz w:val="28"/>
          <w:szCs w:val="28"/>
        </w:rPr>
        <w:t>интернет-конференции</w:t>
      </w:r>
      <w:proofErr w:type="spellEnd"/>
      <w:r w:rsidRPr="00582220">
        <w:rPr>
          <w:sz w:val="28"/>
          <w:szCs w:val="28"/>
        </w:rPr>
        <w:t xml:space="preserve">, посвященные истории и современности духовной традиции родного края, России; </w:t>
      </w:r>
      <w:proofErr w:type="gramEnd"/>
    </w:p>
    <w:p w:rsidR="00BE2F69" w:rsidRPr="00582220" w:rsidRDefault="00BE2F69" w:rsidP="006E230C">
      <w:pPr>
        <w:pStyle w:val="af0"/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proofErr w:type="gramStart"/>
      <w:r w:rsidRPr="00582220">
        <w:rPr>
          <w:bCs/>
          <w:sz w:val="28"/>
          <w:szCs w:val="28"/>
        </w:rPr>
        <w:t xml:space="preserve">фестиваль (проведение  совместного обобщающего мероприятия </w:t>
      </w:r>
      <w:proofErr w:type="gramEnd"/>
    </w:p>
    <w:p w:rsidR="00BE2F69" w:rsidRPr="00842044" w:rsidRDefault="00BE2F69" w:rsidP="006E230C">
      <w:pPr>
        <w:pStyle w:val="afb"/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</w:rPr>
      </w:pPr>
      <w:proofErr w:type="gramStart"/>
      <w:r w:rsidRPr="00842044">
        <w:rPr>
          <w:rFonts w:ascii="Times New Roman" w:hAnsi="Times New Roman"/>
          <w:sz w:val="28"/>
          <w:szCs w:val="28"/>
        </w:rPr>
        <w:t>«Славим Святую Русь- Святое Белогорье</w:t>
      </w:r>
      <w:r w:rsidRPr="00842044">
        <w:rPr>
          <w:rFonts w:ascii="Times New Roman" w:hAnsi="Times New Roman"/>
          <w:b/>
          <w:sz w:val="28"/>
          <w:szCs w:val="28"/>
        </w:rPr>
        <w:t>»)</w:t>
      </w:r>
      <w:r w:rsidRPr="00842044">
        <w:rPr>
          <w:rFonts w:ascii="Times New Roman" w:hAnsi="Times New Roman"/>
          <w:sz w:val="28"/>
          <w:szCs w:val="28"/>
        </w:rPr>
        <w:t>;</w:t>
      </w:r>
      <w:proofErr w:type="gramEnd"/>
    </w:p>
    <w:p w:rsidR="00BE2F69" w:rsidRPr="00294E72" w:rsidRDefault="00BE2F69" w:rsidP="009D5568">
      <w:pPr>
        <w:pStyle w:val="af0"/>
        <w:numPr>
          <w:ilvl w:val="0"/>
          <w:numId w:val="21"/>
        </w:numPr>
        <w:ind w:left="426"/>
        <w:jc w:val="both"/>
        <w:rPr>
          <w:sz w:val="28"/>
          <w:szCs w:val="28"/>
        </w:rPr>
      </w:pPr>
      <w:proofErr w:type="gramStart"/>
      <w:r w:rsidRPr="00294E72">
        <w:rPr>
          <w:sz w:val="28"/>
          <w:szCs w:val="28"/>
        </w:rPr>
        <w:t>Данная программа предусматривает участие обучающихся в различных видах деятельности:</w:t>
      </w:r>
      <w:proofErr w:type="gramEnd"/>
    </w:p>
    <w:p w:rsidR="00BE2F69" w:rsidRPr="00444211" w:rsidRDefault="00505316" w:rsidP="009D556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E2F69" w:rsidRPr="00444211">
        <w:rPr>
          <w:rFonts w:ascii="Times New Roman" w:hAnsi="Times New Roman" w:cs="Times New Roman"/>
          <w:sz w:val="28"/>
          <w:szCs w:val="28"/>
        </w:rPr>
        <w:t>в конкурсах (конк</w:t>
      </w:r>
      <w:r>
        <w:rPr>
          <w:rFonts w:ascii="Times New Roman" w:hAnsi="Times New Roman" w:cs="Times New Roman"/>
          <w:sz w:val="28"/>
          <w:szCs w:val="28"/>
        </w:rPr>
        <w:t>урсах рождественских рисунков «</w:t>
      </w:r>
      <w:r w:rsidR="00BE2F69" w:rsidRPr="00444211">
        <w:rPr>
          <w:rFonts w:ascii="Times New Roman" w:hAnsi="Times New Roman" w:cs="Times New Roman"/>
          <w:sz w:val="28"/>
          <w:szCs w:val="28"/>
        </w:rPr>
        <w:t>Свет Хр</w:t>
      </w:r>
      <w:r w:rsidR="00BE2F69" w:rsidRPr="00444211">
        <w:rPr>
          <w:rFonts w:ascii="Times New Roman" w:hAnsi="Times New Roman" w:cs="Times New Roman"/>
          <w:sz w:val="28"/>
          <w:szCs w:val="28"/>
        </w:rPr>
        <w:t>и</w:t>
      </w:r>
      <w:r w:rsidR="00BE2F69" w:rsidRPr="00444211">
        <w:rPr>
          <w:rFonts w:ascii="Times New Roman" w:hAnsi="Times New Roman" w:cs="Times New Roman"/>
          <w:sz w:val="28"/>
          <w:szCs w:val="28"/>
        </w:rPr>
        <w:t>стов» пасхальных рисунков, краеведческих викторинах по итогам эк</w:t>
      </w:r>
      <w:r w:rsidR="00BE2F69" w:rsidRPr="00444211">
        <w:rPr>
          <w:rFonts w:ascii="Times New Roman" w:hAnsi="Times New Roman" w:cs="Times New Roman"/>
          <w:sz w:val="28"/>
          <w:szCs w:val="28"/>
        </w:rPr>
        <w:t>с</w:t>
      </w:r>
      <w:r w:rsidR="00BE2F69" w:rsidRPr="00444211">
        <w:rPr>
          <w:rFonts w:ascii="Times New Roman" w:hAnsi="Times New Roman" w:cs="Times New Roman"/>
          <w:sz w:val="28"/>
          <w:szCs w:val="28"/>
        </w:rPr>
        <w:t xml:space="preserve">курсий, сочинений, эссе на православную тематику); </w:t>
      </w:r>
    </w:p>
    <w:p w:rsidR="00BE2F69" w:rsidRPr="00444211" w:rsidRDefault="003D369B" w:rsidP="009D5568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69" w:rsidRPr="00444211">
        <w:rPr>
          <w:rFonts w:ascii="Times New Roman" w:hAnsi="Times New Roman" w:cs="Times New Roman"/>
          <w:sz w:val="28"/>
          <w:szCs w:val="28"/>
        </w:rPr>
        <w:t>исследовательской работе (история создания храмов, о чудотворных иконах Святого Белогорья);</w:t>
      </w:r>
    </w:p>
    <w:p w:rsidR="00BE2F69" w:rsidRPr="00BE2F69" w:rsidRDefault="00BE2F69" w:rsidP="009D5568">
      <w:pPr>
        <w:pStyle w:val="af0"/>
        <w:numPr>
          <w:ilvl w:val="0"/>
          <w:numId w:val="21"/>
        </w:numPr>
        <w:ind w:left="426"/>
        <w:jc w:val="both"/>
        <w:rPr>
          <w:b/>
          <w:sz w:val="28"/>
          <w:szCs w:val="28"/>
        </w:rPr>
      </w:pPr>
      <w:r w:rsidRPr="00BE2F69">
        <w:rPr>
          <w:sz w:val="28"/>
          <w:szCs w:val="28"/>
        </w:rPr>
        <w:t>посещение храмов, монастырей, духовно-просветительских центров с целью знакомства с духовной историей и культурой Святого Белогорья.</w:t>
      </w:r>
    </w:p>
    <w:p w:rsidR="001B2710" w:rsidRPr="00B318E1" w:rsidRDefault="001B2710" w:rsidP="009D5568">
      <w:pPr>
        <w:pStyle w:val="af0"/>
        <w:numPr>
          <w:ilvl w:val="0"/>
          <w:numId w:val="21"/>
        </w:numPr>
        <w:tabs>
          <w:tab w:val="left" w:pos="9360"/>
        </w:tabs>
        <w:ind w:left="426"/>
        <w:jc w:val="both"/>
        <w:rPr>
          <w:sz w:val="28"/>
          <w:szCs w:val="28"/>
        </w:rPr>
      </w:pPr>
      <w:proofErr w:type="gramStart"/>
      <w:r w:rsidRPr="00B318E1">
        <w:rPr>
          <w:sz w:val="28"/>
          <w:szCs w:val="28"/>
        </w:rPr>
        <w:t>Данная программа предусматривает участие обучающихся в различных видах деятельности:</w:t>
      </w:r>
      <w:proofErr w:type="gramEnd"/>
    </w:p>
    <w:p w:rsidR="001B2710" w:rsidRPr="00BE2F69" w:rsidRDefault="003D369B" w:rsidP="009D5568">
      <w:pPr>
        <w:pStyle w:val="af0"/>
        <w:numPr>
          <w:ilvl w:val="0"/>
          <w:numId w:val="21"/>
        </w:numPr>
        <w:tabs>
          <w:tab w:val="left" w:pos="93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1B2710" w:rsidRPr="00BE2F69">
        <w:rPr>
          <w:sz w:val="28"/>
          <w:szCs w:val="28"/>
        </w:rPr>
        <w:t>в конкурсах (конк</w:t>
      </w:r>
      <w:r>
        <w:rPr>
          <w:sz w:val="28"/>
          <w:szCs w:val="28"/>
        </w:rPr>
        <w:t>урсах рождественских рисунков «</w:t>
      </w:r>
      <w:r w:rsidR="001B2710" w:rsidRPr="00BE2F69">
        <w:rPr>
          <w:sz w:val="28"/>
          <w:szCs w:val="28"/>
        </w:rPr>
        <w:t>Свет Хр</w:t>
      </w:r>
      <w:r w:rsidR="001B2710" w:rsidRPr="00BE2F69">
        <w:rPr>
          <w:sz w:val="28"/>
          <w:szCs w:val="28"/>
        </w:rPr>
        <w:t>и</w:t>
      </w:r>
      <w:r w:rsidR="001B2710" w:rsidRPr="00BE2F69">
        <w:rPr>
          <w:sz w:val="28"/>
          <w:szCs w:val="28"/>
        </w:rPr>
        <w:t>стов» пасхальных рисунков, краеведческих викторинах по итогам эк</w:t>
      </w:r>
      <w:r w:rsidR="001B2710" w:rsidRPr="00BE2F69">
        <w:rPr>
          <w:sz w:val="28"/>
          <w:szCs w:val="28"/>
        </w:rPr>
        <w:t>с</w:t>
      </w:r>
      <w:r w:rsidR="001B2710" w:rsidRPr="00BE2F69">
        <w:rPr>
          <w:sz w:val="28"/>
          <w:szCs w:val="28"/>
        </w:rPr>
        <w:t xml:space="preserve">курсий, сочинений, эссе на православную тематику); </w:t>
      </w:r>
    </w:p>
    <w:p w:rsidR="001B2710" w:rsidRPr="00444211" w:rsidRDefault="001B2710" w:rsidP="009D5568">
      <w:pPr>
        <w:numPr>
          <w:ilvl w:val="0"/>
          <w:numId w:val="21"/>
        </w:numPr>
        <w:tabs>
          <w:tab w:val="left" w:pos="426"/>
          <w:tab w:val="left" w:pos="9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исследовательской работе (история создания храмов, о чудотворных иконах Святого Белогорья);</w:t>
      </w:r>
    </w:p>
    <w:p w:rsidR="001B2710" w:rsidRPr="00444211" w:rsidRDefault="003D369B" w:rsidP="009D5568">
      <w:pPr>
        <w:numPr>
          <w:ilvl w:val="0"/>
          <w:numId w:val="21"/>
        </w:numPr>
        <w:tabs>
          <w:tab w:val="left" w:pos="426"/>
          <w:tab w:val="left" w:pos="93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sz w:val="28"/>
          <w:szCs w:val="28"/>
        </w:rPr>
        <w:t>посещение храмов, монастырей, духовно-просветительских центров с целью знакомства с духовной историей и культурой Святого Белогорья.</w:t>
      </w:r>
    </w:p>
    <w:p w:rsidR="00950B4E" w:rsidRPr="00444211" w:rsidRDefault="001B2710" w:rsidP="009D5568">
      <w:pPr>
        <w:pStyle w:val="Style14"/>
        <w:widowControl/>
        <w:numPr>
          <w:ilvl w:val="0"/>
          <w:numId w:val="21"/>
        </w:numPr>
        <w:tabs>
          <w:tab w:val="left" w:pos="426"/>
          <w:tab w:val="left" w:pos="9360"/>
        </w:tabs>
        <w:spacing w:line="240" w:lineRule="auto"/>
        <w:ind w:left="426"/>
        <w:jc w:val="left"/>
        <w:rPr>
          <w:szCs w:val="28"/>
        </w:rPr>
      </w:pPr>
      <w:r w:rsidRPr="00444211">
        <w:rPr>
          <w:szCs w:val="28"/>
        </w:rPr>
        <w:t xml:space="preserve">Программа предусматривает участие обучающихся в различных видах деятельности:  игровой, познавательной; </w:t>
      </w:r>
      <w:proofErr w:type="spellStart"/>
      <w:r w:rsidRPr="00444211">
        <w:rPr>
          <w:szCs w:val="28"/>
        </w:rPr>
        <w:t>досугово-развлекательной</w:t>
      </w:r>
      <w:proofErr w:type="spellEnd"/>
      <w:r w:rsidRPr="00444211">
        <w:rPr>
          <w:szCs w:val="28"/>
        </w:rPr>
        <w:t>, т</w:t>
      </w:r>
      <w:r w:rsidRPr="00444211">
        <w:rPr>
          <w:szCs w:val="28"/>
        </w:rPr>
        <w:t>у</w:t>
      </w:r>
      <w:r w:rsidRPr="00444211">
        <w:rPr>
          <w:szCs w:val="28"/>
        </w:rPr>
        <w:t xml:space="preserve">ристско-краеведческой,  проблемно-ценностное общение; </w:t>
      </w:r>
      <w:r w:rsidR="00950B4E" w:rsidRPr="00444211">
        <w:rPr>
          <w:szCs w:val="28"/>
        </w:rPr>
        <w:t xml:space="preserve">а так же </w:t>
      </w:r>
      <w:r w:rsidRPr="00444211">
        <w:rPr>
          <w:szCs w:val="28"/>
        </w:rPr>
        <w:t xml:space="preserve"> х</w:t>
      </w:r>
      <w:r w:rsidRPr="00444211">
        <w:rPr>
          <w:szCs w:val="28"/>
        </w:rPr>
        <w:t>у</w:t>
      </w:r>
      <w:r w:rsidRPr="00444211">
        <w:rPr>
          <w:szCs w:val="28"/>
        </w:rPr>
        <w:t>дожественное творчество (по Д.В. Григорьеву и П.В. Степанову)</w:t>
      </w:r>
      <w:r w:rsidR="00950B4E" w:rsidRPr="00444211">
        <w:rPr>
          <w:szCs w:val="28"/>
        </w:rPr>
        <w:t>, а так же создает возможности для широких коммуникативно-творческих ко</w:t>
      </w:r>
      <w:r w:rsidR="00950B4E" w:rsidRPr="00444211">
        <w:rPr>
          <w:szCs w:val="28"/>
        </w:rPr>
        <w:t>н</w:t>
      </w:r>
      <w:r w:rsidR="00950B4E" w:rsidRPr="00444211">
        <w:rPr>
          <w:szCs w:val="28"/>
        </w:rPr>
        <w:t>тактов детей и взрослого населения (родителей) на основе разнообра</w:t>
      </w:r>
      <w:r w:rsidR="00950B4E" w:rsidRPr="00444211">
        <w:rPr>
          <w:szCs w:val="28"/>
        </w:rPr>
        <w:t>з</w:t>
      </w:r>
      <w:r w:rsidR="00950B4E" w:rsidRPr="00444211">
        <w:rPr>
          <w:szCs w:val="28"/>
        </w:rPr>
        <w:t xml:space="preserve">ных культурных традиций и форм деятельности. </w:t>
      </w:r>
    </w:p>
    <w:p w:rsidR="00950B4E" w:rsidRPr="00444211" w:rsidRDefault="00950B4E" w:rsidP="00E60A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1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50B4E" w:rsidRPr="00444211" w:rsidRDefault="00950B4E" w:rsidP="009D5568">
      <w:pPr>
        <w:numPr>
          <w:ilvl w:val="0"/>
          <w:numId w:val="22"/>
        </w:numPr>
        <w:tabs>
          <w:tab w:val="left" w:pos="9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формирование общей культуры, способствующей преобразованию ли</w:t>
      </w:r>
      <w:r w:rsidRPr="00444211">
        <w:rPr>
          <w:rFonts w:ascii="Times New Roman" w:hAnsi="Times New Roman" w:cs="Times New Roman"/>
          <w:sz w:val="28"/>
          <w:szCs w:val="28"/>
        </w:rPr>
        <w:t>ч</w:t>
      </w:r>
      <w:r w:rsidRPr="00444211">
        <w:rPr>
          <w:rFonts w:ascii="Times New Roman" w:hAnsi="Times New Roman" w:cs="Times New Roman"/>
          <w:sz w:val="28"/>
          <w:szCs w:val="28"/>
        </w:rPr>
        <w:t>ностной духовной сферы, ведущей к пониманию мира, осмыслению себя в нем.</w:t>
      </w:r>
    </w:p>
    <w:p w:rsidR="00950B4E" w:rsidRPr="00444211" w:rsidRDefault="00950B4E" w:rsidP="009D5568">
      <w:pPr>
        <w:numPr>
          <w:ilvl w:val="0"/>
          <w:numId w:val="22"/>
        </w:numPr>
        <w:tabs>
          <w:tab w:val="left" w:pos="9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Расширение представлений детей в области отечественной истории э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>нографии;</w:t>
      </w:r>
    </w:p>
    <w:p w:rsidR="00950B4E" w:rsidRPr="00444211" w:rsidRDefault="00950B4E" w:rsidP="009D5568">
      <w:pPr>
        <w:numPr>
          <w:ilvl w:val="0"/>
          <w:numId w:val="22"/>
        </w:numPr>
        <w:tabs>
          <w:tab w:val="left" w:pos="9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Развитее проектной культуры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при постижении краевед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;</w:t>
      </w:r>
    </w:p>
    <w:p w:rsidR="00950B4E" w:rsidRPr="00444211" w:rsidRDefault="00950B4E" w:rsidP="009D5568">
      <w:pPr>
        <w:pStyle w:val="Style14"/>
        <w:widowControl/>
        <w:numPr>
          <w:ilvl w:val="0"/>
          <w:numId w:val="22"/>
        </w:numPr>
        <w:tabs>
          <w:tab w:val="left" w:pos="9360"/>
        </w:tabs>
        <w:spacing w:line="240" w:lineRule="auto"/>
        <w:ind w:left="426"/>
        <w:rPr>
          <w:b/>
          <w:szCs w:val="28"/>
        </w:rPr>
      </w:pPr>
      <w:r w:rsidRPr="00444211">
        <w:rPr>
          <w:szCs w:val="28"/>
        </w:rPr>
        <w:t>Программа созда</w:t>
      </w:r>
      <w:r w:rsidR="00E60A4D">
        <w:rPr>
          <w:szCs w:val="28"/>
        </w:rPr>
        <w:t>ё</w:t>
      </w:r>
      <w:r w:rsidRPr="00444211">
        <w:rPr>
          <w:szCs w:val="28"/>
        </w:rPr>
        <w:t>т возможности для широких коммуникативно-творческих контактов детей и взрослого населения (родителей) на осн</w:t>
      </w:r>
      <w:r w:rsidRPr="00444211">
        <w:rPr>
          <w:szCs w:val="28"/>
        </w:rPr>
        <w:t>о</w:t>
      </w:r>
      <w:r w:rsidRPr="00444211">
        <w:rPr>
          <w:szCs w:val="28"/>
        </w:rPr>
        <w:t xml:space="preserve">ве разнообразных культурных традиций и форм деятельности. </w:t>
      </w:r>
    </w:p>
    <w:p w:rsidR="001B2710" w:rsidRPr="00444211" w:rsidRDefault="001B2710" w:rsidP="00E60A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Основными критериями оценки эффективности образовательного процесса являются:</w:t>
      </w:r>
    </w:p>
    <w:p w:rsidR="001D262E" w:rsidRDefault="001B2710" w:rsidP="001D262E">
      <w:pPr>
        <w:widowControl w:val="0"/>
        <w:numPr>
          <w:ilvl w:val="0"/>
          <w:numId w:val="3"/>
        </w:numPr>
        <w:shd w:val="clear" w:color="auto" w:fill="FFFFFF"/>
        <w:tabs>
          <w:tab w:val="left" w:pos="-2340"/>
          <w:tab w:val="left" w:pos="426"/>
          <w:tab w:val="left" w:pos="993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9D5568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r w:rsidRPr="00444211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1D262E">
        <w:rPr>
          <w:rFonts w:ascii="Times New Roman" w:hAnsi="Times New Roman" w:cs="Times New Roman"/>
          <w:sz w:val="28"/>
          <w:szCs w:val="28"/>
        </w:rPr>
        <w:t>;</w:t>
      </w:r>
    </w:p>
    <w:p w:rsidR="00A809C0" w:rsidRPr="001D262E" w:rsidRDefault="001B2710" w:rsidP="001D262E">
      <w:pPr>
        <w:widowControl w:val="0"/>
        <w:numPr>
          <w:ilvl w:val="0"/>
          <w:numId w:val="3"/>
        </w:numPr>
        <w:shd w:val="clear" w:color="auto" w:fill="FFFFFF"/>
        <w:tabs>
          <w:tab w:val="left" w:pos="-2340"/>
          <w:tab w:val="left" w:pos="426"/>
          <w:tab w:val="left" w:pos="993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6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262E">
        <w:rPr>
          <w:rFonts w:ascii="Times New Roman" w:hAnsi="Times New Roman" w:cs="Times New Roman"/>
          <w:sz w:val="28"/>
          <w:szCs w:val="28"/>
        </w:rPr>
        <w:t xml:space="preserve"> бережного отношения к своему здоровью в результ</w:t>
      </w:r>
      <w:r w:rsidRPr="001D262E">
        <w:rPr>
          <w:rFonts w:ascii="Times New Roman" w:hAnsi="Times New Roman" w:cs="Times New Roman"/>
          <w:sz w:val="28"/>
          <w:szCs w:val="28"/>
        </w:rPr>
        <w:t>а</w:t>
      </w:r>
      <w:r w:rsidRPr="001D262E">
        <w:rPr>
          <w:rFonts w:ascii="Times New Roman" w:hAnsi="Times New Roman" w:cs="Times New Roman"/>
          <w:sz w:val="28"/>
          <w:szCs w:val="28"/>
        </w:rPr>
        <w:t>те обучения</w:t>
      </w:r>
      <w:r w:rsidR="00A809C0" w:rsidRPr="001D262E">
        <w:rPr>
          <w:rFonts w:ascii="Times New Roman" w:hAnsi="Times New Roman" w:cs="Times New Roman"/>
          <w:sz w:val="28"/>
          <w:szCs w:val="28"/>
        </w:rPr>
        <w:t xml:space="preserve"> (проведение </w:t>
      </w:r>
      <w:proofErr w:type="spellStart"/>
      <w:r w:rsidR="00A809C0" w:rsidRPr="001D262E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 w:rsidR="00A809C0" w:rsidRPr="001D262E">
        <w:rPr>
          <w:rFonts w:ascii="Times New Roman" w:hAnsi="Times New Roman" w:cs="Times New Roman"/>
          <w:sz w:val="28"/>
          <w:szCs w:val="28"/>
        </w:rPr>
        <w:t xml:space="preserve"> на занятиях, </w:t>
      </w:r>
      <w:r w:rsidR="00380424" w:rsidRPr="001D262E">
        <w:rPr>
          <w:rFonts w:ascii="Times New Roman" w:hAnsi="Times New Roman" w:cs="Times New Roman"/>
          <w:sz w:val="28"/>
          <w:szCs w:val="28"/>
        </w:rPr>
        <w:t>игр,</w:t>
      </w:r>
      <w:r w:rsidR="00663060" w:rsidRPr="001D262E">
        <w:rPr>
          <w:rFonts w:ascii="Times New Roman" w:hAnsi="Times New Roman" w:cs="Times New Roman"/>
          <w:sz w:val="28"/>
          <w:szCs w:val="28"/>
        </w:rPr>
        <w:t xml:space="preserve"> </w:t>
      </w:r>
      <w:r w:rsidR="00380424" w:rsidRPr="001D262E">
        <w:rPr>
          <w:rFonts w:ascii="Times New Roman" w:hAnsi="Times New Roman" w:cs="Times New Roman"/>
          <w:sz w:val="28"/>
          <w:szCs w:val="28"/>
        </w:rPr>
        <w:t>подвижных и малоподвижных).</w:t>
      </w:r>
    </w:p>
    <w:p w:rsidR="00896C89" w:rsidRPr="00444211" w:rsidRDefault="00842044" w:rsidP="00E1513F">
      <w:pPr>
        <w:widowControl w:val="0"/>
        <w:shd w:val="clear" w:color="auto" w:fill="FFFFFF"/>
        <w:tabs>
          <w:tab w:val="left" w:pos="0"/>
          <w:tab w:val="left" w:pos="936"/>
          <w:tab w:val="left" w:pos="993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усвоения </w:t>
      </w:r>
      <w:r w:rsidR="001B2710" w:rsidRPr="00444211">
        <w:rPr>
          <w:rFonts w:ascii="Times New Roman" w:hAnsi="Times New Roman" w:cs="Times New Roman"/>
          <w:b/>
          <w:spacing w:val="-2"/>
          <w:sz w:val="28"/>
          <w:szCs w:val="28"/>
        </w:rPr>
        <w:t>образовательной программы</w:t>
      </w:r>
      <w:r w:rsidR="001B2710" w:rsidRPr="00444211">
        <w:rPr>
          <w:rFonts w:ascii="Times New Roman" w:hAnsi="Times New Roman" w:cs="Times New Roman"/>
          <w:spacing w:val="-2"/>
          <w:sz w:val="28"/>
          <w:szCs w:val="28"/>
        </w:rPr>
        <w:t xml:space="preserve">  определяются на основе разработанных показателей и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1B2710" w:rsidRPr="00444211">
        <w:rPr>
          <w:rFonts w:ascii="Times New Roman" w:hAnsi="Times New Roman" w:cs="Times New Roman"/>
          <w:spacing w:val="-6"/>
          <w:sz w:val="28"/>
          <w:szCs w:val="28"/>
        </w:rPr>
        <w:t>ются по 3-м уров</w:t>
      </w:r>
      <w:r w:rsidR="001B2710" w:rsidRPr="00444211">
        <w:rPr>
          <w:rFonts w:ascii="Times New Roman" w:hAnsi="Times New Roman" w:cs="Times New Roman"/>
          <w:spacing w:val="-3"/>
          <w:sz w:val="28"/>
          <w:szCs w:val="28"/>
        </w:rPr>
        <w:t xml:space="preserve">ням: </w:t>
      </w:r>
    </w:p>
    <w:p w:rsidR="005D0265" w:rsidRPr="00444211" w:rsidRDefault="005D0265" w:rsidP="00E1513F">
      <w:pPr>
        <w:pStyle w:val="af0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3"/>
          <w:sz w:val="28"/>
          <w:szCs w:val="28"/>
        </w:rPr>
      </w:pPr>
      <w:r w:rsidRPr="00444211">
        <w:rPr>
          <w:spacing w:val="-3"/>
          <w:sz w:val="28"/>
          <w:szCs w:val="28"/>
        </w:rPr>
        <w:t xml:space="preserve">репродуктивному; </w:t>
      </w:r>
    </w:p>
    <w:p w:rsidR="005D0265" w:rsidRPr="00444211" w:rsidRDefault="005D0265" w:rsidP="00E1513F">
      <w:pPr>
        <w:pStyle w:val="af0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44211">
        <w:rPr>
          <w:spacing w:val="-3"/>
          <w:sz w:val="28"/>
          <w:szCs w:val="28"/>
        </w:rPr>
        <w:t>конструктивному;</w:t>
      </w:r>
    </w:p>
    <w:p w:rsidR="00896C89" w:rsidRPr="005D0265" w:rsidRDefault="005D0265" w:rsidP="00E1513F">
      <w:pPr>
        <w:pStyle w:val="af0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D0265">
        <w:rPr>
          <w:spacing w:val="-3"/>
          <w:sz w:val="28"/>
          <w:szCs w:val="28"/>
        </w:rPr>
        <w:t xml:space="preserve">творческому </w:t>
      </w:r>
    </w:p>
    <w:p w:rsidR="00F63E6F" w:rsidRPr="00842044" w:rsidRDefault="00C10E40" w:rsidP="00C10E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="00D934A7" w:rsidRPr="00842044">
        <w:rPr>
          <w:rFonts w:ascii="Times New Roman" w:hAnsi="Times New Roman"/>
          <w:b/>
          <w:i/>
          <w:sz w:val="28"/>
          <w:szCs w:val="28"/>
        </w:rPr>
        <w:t>Первый уровень результатов</w:t>
      </w:r>
      <w:r w:rsidR="00945C14" w:rsidRPr="00842044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63E6F" w:rsidRPr="00842044">
        <w:rPr>
          <w:rFonts w:ascii="Times New Roman" w:hAnsi="Times New Roman"/>
          <w:sz w:val="28"/>
          <w:szCs w:val="28"/>
        </w:rPr>
        <w:t>формирование представления о духо</w:t>
      </w:r>
      <w:r w:rsidR="00F63E6F" w:rsidRPr="00842044">
        <w:rPr>
          <w:rFonts w:ascii="Times New Roman" w:hAnsi="Times New Roman"/>
          <w:sz w:val="28"/>
          <w:szCs w:val="28"/>
        </w:rPr>
        <w:t>в</w:t>
      </w:r>
      <w:r w:rsidR="00F63E6F" w:rsidRPr="00842044">
        <w:rPr>
          <w:rFonts w:ascii="Times New Roman" w:hAnsi="Times New Roman"/>
          <w:sz w:val="28"/>
          <w:szCs w:val="28"/>
        </w:rPr>
        <w:t>ной культуре Святого Белогорья</w:t>
      </w:r>
      <w:r w:rsidR="0078577F">
        <w:rPr>
          <w:rFonts w:ascii="Times New Roman" w:hAnsi="Times New Roman"/>
          <w:sz w:val="28"/>
          <w:szCs w:val="28"/>
        </w:rPr>
        <w:t xml:space="preserve"> на </w:t>
      </w:r>
      <w:r w:rsidR="00D934A7" w:rsidRPr="00842044">
        <w:rPr>
          <w:rFonts w:ascii="Times New Roman" w:hAnsi="Times New Roman"/>
          <w:sz w:val="28"/>
          <w:szCs w:val="28"/>
        </w:rPr>
        <w:t>традициях жизни людей и объектах р</w:t>
      </w:r>
      <w:r w:rsidR="00D934A7" w:rsidRPr="00842044">
        <w:rPr>
          <w:rFonts w:ascii="Times New Roman" w:hAnsi="Times New Roman"/>
          <w:sz w:val="28"/>
          <w:szCs w:val="28"/>
        </w:rPr>
        <w:t>е</w:t>
      </w:r>
      <w:r w:rsidR="00D934A7" w:rsidRPr="00842044">
        <w:rPr>
          <w:rFonts w:ascii="Times New Roman" w:hAnsi="Times New Roman"/>
          <w:sz w:val="28"/>
          <w:szCs w:val="28"/>
        </w:rPr>
        <w:t>лигиозного искусства,</w:t>
      </w:r>
      <w:r w:rsidR="00F63E6F" w:rsidRPr="00842044">
        <w:rPr>
          <w:rFonts w:ascii="Times New Roman" w:hAnsi="Times New Roman"/>
          <w:sz w:val="28"/>
          <w:szCs w:val="28"/>
        </w:rPr>
        <w:t xml:space="preserve"> на примере культовых зданий Белгорода, жития Св</w:t>
      </w:r>
      <w:r w:rsidR="00F63E6F" w:rsidRPr="00842044">
        <w:rPr>
          <w:rFonts w:ascii="Times New Roman" w:hAnsi="Times New Roman"/>
          <w:sz w:val="28"/>
          <w:szCs w:val="28"/>
        </w:rPr>
        <w:t>я</w:t>
      </w:r>
      <w:r w:rsidR="0078577F">
        <w:rPr>
          <w:rFonts w:ascii="Times New Roman" w:hAnsi="Times New Roman"/>
          <w:sz w:val="28"/>
          <w:szCs w:val="28"/>
        </w:rPr>
        <w:t xml:space="preserve">тителя </w:t>
      </w:r>
      <w:proofErr w:type="spellStart"/>
      <w:r w:rsidR="0078577F">
        <w:rPr>
          <w:rFonts w:ascii="Times New Roman" w:hAnsi="Times New Roman"/>
          <w:sz w:val="28"/>
          <w:szCs w:val="28"/>
        </w:rPr>
        <w:t>Иоасафа</w:t>
      </w:r>
      <w:proofErr w:type="spellEnd"/>
      <w:r w:rsidR="007857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77F">
        <w:rPr>
          <w:rFonts w:ascii="Times New Roman" w:hAnsi="Times New Roman"/>
          <w:sz w:val="28"/>
          <w:szCs w:val="28"/>
        </w:rPr>
        <w:t>новомученика</w:t>
      </w:r>
      <w:proofErr w:type="spellEnd"/>
      <w:r w:rsidR="0078577F">
        <w:rPr>
          <w:rFonts w:ascii="Times New Roman" w:hAnsi="Times New Roman"/>
          <w:sz w:val="28"/>
          <w:szCs w:val="28"/>
        </w:rPr>
        <w:t xml:space="preserve"> и праведника </w:t>
      </w:r>
      <w:r w:rsidR="00F63E6F" w:rsidRPr="00842044">
        <w:rPr>
          <w:rFonts w:ascii="Times New Roman" w:hAnsi="Times New Roman"/>
          <w:sz w:val="28"/>
          <w:szCs w:val="28"/>
          <w:lang w:val="en-US"/>
        </w:rPr>
        <w:t>XX</w:t>
      </w:r>
      <w:r w:rsidR="00F63E6F" w:rsidRPr="00842044">
        <w:rPr>
          <w:rFonts w:ascii="Times New Roman" w:hAnsi="Times New Roman"/>
          <w:sz w:val="28"/>
          <w:szCs w:val="28"/>
        </w:rPr>
        <w:t xml:space="preserve"> века </w:t>
      </w:r>
      <w:proofErr w:type="spellStart"/>
      <w:r w:rsidR="00F63E6F" w:rsidRPr="00842044">
        <w:rPr>
          <w:rFonts w:ascii="Times New Roman" w:hAnsi="Times New Roman"/>
          <w:sz w:val="28"/>
          <w:szCs w:val="28"/>
        </w:rPr>
        <w:t>Никодима</w:t>
      </w:r>
      <w:proofErr w:type="spellEnd"/>
      <w:r w:rsidR="00F63E6F" w:rsidRPr="00842044">
        <w:rPr>
          <w:rFonts w:ascii="Times New Roman" w:hAnsi="Times New Roman"/>
          <w:sz w:val="28"/>
          <w:szCs w:val="28"/>
        </w:rPr>
        <w:t>, преобр</w:t>
      </w:r>
      <w:r w:rsidR="00F63E6F" w:rsidRPr="00842044">
        <w:rPr>
          <w:rFonts w:ascii="Times New Roman" w:hAnsi="Times New Roman"/>
          <w:sz w:val="28"/>
          <w:szCs w:val="28"/>
        </w:rPr>
        <w:t>а</w:t>
      </w:r>
      <w:r w:rsidR="00F63E6F" w:rsidRPr="00842044">
        <w:rPr>
          <w:rFonts w:ascii="Times New Roman" w:hAnsi="Times New Roman"/>
          <w:sz w:val="28"/>
          <w:szCs w:val="28"/>
        </w:rPr>
        <w:t>зовани</w:t>
      </w:r>
      <w:r w:rsidR="00D934A7" w:rsidRPr="00842044">
        <w:rPr>
          <w:rFonts w:ascii="Times New Roman" w:hAnsi="Times New Roman"/>
          <w:sz w:val="28"/>
          <w:szCs w:val="28"/>
        </w:rPr>
        <w:t>е</w:t>
      </w:r>
      <w:r w:rsidR="00F63E6F" w:rsidRPr="00842044">
        <w:rPr>
          <w:rFonts w:ascii="Times New Roman" w:hAnsi="Times New Roman"/>
          <w:sz w:val="28"/>
          <w:szCs w:val="28"/>
        </w:rPr>
        <w:t xml:space="preserve"> личностной духовной сферы, ведущей к пониманию мира, осмы</w:t>
      </w:r>
      <w:r w:rsidR="00F63E6F" w:rsidRPr="00842044">
        <w:rPr>
          <w:rFonts w:ascii="Times New Roman" w:hAnsi="Times New Roman"/>
          <w:sz w:val="28"/>
          <w:szCs w:val="28"/>
        </w:rPr>
        <w:t>с</w:t>
      </w:r>
      <w:r w:rsidR="00F63E6F" w:rsidRPr="00842044">
        <w:rPr>
          <w:rFonts w:ascii="Times New Roman" w:hAnsi="Times New Roman"/>
          <w:sz w:val="28"/>
          <w:szCs w:val="28"/>
        </w:rPr>
        <w:t>лению себя в нем</w:t>
      </w:r>
      <w:r w:rsidR="00057824" w:rsidRPr="00842044">
        <w:rPr>
          <w:rFonts w:ascii="Times New Roman" w:hAnsi="Times New Roman"/>
          <w:sz w:val="28"/>
          <w:szCs w:val="28"/>
        </w:rPr>
        <w:t>; знаком</w:t>
      </w:r>
      <w:r w:rsidR="00D934A7" w:rsidRPr="00842044">
        <w:rPr>
          <w:rFonts w:ascii="Times New Roman" w:hAnsi="Times New Roman"/>
          <w:sz w:val="28"/>
          <w:szCs w:val="28"/>
        </w:rPr>
        <w:t>ство</w:t>
      </w:r>
      <w:r w:rsidR="00057824" w:rsidRPr="00842044">
        <w:rPr>
          <w:rFonts w:ascii="Times New Roman" w:hAnsi="Times New Roman"/>
          <w:sz w:val="28"/>
          <w:szCs w:val="28"/>
        </w:rPr>
        <w:t xml:space="preserve"> с элементарными категориями добродетели и порока, понимания православного смысла жизни, воплощение христианск</w:t>
      </w:r>
      <w:r w:rsidR="00057824" w:rsidRPr="00842044">
        <w:rPr>
          <w:rFonts w:ascii="Times New Roman" w:hAnsi="Times New Roman"/>
          <w:sz w:val="28"/>
          <w:szCs w:val="28"/>
        </w:rPr>
        <w:t>о</w:t>
      </w:r>
      <w:r w:rsidR="00057824" w:rsidRPr="00842044">
        <w:rPr>
          <w:rFonts w:ascii="Times New Roman" w:hAnsi="Times New Roman"/>
          <w:sz w:val="28"/>
          <w:szCs w:val="28"/>
        </w:rPr>
        <w:t>го благочестия в традициях жизни народа, в семье.</w:t>
      </w:r>
    </w:p>
    <w:p w:rsidR="00057824" w:rsidRPr="00444211" w:rsidRDefault="00F63E6F" w:rsidP="0011536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211">
        <w:rPr>
          <w:rFonts w:ascii="Times New Roman" w:hAnsi="Times New Roman" w:cs="Times New Roman"/>
          <w:b/>
          <w:i/>
          <w:sz w:val="28"/>
          <w:szCs w:val="28"/>
        </w:rPr>
        <w:t>Второй уровень результатов</w:t>
      </w:r>
      <w:r w:rsidR="00945C14" w:rsidRPr="004442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057824" w:rsidRPr="00444211">
        <w:rPr>
          <w:rFonts w:ascii="Times New Roman" w:hAnsi="Times New Roman" w:cs="Times New Roman"/>
          <w:sz w:val="28"/>
          <w:szCs w:val="28"/>
        </w:rPr>
        <w:t>разви</w:t>
      </w:r>
      <w:r w:rsidR="00945C14" w:rsidRPr="00444211">
        <w:rPr>
          <w:rFonts w:ascii="Times New Roman" w:hAnsi="Times New Roman" w:cs="Times New Roman"/>
          <w:sz w:val="28"/>
          <w:szCs w:val="28"/>
        </w:rPr>
        <w:t>тие</w:t>
      </w:r>
      <w:r w:rsidR="00057824"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представлени</w:t>
      </w:r>
      <w:r w:rsidR="00072267" w:rsidRPr="00444211">
        <w:rPr>
          <w:rFonts w:ascii="Times New Roman" w:hAnsi="Times New Roman" w:cs="Times New Roman"/>
          <w:sz w:val="28"/>
          <w:szCs w:val="28"/>
        </w:rPr>
        <w:t>я</w:t>
      </w:r>
      <w:r w:rsidR="00057824"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детей в обла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ти </w:t>
      </w:r>
      <w:r w:rsidR="00057824" w:rsidRPr="00444211">
        <w:rPr>
          <w:rFonts w:ascii="Times New Roman" w:hAnsi="Times New Roman" w:cs="Times New Roman"/>
          <w:sz w:val="28"/>
          <w:szCs w:val="28"/>
        </w:rPr>
        <w:t>духовной культуры и истории Святого Белогорья, религиозного искусс</w:t>
      </w:r>
      <w:r w:rsidR="00057824" w:rsidRPr="00444211">
        <w:rPr>
          <w:rFonts w:ascii="Times New Roman" w:hAnsi="Times New Roman" w:cs="Times New Roman"/>
          <w:sz w:val="28"/>
          <w:szCs w:val="28"/>
        </w:rPr>
        <w:t>т</w:t>
      </w:r>
      <w:r w:rsidR="00057824" w:rsidRPr="00444211">
        <w:rPr>
          <w:rFonts w:ascii="Times New Roman" w:hAnsi="Times New Roman" w:cs="Times New Roman"/>
          <w:sz w:val="28"/>
          <w:szCs w:val="28"/>
        </w:rPr>
        <w:t>ва, храмового зодчества, интеллектуально – познавательн</w:t>
      </w:r>
      <w:r w:rsidR="00945C14" w:rsidRPr="00444211">
        <w:rPr>
          <w:rFonts w:ascii="Times New Roman" w:hAnsi="Times New Roman" w:cs="Times New Roman"/>
          <w:sz w:val="28"/>
          <w:szCs w:val="28"/>
        </w:rPr>
        <w:t>ые</w:t>
      </w:r>
      <w:r w:rsidR="00057824"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945C14" w:rsidRPr="00444211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057824" w:rsidRPr="00444211">
        <w:rPr>
          <w:rFonts w:ascii="Times New Roman" w:hAnsi="Times New Roman" w:cs="Times New Roman"/>
          <w:sz w:val="28"/>
          <w:szCs w:val="28"/>
        </w:rPr>
        <w:t>с оп</w:t>
      </w:r>
      <w:r w:rsidR="00057824" w:rsidRPr="00444211">
        <w:rPr>
          <w:rFonts w:ascii="Times New Roman" w:hAnsi="Times New Roman" w:cs="Times New Roman"/>
          <w:sz w:val="28"/>
          <w:szCs w:val="28"/>
        </w:rPr>
        <w:t>о</w:t>
      </w:r>
      <w:r w:rsidR="00057824" w:rsidRPr="00444211">
        <w:rPr>
          <w:rFonts w:ascii="Times New Roman" w:hAnsi="Times New Roman" w:cs="Times New Roman"/>
          <w:sz w:val="28"/>
          <w:szCs w:val="28"/>
        </w:rPr>
        <w:t>рой на региональное этнокультурное наследие</w:t>
      </w:r>
      <w:r w:rsidR="00945C14" w:rsidRPr="00444211">
        <w:rPr>
          <w:rFonts w:ascii="Times New Roman" w:hAnsi="Times New Roman" w:cs="Times New Roman"/>
          <w:sz w:val="28"/>
          <w:szCs w:val="28"/>
        </w:rPr>
        <w:t>, п</w:t>
      </w:r>
      <w:r w:rsidR="00057824" w:rsidRPr="00444211">
        <w:rPr>
          <w:rFonts w:ascii="Times New Roman" w:hAnsi="Times New Roman" w:cs="Times New Roman"/>
          <w:sz w:val="28"/>
          <w:szCs w:val="28"/>
        </w:rPr>
        <w:t>риобщ</w:t>
      </w:r>
      <w:r w:rsidR="0008470C" w:rsidRPr="00444211">
        <w:rPr>
          <w:rFonts w:ascii="Times New Roman" w:hAnsi="Times New Roman" w:cs="Times New Roman"/>
          <w:sz w:val="28"/>
          <w:szCs w:val="28"/>
        </w:rPr>
        <w:t>ение</w:t>
      </w:r>
      <w:r w:rsidR="00057824" w:rsidRPr="00444211">
        <w:rPr>
          <w:rFonts w:ascii="Times New Roman" w:hAnsi="Times New Roman" w:cs="Times New Roman"/>
          <w:sz w:val="28"/>
          <w:szCs w:val="28"/>
        </w:rPr>
        <w:t xml:space="preserve"> обучающихся к творческому наследию Святого Белогорья</w:t>
      </w:r>
      <w:r w:rsidR="0008470C" w:rsidRPr="00444211">
        <w:rPr>
          <w:rFonts w:ascii="Times New Roman" w:hAnsi="Times New Roman" w:cs="Times New Roman"/>
          <w:sz w:val="28"/>
          <w:szCs w:val="28"/>
        </w:rPr>
        <w:t xml:space="preserve"> средствами экскурсионн</w:t>
      </w:r>
      <w:r w:rsidR="00945C14" w:rsidRPr="00444211">
        <w:rPr>
          <w:rFonts w:ascii="Times New Roman" w:hAnsi="Times New Roman" w:cs="Times New Roman"/>
          <w:sz w:val="28"/>
          <w:szCs w:val="28"/>
        </w:rPr>
        <w:t xml:space="preserve">ой </w:t>
      </w:r>
      <w:r w:rsidR="0008470C" w:rsidRPr="00444211">
        <w:rPr>
          <w:rFonts w:ascii="Times New Roman" w:hAnsi="Times New Roman" w:cs="Times New Roman"/>
          <w:sz w:val="28"/>
          <w:szCs w:val="28"/>
        </w:rPr>
        <w:t xml:space="preserve"> раб</w:t>
      </w:r>
      <w:r w:rsidR="0008470C" w:rsidRPr="00444211">
        <w:rPr>
          <w:rFonts w:ascii="Times New Roman" w:hAnsi="Times New Roman" w:cs="Times New Roman"/>
          <w:sz w:val="28"/>
          <w:szCs w:val="28"/>
        </w:rPr>
        <w:t>о</w:t>
      </w:r>
      <w:r w:rsidR="0008470C" w:rsidRPr="00444211">
        <w:rPr>
          <w:rFonts w:ascii="Times New Roman" w:hAnsi="Times New Roman" w:cs="Times New Roman"/>
          <w:sz w:val="28"/>
          <w:szCs w:val="28"/>
        </w:rPr>
        <w:t>т</w:t>
      </w:r>
      <w:r w:rsidR="00945C14" w:rsidRPr="00444211">
        <w:rPr>
          <w:rFonts w:ascii="Times New Roman" w:hAnsi="Times New Roman" w:cs="Times New Roman"/>
          <w:sz w:val="28"/>
          <w:szCs w:val="28"/>
        </w:rPr>
        <w:t>ы.</w:t>
      </w:r>
    </w:p>
    <w:p w:rsidR="00072267" w:rsidRPr="00444211" w:rsidRDefault="00F63E6F" w:rsidP="00115363">
      <w:pPr>
        <w:tabs>
          <w:tab w:val="lef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i/>
          <w:sz w:val="28"/>
          <w:szCs w:val="28"/>
        </w:rPr>
        <w:t>Третий уровень результатов: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945C14" w:rsidRPr="00444211">
        <w:rPr>
          <w:rFonts w:ascii="Times New Roman" w:hAnsi="Times New Roman" w:cs="Times New Roman"/>
          <w:sz w:val="28"/>
          <w:szCs w:val="28"/>
        </w:rPr>
        <w:t>воспитание духовно развитой, нравс</w:t>
      </w:r>
      <w:r w:rsidR="00945C14" w:rsidRPr="00444211">
        <w:rPr>
          <w:rFonts w:ascii="Times New Roman" w:hAnsi="Times New Roman" w:cs="Times New Roman"/>
          <w:sz w:val="28"/>
          <w:szCs w:val="28"/>
        </w:rPr>
        <w:t>т</w:t>
      </w:r>
      <w:r w:rsidR="00945C14" w:rsidRPr="00444211">
        <w:rPr>
          <w:rFonts w:ascii="Times New Roman" w:hAnsi="Times New Roman" w:cs="Times New Roman"/>
          <w:sz w:val="28"/>
          <w:szCs w:val="28"/>
        </w:rPr>
        <w:t>венно богатой личности, способной к созидательной деятельности в совр</w:t>
      </w:r>
      <w:r w:rsidR="00945C14" w:rsidRPr="00444211">
        <w:rPr>
          <w:rFonts w:ascii="Times New Roman" w:hAnsi="Times New Roman" w:cs="Times New Roman"/>
          <w:sz w:val="28"/>
          <w:szCs w:val="28"/>
        </w:rPr>
        <w:t>е</w:t>
      </w:r>
      <w:r w:rsidR="00945C14" w:rsidRPr="00444211">
        <w:rPr>
          <w:rFonts w:ascii="Times New Roman" w:hAnsi="Times New Roman" w:cs="Times New Roman"/>
          <w:sz w:val="28"/>
          <w:szCs w:val="28"/>
        </w:rPr>
        <w:t>менном мире, формированию гражданской позиции, чувства патриотизма, любви и уважения к истории русского народа, к ценностям отечественной культуры, а так же экскурсионная деятельность проведение музейной, п</w:t>
      </w:r>
      <w:r w:rsidR="00945C14" w:rsidRPr="00444211">
        <w:rPr>
          <w:rFonts w:ascii="Times New Roman" w:hAnsi="Times New Roman" w:cs="Times New Roman"/>
          <w:sz w:val="28"/>
          <w:szCs w:val="28"/>
        </w:rPr>
        <w:t>е</w:t>
      </w:r>
      <w:r w:rsidR="00945C14" w:rsidRPr="00444211">
        <w:rPr>
          <w:rFonts w:ascii="Times New Roman" w:hAnsi="Times New Roman" w:cs="Times New Roman"/>
          <w:sz w:val="28"/>
          <w:szCs w:val="28"/>
        </w:rPr>
        <w:t>шеходной экскурсии для учащихся</w:t>
      </w:r>
      <w:r w:rsidR="00072267" w:rsidRPr="00444211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2507A6">
        <w:rPr>
          <w:rFonts w:ascii="Times New Roman" w:hAnsi="Times New Roman" w:cs="Times New Roman"/>
          <w:sz w:val="28"/>
          <w:szCs w:val="28"/>
        </w:rPr>
        <w:t>гимназий.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образовательной програ</w:t>
      </w:r>
      <w:r w:rsidRPr="00444211">
        <w:rPr>
          <w:rFonts w:ascii="Times New Roman" w:hAnsi="Times New Roman" w:cs="Times New Roman"/>
          <w:b/>
          <w:sz w:val="28"/>
          <w:szCs w:val="28"/>
        </w:rPr>
        <w:t>м</w:t>
      </w:r>
      <w:r w:rsidRPr="00444211">
        <w:rPr>
          <w:rFonts w:ascii="Times New Roman" w:hAnsi="Times New Roman" w:cs="Times New Roman"/>
          <w:b/>
          <w:sz w:val="28"/>
          <w:szCs w:val="28"/>
        </w:rPr>
        <w:t>мы.</w:t>
      </w:r>
    </w:p>
    <w:p w:rsidR="009A5622" w:rsidRPr="00444211" w:rsidRDefault="001B2710" w:rsidP="00115363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По окончании изучения каждого раздела образовательной программы во всех учебных группах проводятся итоговые занятия. Их целью ставится не только определение уровня усвоения знаний, сколько повторение и з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крепление пройденного материала. Итоговые занятия по разделам по разд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лам и программе могут проходить в форме  </w:t>
      </w:r>
      <w:r w:rsidRPr="00444211">
        <w:rPr>
          <w:rFonts w:ascii="Times New Roman" w:hAnsi="Times New Roman" w:cs="Times New Roman"/>
          <w:b/>
          <w:sz w:val="28"/>
          <w:szCs w:val="28"/>
        </w:rPr>
        <w:t>для младшего школьного во</w:t>
      </w:r>
      <w:r w:rsidRPr="00444211">
        <w:rPr>
          <w:rFonts w:ascii="Times New Roman" w:hAnsi="Times New Roman" w:cs="Times New Roman"/>
          <w:b/>
          <w:sz w:val="28"/>
          <w:szCs w:val="28"/>
        </w:rPr>
        <w:t>з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раста: </w:t>
      </w:r>
      <w:r w:rsidRPr="00444211">
        <w:rPr>
          <w:rFonts w:ascii="Times New Roman" w:hAnsi="Times New Roman" w:cs="Times New Roman"/>
          <w:sz w:val="28"/>
          <w:szCs w:val="28"/>
        </w:rPr>
        <w:t>краеведческой православной викторины, тестирования, анкетиров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ние, участия в  православных праздниках, музыкально-поэтических комп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зициях</w:t>
      </w:r>
      <w:r w:rsidR="00BF0659">
        <w:rPr>
          <w:rFonts w:ascii="Times New Roman" w:hAnsi="Times New Roman" w:cs="Times New Roman"/>
          <w:sz w:val="28"/>
          <w:szCs w:val="28"/>
        </w:rPr>
        <w:t>, творческих работах (литературное творчество, изобразительное и</w:t>
      </w:r>
      <w:r w:rsidR="00BF0659">
        <w:rPr>
          <w:rFonts w:ascii="Times New Roman" w:hAnsi="Times New Roman" w:cs="Times New Roman"/>
          <w:sz w:val="28"/>
          <w:szCs w:val="28"/>
        </w:rPr>
        <w:t>с</w:t>
      </w:r>
      <w:r w:rsidR="00BF0659">
        <w:rPr>
          <w:rFonts w:ascii="Times New Roman" w:hAnsi="Times New Roman" w:cs="Times New Roman"/>
          <w:sz w:val="28"/>
          <w:szCs w:val="28"/>
        </w:rPr>
        <w:t>кусство, декоративно-прикладное искусство).</w:t>
      </w:r>
    </w:p>
    <w:p w:rsidR="001B2710" w:rsidRDefault="00C10E40" w:rsidP="00C1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538B">
        <w:rPr>
          <w:rFonts w:ascii="Times New Roman" w:hAnsi="Times New Roman" w:cs="Times New Roman"/>
          <w:sz w:val="28"/>
          <w:szCs w:val="28"/>
        </w:rPr>
        <w:t>Экск</w:t>
      </w:r>
      <w:r w:rsidR="001B2710" w:rsidRPr="00444211">
        <w:rPr>
          <w:rFonts w:ascii="Times New Roman" w:hAnsi="Times New Roman" w:cs="Times New Roman"/>
          <w:sz w:val="28"/>
          <w:szCs w:val="28"/>
        </w:rPr>
        <w:t>урсии и поездки по маршрутам белгородских паломников могут организовываться в течение всего учебного года и во время каникул. Учас</w:t>
      </w:r>
      <w:r w:rsidR="001B2710" w:rsidRPr="00444211">
        <w:rPr>
          <w:rFonts w:ascii="Times New Roman" w:hAnsi="Times New Roman" w:cs="Times New Roman"/>
          <w:sz w:val="28"/>
          <w:szCs w:val="28"/>
        </w:rPr>
        <w:t>т</w:t>
      </w:r>
      <w:r w:rsidR="001B2710" w:rsidRPr="00444211">
        <w:rPr>
          <w:rFonts w:ascii="Times New Roman" w:hAnsi="Times New Roman" w:cs="Times New Roman"/>
          <w:sz w:val="28"/>
          <w:szCs w:val="28"/>
        </w:rPr>
        <w:t>никами поездок могут быть как дети, так и их родители.</w:t>
      </w:r>
    </w:p>
    <w:p w:rsidR="00B5155D" w:rsidRDefault="00B5155D" w:rsidP="00B5155D">
      <w:pPr>
        <w:pStyle w:val="ae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211">
        <w:rPr>
          <w:sz w:val="28"/>
          <w:szCs w:val="28"/>
        </w:rPr>
        <w:t xml:space="preserve">В целом содержание программы является гибким решением проблемы православного воспитания </w:t>
      </w:r>
      <w:r w:rsidR="00FD0DC5">
        <w:rPr>
          <w:sz w:val="28"/>
          <w:szCs w:val="28"/>
        </w:rPr>
        <w:t xml:space="preserve">в светском </w:t>
      </w:r>
      <w:r w:rsidRPr="00444211">
        <w:rPr>
          <w:sz w:val="28"/>
          <w:szCs w:val="28"/>
        </w:rPr>
        <w:t>образовательном учреждении и пре</w:t>
      </w:r>
      <w:r w:rsidRPr="00444211">
        <w:rPr>
          <w:sz w:val="28"/>
          <w:szCs w:val="28"/>
        </w:rPr>
        <w:t>д</w:t>
      </w:r>
      <w:r w:rsidRPr="00444211">
        <w:rPr>
          <w:sz w:val="28"/>
          <w:szCs w:val="28"/>
        </w:rPr>
        <w:t xml:space="preserve">посылкой подготовки детей к изучению основ православной культуры в школе, а так же познание духовной истории и культуры  России, Святого Белогорья, своей малой родины, способствует раскрытию « души» Святого Белогорья. </w:t>
      </w:r>
      <w:proofErr w:type="gramStart"/>
      <w:r w:rsidRPr="00444211">
        <w:rPr>
          <w:sz w:val="28"/>
          <w:szCs w:val="28"/>
        </w:rPr>
        <w:t>И пока в собственной душе детей не сформируется целостный и живой образ своего города, необходимо создавать ситуации, которые пом</w:t>
      </w:r>
      <w:r w:rsidRPr="00444211">
        <w:rPr>
          <w:sz w:val="28"/>
          <w:szCs w:val="28"/>
        </w:rPr>
        <w:t>о</w:t>
      </w:r>
      <w:r w:rsidRPr="00444211">
        <w:rPr>
          <w:sz w:val="28"/>
          <w:szCs w:val="28"/>
        </w:rPr>
        <w:t xml:space="preserve">гут молодому </w:t>
      </w:r>
      <w:proofErr w:type="spellStart"/>
      <w:r w:rsidRPr="00444211">
        <w:rPr>
          <w:sz w:val="28"/>
          <w:szCs w:val="28"/>
        </w:rPr>
        <w:t>белгородцу</w:t>
      </w:r>
      <w:proofErr w:type="spellEnd"/>
      <w:r w:rsidRPr="00444211">
        <w:rPr>
          <w:sz w:val="28"/>
          <w:szCs w:val="28"/>
        </w:rPr>
        <w:t xml:space="preserve"> пережить свое единение с городом, с  той ко</w:t>
      </w:r>
      <w:r w:rsidRPr="00444211">
        <w:rPr>
          <w:sz w:val="28"/>
          <w:szCs w:val="28"/>
        </w:rPr>
        <w:t>н</w:t>
      </w:r>
      <w:r w:rsidRPr="00444211">
        <w:rPr>
          <w:sz w:val="28"/>
          <w:szCs w:val="28"/>
        </w:rPr>
        <w:t>кретной его частью, где он живет и учится, научить его жить в постоянном соотнесении своей личности с духовным развитием города, ощущая свою принадлежность Святому Белогорью.</w:t>
      </w:r>
      <w:proofErr w:type="gramEnd"/>
    </w:p>
    <w:p w:rsidR="00C10E40" w:rsidRPr="00444211" w:rsidRDefault="00C10E40" w:rsidP="00C1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9D094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21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5479"/>
        <w:gridCol w:w="1181"/>
        <w:gridCol w:w="977"/>
        <w:gridCol w:w="938"/>
      </w:tblGrid>
      <w:tr w:rsidR="001B2710" w:rsidRPr="00C10E40" w:rsidTr="00C355EA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1B2710" w:rsidRPr="00C10E40" w:rsidTr="00C355EA"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3 год</w:t>
            </w:r>
          </w:p>
        </w:tc>
      </w:tr>
      <w:tr w:rsidR="001B2710" w:rsidRPr="00C10E40" w:rsidTr="00C355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523CE4"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«Краеведение»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2710" w:rsidRPr="00C10E40" w:rsidTr="00C355EA">
        <w:trPr>
          <w:trHeight w:val="4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435AD9" w:rsidP="00435AD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Белгорода. </w:t>
            </w:r>
            <w:proofErr w:type="spellStart"/>
            <w:r w:rsidR="00284A45"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Белгородско-Старооскольская</w:t>
            </w:r>
            <w:proofErr w:type="spellEnd"/>
            <w:r w:rsidR="00284A45"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епархия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1B2710" w:rsidRPr="00C10E40" w:rsidTr="00C355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 xml:space="preserve">Святые, </w:t>
            </w:r>
            <w:proofErr w:type="spellStart"/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="002350DF" w:rsidRPr="00C10E40">
              <w:rPr>
                <w:rFonts w:ascii="Times New Roman" w:hAnsi="Times New Roman" w:cs="Times New Roman"/>
                <w:sz w:val="28"/>
                <w:szCs w:val="28"/>
              </w:rPr>
              <w:t xml:space="preserve">, праведники </w:t>
            </w: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 xml:space="preserve"> Свят</w:t>
            </w: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го Белогорья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B2710" w:rsidRPr="00C10E40" w:rsidTr="00C355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284A45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Православная </w:t>
            </w:r>
            <w:r w:rsidR="001B2710" w:rsidRPr="00C10E4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Белогорья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</w:tr>
      <w:tr w:rsidR="001B2710" w:rsidRPr="00C10E40" w:rsidTr="00C355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Традиции православной семьи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</w:t>
            </w:r>
          </w:p>
        </w:tc>
      </w:tr>
      <w:tr w:rsidR="001B2710" w:rsidRPr="00C10E40" w:rsidTr="00C355E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33419" w:rsidRDefault="001B2710" w:rsidP="00115363">
            <w:pPr>
              <w:widowControl w:val="0"/>
              <w:tabs>
                <w:tab w:val="left" w:pos="72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="0043341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435AD9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праздники.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2710" w:rsidRPr="00C10E40">
              <w:rPr>
                <w:rFonts w:ascii="Times New Roman" w:hAnsi="Times New Roman" w:cs="Times New Roman"/>
                <w:sz w:val="28"/>
                <w:szCs w:val="28"/>
              </w:rPr>
              <w:t>Хронология К</w:t>
            </w:r>
            <w:r w:rsidR="001B2710" w:rsidRPr="00C10E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710" w:rsidRPr="00C10E40">
              <w:rPr>
                <w:rFonts w:ascii="Times New Roman" w:hAnsi="Times New Roman" w:cs="Times New Roman"/>
                <w:sz w:val="28"/>
                <w:szCs w:val="28"/>
              </w:rPr>
              <w:t>лендарь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B2710" w:rsidRPr="00C10E40" w:rsidTr="00C355E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186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186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C10E40" w:rsidRDefault="001B2710" w:rsidP="00115363">
            <w:pPr>
              <w:tabs>
                <w:tab w:val="left" w:pos="186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4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D56" w:rsidRPr="00444211" w:rsidRDefault="00665D56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9D094C" w:rsidP="00C10E4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УЧЕБНО-ТЕМАТИЧЕСКИЙ ПЛАН ПЕРВОГО ГОДА ОБУЧЕНИЯ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7"/>
        <w:gridCol w:w="993"/>
        <w:gridCol w:w="1417"/>
        <w:gridCol w:w="1418"/>
      </w:tblGrid>
      <w:tr w:rsidR="001B2710" w:rsidRPr="00444211" w:rsidTr="00E41BE7">
        <w:trPr>
          <w:trHeight w:val="129"/>
        </w:trPr>
        <w:tc>
          <w:tcPr>
            <w:tcW w:w="1135" w:type="dxa"/>
            <w:vMerge w:val="restart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42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и темы зан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3828" w:type="dxa"/>
            <w:gridSpan w:val="3"/>
          </w:tcPr>
          <w:p w:rsidR="001B2710" w:rsidRPr="00444211" w:rsidRDefault="001B2710" w:rsidP="003170F2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58E8" w:rsidRPr="00444211" w:rsidTr="00E41BE7">
        <w:trPr>
          <w:trHeight w:val="59"/>
        </w:trPr>
        <w:tc>
          <w:tcPr>
            <w:tcW w:w="1135" w:type="dxa"/>
            <w:vMerge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1B2710" w:rsidRPr="00444211" w:rsidRDefault="00C10E40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еорет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ческих</w:t>
            </w:r>
          </w:p>
        </w:tc>
        <w:tc>
          <w:tcPr>
            <w:tcW w:w="1418" w:type="dxa"/>
          </w:tcPr>
          <w:p w:rsidR="001B2710" w:rsidRPr="00444211" w:rsidRDefault="003170F2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</w:p>
        </w:tc>
      </w:tr>
      <w:tr w:rsidR="00CE58E8" w:rsidRPr="00444211" w:rsidTr="00E41BE7">
        <w:trPr>
          <w:trHeight w:val="142"/>
        </w:trPr>
        <w:tc>
          <w:tcPr>
            <w:tcW w:w="1135" w:type="dxa"/>
          </w:tcPr>
          <w:p w:rsidR="001B2710" w:rsidRPr="00444211" w:rsidRDefault="00EA1026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Понятие «Краеведение».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E58E8" w:rsidRPr="00444211" w:rsidTr="00E41BE7">
        <w:trPr>
          <w:trHeight w:val="261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грамму.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Природное краеведение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1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14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Художественное краеведение.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Духовное краеведение.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4677" w:type="dxa"/>
          </w:tcPr>
          <w:p w:rsidR="001B2710" w:rsidRPr="00435AD9" w:rsidRDefault="00435AD9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Белгорода. </w:t>
            </w:r>
            <w:proofErr w:type="spellStart"/>
            <w:r w:rsidRPr="0043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Белгородско-Старооскольская</w:t>
            </w:r>
            <w:proofErr w:type="spellEnd"/>
            <w:r w:rsidRPr="00435A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епархия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7" w:type="dxa"/>
          </w:tcPr>
          <w:p w:rsidR="001B2710" w:rsidRPr="00444211" w:rsidRDefault="00EA3AB8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6B60B3">
              <w:rPr>
                <w:rFonts w:ascii="Times New Roman" w:hAnsi="Times New Roman" w:cs="Times New Roman"/>
                <w:sz w:val="28"/>
                <w:szCs w:val="28"/>
              </w:rPr>
              <w:t>вяне Киевской Руси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7" w:type="dxa"/>
          </w:tcPr>
          <w:p w:rsidR="005A23C6" w:rsidRPr="00444211" w:rsidRDefault="005A23C6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Ратный подвиг северян</w:t>
            </w:r>
          </w:p>
        </w:tc>
        <w:tc>
          <w:tcPr>
            <w:tcW w:w="993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Город-крепость Белгород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7" w:type="dxa"/>
          </w:tcPr>
          <w:p w:rsidR="005A23C6" w:rsidRPr="00444211" w:rsidRDefault="005A23C6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Первый храм в крепости Белгород.</w:t>
            </w:r>
          </w:p>
        </w:tc>
        <w:tc>
          <w:tcPr>
            <w:tcW w:w="993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23C6" w:rsidRPr="00444211" w:rsidRDefault="005A23C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2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Белгородская оборонительная черта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Творческая работа «Мой древний Белгород»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4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4677" w:type="dxa"/>
          </w:tcPr>
          <w:p w:rsidR="001B2710" w:rsidRPr="00444211" w:rsidRDefault="00435AD9" w:rsidP="00435AD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овомученики</w:t>
            </w:r>
            <w:proofErr w:type="spellEnd"/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, праве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B2710"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ники Белогорья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58E8" w:rsidRPr="00444211" w:rsidTr="00E41BE7">
        <w:trPr>
          <w:trHeight w:val="146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 Руси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25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Белгородский Чудотворец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10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Житие Святого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50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«Святой, прославивший себя в 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ках» 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Храм – часовня, Пещерка Святителя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3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Всенародное прославление нетле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ных мощей Святителя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37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Свято-Троицк</w:t>
            </w:r>
            <w:r w:rsidR="00BA7E1A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обитель в 20-е годы 20 века.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6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Обретение утраченных святынь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Чудеса исцеления.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4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просветительский Центр Святителя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217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Торжества в честь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в наши дни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217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40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евангелийский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глашатай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217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677" w:type="dxa"/>
          </w:tcPr>
          <w:p w:rsidR="001B2710" w:rsidRPr="00444211" w:rsidRDefault="001B2710" w:rsidP="003D3228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3228" w:rsidRPr="004A7C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Брань честных семи добродетелей с семью грехами</w:t>
            </w:r>
            <w:r w:rsidR="003D32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="003D3228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217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224"/>
        </w:trPr>
        <w:tc>
          <w:tcPr>
            <w:tcW w:w="1135" w:type="dxa"/>
          </w:tcPr>
          <w:p w:rsidR="001B2710" w:rsidRPr="00E41BE7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677" w:type="dxa"/>
          </w:tcPr>
          <w:p w:rsidR="001B2710" w:rsidRPr="00444211" w:rsidRDefault="00284A45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Православная </w:t>
            </w:r>
            <w:r w:rsidR="001B2710" w:rsidRPr="0029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  <w:r w:rsidRPr="00294E72">
              <w:rPr>
                <w:rFonts w:ascii="Times New Roman" w:hAnsi="Times New Roman" w:cs="Times New Roman"/>
                <w:b/>
                <w:sz w:val="28"/>
                <w:szCs w:val="28"/>
              </w:rPr>
              <w:t>Белог</w:t>
            </w:r>
            <w:r w:rsidRPr="00294E7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94E72">
              <w:rPr>
                <w:rFonts w:ascii="Times New Roman" w:hAnsi="Times New Roman" w:cs="Times New Roman"/>
                <w:b/>
                <w:sz w:val="28"/>
                <w:szCs w:val="28"/>
              </w:rPr>
              <w:t>рья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E58E8" w:rsidRPr="00444211" w:rsidTr="00E41BE7">
        <w:trPr>
          <w:trHeight w:val="224"/>
        </w:trPr>
        <w:tc>
          <w:tcPr>
            <w:tcW w:w="1135" w:type="dxa"/>
          </w:tcPr>
          <w:p w:rsidR="001B2710" w:rsidRPr="00E41BE7" w:rsidRDefault="00E41BE7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1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4677" w:type="dxa"/>
          </w:tcPr>
          <w:p w:rsidR="001B2710" w:rsidRPr="00435AD9" w:rsidRDefault="0020772F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Храмовое </w:t>
            </w:r>
            <w:r w:rsidR="001B2710"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зодчество</w:t>
            </w:r>
          </w:p>
        </w:tc>
        <w:tc>
          <w:tcPr>
            <w:tcW w:w="993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CE58E8" w:rsidRPr="00444211" w:rsidTr="00E41BE7">
        <w:trPr>
          <w:trHeight w:val="110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B2710" w:rsidRPr="00444211" w:rsidRDefault="0068657E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«Культура»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6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Храмы Руси. Храм как архитекту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ное здание.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Преображенский кафедральный 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бор. История храма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храма.</w:t>
            </w:r>
          </w:p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Святыни храма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7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B2710" w:rsidRPr="00444211" w:rsidRDefault="003A4433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 о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Преобр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Ии</w:t>
            </w:r>
            <w:proofErr w:type="gramEnd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суса Христа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Успенско-Николаевский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собор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храма.</w:t>
            </w:r>
          </w:p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Приделы храма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Святые, в честь которых назван храм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Смоленский собор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храма.</w:t>
            </w:r>
          </w:p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Чудотворная икона Божьей Матери Смоленская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храм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храма.</w:t>
            </w:r>
          </w:p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Старинная икона «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Скоропослушн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Храмы Белгорода.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Белгородские Святыни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занятие. «Храмы Белгор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да».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E41BE7" w:rsidRDefault="00E41BE7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</w:t>
            </w:r>
            <w:r w:rsidR="008F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B2710" w:rsidRPr="00435AD9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  <w:r w:rsidR="0098732A"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Православия</w:t>
            </w:r>
          </w:p>
        </w:tc>
        <w:tc>
          <w:tcPr>
            <w:tcW w:w="993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B2710" w:rsidRPr="00435AD9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Святая Русь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Иконопись </w:t>
            </w:r>
            <w:r w:rsidR="0098732A" w:rsidRPr="00444211">
              <w:rPr>
                <w:rFonts w:ascii="Times New Roman" w:hAnsi="Times New Roman" w:cs="Times New Roman"/>
                <w:sz w:val="28"/>
                <w:szCs w:val="28"/>
              </w:rPr>
              <w:t>Руси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Духовная музыка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Духовная поэзия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69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4.2.5.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Радуйтесь,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 Кирилл, 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родов славянских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богомудрые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4.2.6.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B2710" w:rsidRPr="00444211" w:rsidRDefault="00435AD9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AD9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Православные праздники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Хрон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логия. Календарь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E58E8" w:rsidRPr="00444211" w:rsidTr="00E41BE7">
        <w:trPr>
          <w:trHeight w:val="10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Река Времени. Единицы счета вр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мени. Календари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0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Бог мир, человек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31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Рождество Богородицы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31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Воздвиженье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Честнаго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Креста Го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подня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9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Покров Богородицы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9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5. 6.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Введение в храм Богородицы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87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6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677" w:type="dxa"/>
          </w:tcPr>
          <w:p w:rsidR="001B2710" w:rsidRPr="00444211" w:rsidRDefault="00CF36C7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D4B">
              <w:rPr>
                <w:rFonts w:ascii="Times New Roman" w:hAnsi="Times New Roman" w:cs="Times New Roman"/>
                <w:sz w:val="28"/>
                <w:szCs w:val="28"/>
              </w:rPr>
              <w:t>Икона «</w:t>
            </w:r>
            <w:r w:rsidR="00072D4B" w:rsidRPr="00444211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  <w:r w:rsidR="00072D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75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Святки.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148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4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Благовещение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1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1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Страстная седмица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Пасха Христова</w:t>
            </w:r>
            <w:r w:rsidR="0094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5.17.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Вознесение Господне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5.18.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 жены-мироносицы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5.19.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Праздник – Троицын день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5.20.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Успение Божией Матери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8E8" w:rsidRPr="00444211" w:rsidTr="00E41BE7">
        <w:trPr>
          <w:trHeight w:val="82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5.21.</w:t>
            </w: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8E8" w:rsidRPr="00444211" w:rsidTr="00E41BE7">
        <w:trPr>
          <w:trHeight w:val="109"/>
        </w:trPr>
        <w:tc>
          <w:tcPr>
            <w:tcW w:w="1135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B2710" w:rsidRPr="00444211" w:rsidRDefault="001B2710" w:rsidP="00C10E40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FB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FB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FB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FB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FB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94C" w:rsidRDefault="009D094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64A9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64A9F"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Default="009D094C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E41BE7" w:rsidRPr="00444211" w:rsidRDefault="00E41BE7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435AD9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41BE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Введение. Понятие «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Краеведение»</w:t>
      </w:r>
    </w:p>
    <w:p w:rsidR="00ED3E68" w:rsidRDefault="001B2710" w:rsidP="00ED3E68">
      <w:pPr>
        <w:pStyle w:val="af0"/>
        <w:numPr>
          <w:ilvl w:val="1"/>
          <w:numId w:val="6"/>
        </w:numPr>
        <w:tabs>
          <w:tab w:val="left" w:pos="703"/>
          <w:tab w:val="left" w:pos="2736"/>
          <w:tab w:val="left" w:pos="5184"/>
          <w:tab w:val="left" w:pos="7456"/>
          <w:tab w:val="left" w:pos="9360"/>
        </w:tabs>
        <w:ind w:left="0" w:firstLine="0"/>
        <w:jc w:val="center"/>
        <w:rPr>
          <w:sz w:val="28"/>
          <w:szCs w:val="28"/>
        </w:rPr>
      </w:pPr>
      <w:r w:rsidRPr="00444211">
        <w:rPr>
          <w:sz w:val="28"/>
          <w:szCs w:val="28"/>
        </w:rPr>
        <w:t>Введение в образовательную про</w:t>
      </w:r>
      <w:r w:rsidR="00946D29" w:rsidRPr="00444211">
        <w:rPr>
          <w:sz w:val="28"/>
          <w:szCs w:val="28"/>
        </w:rPr>
        <w:t xml:space="preserve">грамму.  </w:t>
      </w:r>
    </w:p>
    <w:p w:rsidR="00946D29" w:rsidRDefault="00917FFB" w:rsidP="00ED3E68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«Краеведение»</w:t>
      </w:r>
    </w:p>
    <w:p w:rsidR="001B2710" w:rsidRPr="00444211" w:rsidRDefault="00C95CC2" w:rsidP="00ED3E68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6D29" w:rsidRPr="00444211">
        <w:rPr>
          <w:rFonts w:ascii="Times New Roman" w:hAnsi="Times New Roman" w:cs="Times New Roman"/>
          <w:b/>
          <w:sz w:val="28"/>
          <w:szCs w:val="28"/>
        </w:rPr>
        <w:t>Т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еория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: Инструктаж по технике безопасности. Знакомство </w:t>
      </w:r>
      <w:proofErr w:type="gramStart"/>
      <w:r w:rsidR="001B2710"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2710" w:rsidRPr="00444211">
        <w:rPr>
          <w:rFonts w:ascii="Times New Roman" w:hAnsi="Times New Roman" w:cs="Times New Roman"/>
          <w:sz w:val="28"/>
          <w:szCs w:val="28"/>
        </w:rPr>
        <w:t xml:space="preserve"> с содержанием деятельности детского объединения «Духовное краеведение Святого Белогорья».</w:t>
      </w:r>
    </w:p>
    <w:p w:rsidR="001B2710" w:rsidRPr="00444211" w:rsidRDefault="001B2710" w:rsidP="00115363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«Духовное краеведение </w:t>
      </w:r>
      <w:r w:rsidR="00633EDF">
        <w:rPr>
          <w:rFonts w:ascii="Times New Roman" w:hAnsi="Times New Roman" w:cs="Times New Roman"/>
          <w:sz w:val="28"/>
          <w:szCs w:val="28"/>
        </w:rPr>
        <w:t xml:space="preserve">Святого Белогорья». Знакомство </w:t>
      </w:r>
      <w:r w:rsidRPr="00444211">
        <w:rPr>
          <w:rFonts w:ascii="Times New Roman" w:hAnsi="Times New Roman" w:cs="Times New Roman"/>
          <w:sz w:val="28"/>
          <w:szCs w:val="28"/>
        </w:rPr>
        <w:t>с учебным планом, практической деятельностью на занятиях, плановыми экскурсиями, встречи с интересными людьми.</w:t>
      </w:r>
    </w:p>
    <w:p w:rsidR="001B2710" w:rsidRPr="00444211" w:rsidRDefault="001B2710" w:rsidP="00115363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633EDF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«Святое Белогорье» - наша малая родина. Презентация. Заочная экскурсия по городу. Рассказ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о родном городе. </w:t>
      </w:r>
    </w:p>
    <w:p w:rsidR="00946D29" w:rsidRPr="00444211" w:rsidRDefault="00917FFB" w:rsidP="00C95CC2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1.2.Природное краеведение</w:t>
      </w:r>
    </w:p>
    <w:p w:rsidR="001B2710" w:rsidRPr="00444211" w:rsidRDefault="001B2710" w:rsidP="00C95CC2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Виды краеведения. Природа края. Климат. Природные ресурсы. Красная книга Белгородской области. </w:t>
      </w:r>
    </w:p>
    <w:p w:rsidR="001B2710" w:rsidRPr="00444211" w:rsidRDefault="001B2710" w:rsidP="00115363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Нарисоват</w:t>
      </w:r>
      <w:r w:rsidR="006E2456">
        <w:rPr>
          <w:rFonts w:ascii="Times New Roman" w:hAnsi="Times New Roman" w:cs="Times New Roman"/>
          <w:sz w:val="28"/>
          <w:szCs w:val="28"/>
        </w:rPr>
        <w:t xml:space="preserve">ь </w:t>
      </w:r>
      <w:r w:rsidR="0029487E">
        <w:rPr>
          <w:rFonts w:ascii="Times New Roman" w:hAnsi="Times New Roman" w:cs="Times New Roman"/>
          <w:sz w:val="28"/>
          <w:szCs w:val="28"/>
        </w:rPr>
        <w:t>охраняемые растения, животные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 Белгородской о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="006E2456">
        <w:rPr>
          <w:rFonts w:ascii="Times New Roman" w:hAnsi="Times New Roman" w:cs="Times New Roman"/>
          <w:sz w:val="28"/>
          <w:szCs w:val="28"/>
        </w:rPr>
        <w:t xml:space="preserve">ласти. Создать свой </w:t>
      </w:r>
      <w:r w:rsidRPr="00444211">
        <w:rPr>
          <w:rFonts w:ascii="Times New Roman" w:hAnsi="Times New Roman" w:cs="Times New Roman"/>
          <w:sz w:val="28"/>
          <w:szCs w:val="28"/>
        </w:rPr>
        <w:t>сборник « Красная книга Белгородской области» с р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сунками и кратким описанием растений и животных</w:t>
      </w:r>
      <w:r w:rsidR="008752CE"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2CE"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917FFB" w:rsidP="00C95CC2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Историческое краеведение</w:t>
      </w:r>
    </w:p>
    <w:p w:rsidR="001B2710" w:rsidRPr="00444211" w:rsidRDefault="001B2710" w:rsidP="00C05BFA">
      <w:pPr>
        <w:tabs>
          <w:tab w:val="left" w:pos="0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  <w:r w:rsidR="00BF0659">
        <w:rPr>
          <w:rFonts w:ascii="Times New Roman" w:hAnsi="Times New Roman" w:cs="Times New Roman"/>
          <w:sz w:val="28"/>
          <w:szCs w:val="28"/>
        </w:rPr>
        <w:t xml:space="preserve"> Понятие «Ратная доблесть </w:t>
      </w:r>
      <w:proofErr w:type="spellStart"/>
      <w:r w:rsidR="00BF0659">
        <w:rPr>
          <w:rFonts w:ascii="Times New Roman" w:hAnsi="Times New Roman" w:cs="Times New Roman"/>
          <w:sz w:val="28"/>
          <w:szCs w:val="28"/>
        </w:rPr>
        <w:t>воинов</w:t>
      </w:r>
      <w:r w:rsidRPr="00444211">
        <w:rPr>
          <w:rFonts w:ascii="Times New Roman" w:hAnsi="Times New Roman" w:cs="Times New Roman"/>
          <w:sz w:val="28"/>
          <w:szCs w:val="28"/>
        </w:rPr>
        <w:t>-белгородцев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 Героическое прошлое нашего края с древнейших времен и до наших дней</w:t>
      </w:r>
      <w:r w:rsidR="00BF5F72">
        <w:rPr>
          <w:rFonts w:ascii="Times New Roman" w:hAnsi="Times New Roman" w:cs="Times New Roman"/>
          <w:sz w:val="28"/>
          <w:szCs w:val="28"/>
        </w:rPr>
        <w:t>: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BF5F72">
        <w:rPr>
          <w:rFonts w:ascii="Times New Roman" w:hAnsi="Times New Roman" w:cs="Times New Roman"/>
          <w:sz w:val="28"/>
          <w:szCs w:val="28"/>
        </w:rPr>
        <w:t>з</w:t>
      </w:r>
      <w:r w:rsidRPr="00444211">
        <w:rPr>
          <w:rFonts w:ascii="Times New Roman" w:hAnsi="Times New Roman" w:cs="Times New Roman"/>
          <w:sz w:val="28"/>
          <w:szCs w:val="28"/>
        </w:rPr>
        <w:t>ащита креп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сти Белгород, В</w:t>
      </w:r>
      <w:r w:rsidR="00BF0659">
        <w:rPr>
          <w:rFonts w:ascii="Times New Roman" w:hAnsi="Times New Roman" w:cs="Times New Roman"/>
          <w:sz w:val="28"/>
          <w:szCs w:val="28"/>
        </w:rPr>
        <w:t>елик</w:t>
      </w:r>
      <w:r w:rsidR="00BB0645">
        <w:rPr>
          <w:rFonts w:ascii="Times New Roman" w:hAnsi="Times New Roman" w:cs="Times New Roman"/>
          <w:sz w:val="28"/>
          <w:szCs w:val="28"/>
        </w:rPr>
        <w:t>ая</w:t>
      </w:r>
      <w:r w:rsidR="00BF0659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="00BF0659">
        <w:rPr>
          <w:rFonts w:ascii="Times New Roman" w:hAnsi="Times New Roman" w:cs="Times New Roman"/>
          <w:sz w:val="28"/>
          <w:szCs w:val="28"/>
        </w:rPr>
        <w:t>течественн</w:t>
      </w:r>
      <w:r w:rsidR="00BB0645">
        <w:rPr>
          <w:rFonts w:ascii="Times New Roman" w:hAnsi="Times New Roman" w:cs="Times New Roman"/>
          <w:sz w:val="28"/>
          <w:szCs w:val="28"/>
        </w:rPr>
        <w:t>ая</w:t>
      </w:r>
      <w:r w:rsidR="00BF0659">
        <w:rPr>
          <w:rFonts w:ascii="Times New Roman" w:hAnsi="Times New Roman" w:cs="Times New Roman"/>
          <w:sz w:val="28"/>
          <w:szCs w:val="28"/>
        </w:rPr>
        <w:t xml:space="preserve"> </w:t>
      </w:r>
      <w:r w:rsidR="00BB0645">
        <w:rPr>
          <w:rFonts w:ascii="Times New Roman" w:hAnsi="Times New Roman" w:cs="Times New Roman"/>
          <w:sz w:val="28"/>
          <w:szCs w:val="28"/>
        </w:rPr>
        <w:t>в</w:t>
      </w:r>
      <w:r w:rsidR="00BF0659">
        <w:rPr>
          <w:rFonts w:ascii="Times New Roman" w:hAnsi="Times New Roman" w:cs="Times New Roman"/>
          <w:sz w:val="28"/>
          <w:szCs w:val="28"/>
        </w:rPr>
        <w:t>ойн</w:t>
      </w:r>
      <w:r w:rsidR="00BB0645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, Курская битва.</w:t>
      </w:r>
    </w:p>
    <w:p w:rsidR="001B2710" w:rsidRPr="00444211" w:rsidRDefault="001B2710" w:rsidP="00C05BFA">
      <w:pPr>
        <w:tabs>
          <w:tab w:val="left" w:pos="0"/>
          <w:tab w:val="left" w:pos="5184"/>
          <w:tab w:val="left" w:pos="745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Экскурсия в историко-краеведческий музей. Обзорная экску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>сия.</w:t>
      </w:r>
    </w:p>
    <w:p w:rsidR="001B2710" w:rsidRPr="00444211" w:rsidRDefault="00917FFB" w:rsidP="00C95CC2">
      <w:pPr>
        <w:tabs>
          <w:tab w:val="left" w:pos="703"/>
          <w:tab w:val="left" w:pos="2736"/>
          <w:tab w:val="left" w:pos="5184"/>
          <w:tab w:val="left" w:pos="7456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Художественное краеведение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Посещение художественного музея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Презентация или  фотор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портаж по итогам </w:t>
      </w:r>
      <w:r w:rsidR="00467C61">
        <w:rPr>
          <w:rFonts w:ascii="Times New Roman" w:hAnsi="Times New Roman" w:cs="Times New Roman"/>
          <w:sz w:val="28"/>
          <w:szCs w:val="28"/>
        </w:rPr>
        <w:t>экскурсии.</w:t>
      </w:r>
    </w:p>
    <w:p w:rsidR="001B2710" w:rsidRPr="00444211" w:rsidRDefault="00917FFB" w:rsidP="00C95CC2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Духовное краеведение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Святое Белогорье. Святыни Белгорода. Храмы Белгорода. Чуд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творные иконы.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 xml:space="preserve">. Экскурсия </w:t>
      </w:r>
      <w:r w:rsidR="005C1652">
        <w:rPr>
          <w:rFonts w:ascii="Times New Roman" w:hAnsi="Times New Roman" w:cs="Times New Roman"/>
          <w:sz w:val="28"/>
          <w:szCs w:val="28"/>
        </w:rPr>
        <w:t xml:space="preserve">в </w:t>
      </w:r>
      <w:r w:rsidRPr="00444211">
        <w:rPr>
          <w:rFonts w:ascii="Times New Roman" w:hAnsi="Times New Roman" w:cs="Times New Roman"/>
          <w:sz w:val="28"/>
          <w:szCs w:val="28"/>
        </w:rPr>
        <w:t>кафедральн</w:t>
      </w:r>
      <w:r w:rsidR="005C1652">
        <w:rPr>
          <w:rFonts w:ascii="Times New Roman" w:hAnsi="Times New Roman" w:cs="Times New Roman"/>
          <w:sz w:val="28"/>
          <w:szCs w:val="28"/>
        </w:rPr>
        <w:t xml:space="preserve">ый </w:t>
      </w:r>
      <w:r w:rsidRPr="00444211">
        <w:rPr>
          <w:rFonts w:ascii="Times New Roman" w:hAnsi="Times New Roman" w:cs="Times New Roman"/>
          <w:sz w:val="28"/>
          <w:szCs w:val="28"/>
        </w:rPr>
        <w:t>Преображенск</w:t>
      </w:r>
      <w:r w:rsidR="005C1652">
        <w:rPr>
          <w:rFonts w:ascii="Times New Roman" w:hAnsi="Times New Roman" w:cs="Times New Roman"/>
          <w:sz w:val="28"/>
          <w:szCs w:val="28"/>
        </w:rPr>
        <w:t>ий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собор. Святыни Белгорода: нетленные мощи Святителя 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Святого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Никодима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Чуд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творные иконы.</w:t>
      </w:r>
    </w:p>
    <w:p w:rsidR="001B2710" w:rsidRPr="00444211" w:rsidRDefault="00917FFB" w:rsidP="00C95CC2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Итоговое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Фотовыставка по итогам экскурсий. Презентация «Краеведение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 Краеведческая викторина.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знакомство с содержанием занятий программы «Духовное краеведение Святого Белогорья», инструктаж по технике без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пасности, объяснительно – иллюстративные занятия « Виды краеведения».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экскурсии, фот</w:t>
      </w:r>
      <w:r w:rsidR="000676AC">
        <w:rPr>
          <w:rFonts w:ascii="Times New Roman" w:hAnsi="Times New Roman" w:cs="Times New Roman"/>
          <w:sz w:val="28"/>
          <w:szCs w:val="28"/>
        </w:rPr>
        <w:t xml:space="preserve">орепортажи, </w:t>
      </w:r>
      <w:r w:rsidRPr="00444211">
        <w:rPr>
          <w:rFonts w:ascii="Times New Roman" w:hAnsi="Times New Roman" w:cs="Times New Roman"/>
          <w:sz w:val="28"/>
          <w:szCs w:val="28"/>
        </w:rPr>
        <w:t>фотовыставки, презе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="00BB410A">
        <w:rPr>
          <w:rFonts w:ascii="Times New Roman" w:hAnsi="Times New Roman" w:cs="Times New Roman"/>
          <w:sz w:val="28"/>
          <w:szCs w:val="28"/>
        </w:rPr>
        <w:t xml:space="preserve">тация, создание сборника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« Красная книга Белгородской области».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иконы,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фото храмов. 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краеведческая викторина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4211">
        <w:rPr>
          <w:rFonts w:ascii="Times New Roman" w:hAnsi="Times New Roman" w:cs="Times New Roman"/>
          <w:sz w:val="28"/>
          <w:szCs w:val="28"/>
        </w:rPr>
        <w:t>фотовыставка, пр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зентация «Краеведение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7FFB">
        <w:rPr>
          <w:rFonts w:ascii="Times New Roman" w:hAnsi="Times New Roman" w:cs="Times New Roman"/>
          <w:b/>
          <w:sz w:val="28"/>
          <w:szCs w:val="28"/>
        </w:rPr>
        <w:t>. История Белгорода.</w:t>
      </w:r>
    </w:p>
    <w:p w:rsidR="00917FFB" w:rsidRPr="00444211" w:rsidRDefault="00917FF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Белгородско-Старооскольская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епархия</w:t>
      </w:r>
    </w:p>
    <w:p w:rsidR="0080751E" w:rsidRDefault="001B2710" w:rsidP="00C05BF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2.1.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1E">
        <w:rPr>
          <w:rFonts w:ascii="Times New Roman" w:hAnsi="Times New Roman" w:cs="Times New Roman"/>
          <w:sz w:val="28"/>
          <w:szCs w:val="28"/>
        </w:rPr>
        <w:t>Славяне Киевской Руси</w:t>
      </w:r>
    </w:p>
    <w:p w:rsidR="0080751E" w:rsidRPr="0080751E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="0080751E">
        <w:rPr>
          <w:rFonts w:ascii="Times New Roman" w:hAnsi="Times New Roman" w:cs="Times New Roman"/>
          <w:b/>
          <w:sz w:val="28"/>
          <w:szCs w:val="28"/>
        </w:rPr>
        <w:t>.</w:t>
      </w:r>
      <w:r w:rsidR="0080751E" w:rsidRPr="0080751E">
        <w:rPr>
          <w:rFonts w:ascii="Arial" w:hAnsi="Arial" w:cs="Arial"/>
        </w:rPr>
        <w:t xml:space="preserve"> </w:t>
      </w:r>
      <w:r w:rsidR="0080751E" w:rsidRPr="0080751E">
        <w:rPr>
          <w:rFonts w:ascii="Times New Roman" w:hAnsi="Times New Roman" w:cs="Times New Roman"/>
          <w:sz w:val="28"/>
          <w:szCs w:val="28"/>
        </w:rPr>
        <w:t>Расцвет Древн</w:t>
      </w:r>
      <w:r w:rsidR="00137463">
        <w:rPr>
          <w:rFonts w:ascii="Times New Roman" w:hAnsi="Times New Roman" w:cs="Times New Roman"/>
          <w:sz w:val="28"/>
          <w:szCs w:val="28"/>
        </w:rPr>
        <w:t xml:space="preserve">ерусского государства. </w:t>
      </w:r>
      <w:r w:rsidR="00633EDF">
        <w:rPr>
          <w:rFonts w:ascii="Times New Roman" w:hAnsi="Times New Roman" w:cs="Times New Roman"/>
          <w:sz w:val="28"/>
          <w:szCs w:val="28"/>
        </w:rPr>
        <w:t xml:space="preserve">Мощный союз </w:t>
      </w:r>
      <w:r w:rsidR="0080751E" w:rsidRPr="0080751E">
        <w:rPr>
          <w:rFonts w:ascii="Times New Roman" w:hAnsi="Times New Roman" w:cs="Times New Roman"/>
          <w:sz w:val="28"/>
          <w:szCs w:val="28"/>
        </w:rPr>
        <w:t>племен сев</w:t>
      </w:r>
      <w:r w:rsidR="0080751E" w:rsidRPr="0080751E">
        <w:rPr>
          <w:rFonts w:ascii="Times New Roman" w:hAnsi="Times New Roman" w:cs="Times New Roman"/>
          <w:sz w:val="28"/>
          <w:szCs w:val="28"/>
        </w:rPr>
        <w:t>е</w:t>
      </w:r>
      <w:r w:rsidR="0080751E" w:rsidRPr="0080751E">
        <w:rPr>
          <w:rFonts w:ascii="Times New Roman" w:hAnsi="Times New Roman" w:cs="Times New Roman"/>
          <w:sz w:val="28"/>
          <w:szCs w:val="28"/>
        </w:rPr>
        <w:t xml:space="preserve">рян </w:t>
      </w:r>
      <w:r w:rsidR="00137463">
        <w:rPr>
          <w:rFonts w:ascii="Times New Roman" w:hAnsi="Times New Roman" w:cs="Times New Roman"/>
          <w:sz w:val="28"/>
          <w:szCs w:val="28"/>
        </w:rPr>
        <w:t xml:space="preserve"> с </w:t>
      </w:r>
      <w:r w:rsidR="0080751E" w:rsidRPr="0080751E">
        <w:rPr>
          <w:rFonts w:ascii="Times New Roman" w:hAnsi="Times New Roman" w:cs="Times New Roman"/>
          <w:sz w:val="28"/>
          <w:szCs w:val="28"/>
        </w:rPr>
        <w:t>другими славянами Киевской Руси.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Ассоциативное рисование «Древняя Русь». Выставка рисунков.</w:t>
      </w:r>
    </w:p>
    <w:p w:rsidR="00EE3306" w:rsidRPr="00444211" w:rsidRDefault="00EE3306" w:rsidP="00F477A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E3306">
        <w:rPr>
          <w:rFonts w:ascii="Times New Roman" w:hAnsi="Times New Roman" w:cs="Times New Roman"/>
          <w:sz w:val="28"/>
          <w:szCs w:val="28"/>
        </w:rPr>
        <w:t xml:space="preserve"> </w:t>
      </w:r>
      <w:r w:rsidR="00917FFB">
        <w:rPr>
          <w:rFonts w:ascii="Times New Roman" w:hAnsi="Times New Roman" w:cs="Times New Roman"/>
          <w:sz w:val="28"/>
          <w:szCs w:val="28"/>
        </w:rPr>
        <w:t>Ратный подвиг северян</w:t>
      </w:r>
    </w:p>
    <w:p w:rsidR="00EE3306" w:rsidRPr="00444211" w:rsidRDefault="00EE3306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444211">
        <w:rPr>
          <w:rFonts w:ascii="Times New Roman" w:hAnsi="Times New Roman" w:cs="Times New Roman"/>
          <w:sz w:val="28"/>
          <w:szCs w:val="28"/>
        </w:rPr>
        <w:t>Защита южных рубежей северян от половцев, печенегов, варяг.</w:t>
      </w:r>
    </w:p>
    <w:p w:rsidR="00EE3306" w:rsidRPr="00444211" w:rsidRDefault="00EE3306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 xml:space="preserve">. Целевая экскурсия 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–краеведческий музей. </w:t>
      </w:r>
      <w:r>
        <w:rPr>
          <w:rFonts w:ascii="Times New Roman" w:hAnsi="Times New Roman" w:cs="Times New Roman"/>
          <w:sz w:val="28"/>
          <w:szCs w:val="28"/>
        </w:rPr>
        <w:t xml:space="preserve">Древние поселения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</w:p>
    <w:p w:rsidR="001B2710" w:rsidRPr="00444211" w:rsidRDefault="00EE3306" w:rsidP="00F477A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7FFB">
        <w:rPr>
          <w:rFonts w:ascii="Times New Roman" w:hAnsi="Times New Roman" w:cs="Times New Roman"/>
          <w:sz w:val="28"/>
          <w:szCs w:val="28"/>
        </w:rPr>
        <w:t>. Город-крепость Белгород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возникновения города-крепости Белгород. Дикое поле. Борьба с иноземными захватчиками. Три крепости Белгород.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 </w:t>
      </w:r>
      <w:r w:rsidRPr="00444211">
        <w:rPr>
          <w:rFonts w:ascii="Times New Roman" w:hAnsi="Times New Roman" w:cs="Times New Roman"/>
          <w:sz w:val="28"/>
          <w:szCs w:val="28"/>
        </w:rPr>
        <w:t>Целевая экскурсия на смотровую площадку к Белой горе.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Тест по теме «Древний Белгород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444211">
        <w:rPr>
          <w:rFonts w:ascii="Times New Roman" w:hAnsi="Times New Roman" w:cs="Times New Roman"/>
          <w:sz w:val="28"/>
          <w:szCs w:val="28"/>
        </w:rPr>
        <w:t>Создание макета панорамы крепости Белгород (с использованием природного материала).</w:t>
      </w:r>
    </w:p>
    <w:p w:rsidR="00EE3306" w:rsidRPr="00444211" w:rsidRDefault="00EE3306" w:rsidP="00F477A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44211">
        <w:rPr>
          <w:rFonts w:ascii="Times New Roman" w:hAnsi="Times New Roman" w:cs="Times New Roman"/>
          <w:sz w:val="28"/>
          <w:szCs w:val="28"/>
        </w:rPr>
        <w:t xml:space="preserve">. </w:t>
      </w:r>
      <w:r w:rsidR="00917FFB">
        <w:rPr>
          <w:rFonts w:ascii="Times New Roman" w:hAnsi="Times New Roman" w:cs="Times New Roman"/>
          <w:sz w:val="28"/>
          <w:szCs w:val="28"/>
        </w:rPr>
        <w:t>Первый храм в крепости Белгород</w:t>
      </w:r>
    </w:p>
    <w:p w:rsidR="00EE3306" w:rsidRPr="00444211" w:rsidRDefault="00EE3306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Свято-Троицкий собор под Белой горой. История создания храма.  Перенесение храма в новые крепости. Существование храма 322 года. Храм,  вошедший в историю Белгорода.  </w:t>
      </w:r>
    </w:p>
    <w:p w:rsidR="00EE3306" w:rsidRPr="00444211" w:rsidRDefault="00EE3306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44211">
        <w:rPr>
          <w:rFonts w:ascii="Times New Roman" w:hAnsi="Times New Roman" w:cs="Times New Roman"/>
          <w:sz w:val="28"/>
          <w:szCs w:val="28"/>
        </w:rPr>
        <w:t>Рисование, вырезание, аппликация храма. 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Pr="00444211">
        <w:rPr>
          <w:rFonts w:ascii="Times New Roman" w:hAnsi="Times New Roman" w:cs="Times New Roman"/>
          <w:sz w:val="28"/>
          <w:szCs w:val="28"/>
        </w:rPr>
        <w:t xml:space="preserve"> «Собери храм»</w:t>
      </w:r>
    </w:p>
    <w:p w:rsidR="001B2710" w:rsidRPr="00444211" w:rsidRDefault="00EE3306" w:rsidP="0071435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2710" w:rsidRPr="00444211">
        <w:rPr>
          <w:rFonts w:ascii="Times New Roman" w:hAnsi="Times New Roman" w:cs="Times New Roman"/>
          <w:sz w:val="28"/>
          <w:szCs w:val="28"/>
        </w:rPr>
        <w:t>. Бе</w:t>
      </w:r>
      <w:r w:rsidR="00917FFB">
        <w:rPr>
          <w:rFonts w:ascii="Times New Roman" w:hAnsi="Times New Roman" w:cs="Times New Roman"/>
          <w:sz w:val="28"/>
          <w:szCs w:val="28"/>
        </w:rPr>
        <w:t>лгородская оборонительная черта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Понятие «Белгородская оборонительная черта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444211">
        <w:rPr>
          <w:rFonts w:ascii="Times New Roman" w:hAnsi="Times New Roman" w:cs="Times New Roman"/>
          <w:sz w:val="28"/>
          <w:szCs w:val="28"/>
        </w:rPr>
        <w:t>Создание на те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>ритории Белгородской области оборонительной черты для борьбы с ин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земными захватчиками, формирование  Белгородского полка.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Рисование схемы распространения оборонительной черты.</w:t>
      </w:r>
    </w:p>
    <w:p w:rsidR="001B2710" w:rsidRPr="00444211" w:rsidRDefault="001B2710" w:rsidP="0071435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>2.6.Творческа</w:t>
      </w:r>
      <w:r w:rsidR="00917FFB">
        <w:rPr>
          <w:rFonts w:ascii="Times New Roman" w:hAnsi="Times New Roman" w:cs="Times New Roman"/>
          <w:sz w:val="28"/>
          <w:szCs w:val="28"/>
        </w:rPr>
        <w:t>я работа «Мой древний Белгород»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Коллажи, макеты, рисунки, стихи, поэмы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по обобщению темы.</w:t>
      </w:r>
      <w:r w:rsidR="00992D3B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="00D9093E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="00D9093E">
        <w:rPr>
          <w:rFonts w:ascii="Times New Roman" w:hAnsi="Times New Roman" w:cs="Times New Roman"/>
          <w:sz w:val="28"/>
          <w:szCs w:val="28"/>
        </w:rPr>
        <w:t>гра</w:t>
      </w:r>
      <w:r w:rsidRPr="00444211">
        <w:rPr>
          <w:rFonts w:ascii="Times New Roman" w:hAnsi="Times New Roman" w:cs="Times New Roman"/>
          <w:sz w:val="28"/>
          <w:szCs w:val="28"/>
        </w:rPr>
        <w:t xml:space="preserve"> « Подбери слово», « Реставрация теста».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занятия-путешествия.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экскурсии по городу, в музеи, целевые экскурсии,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ассоциативное рисование, изготовление макетов, колл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жей, панорама древней крепости Белгород, дидактические игры.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фото, открытки.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444211">
        <w:rPr>
          <w:rFonts w:ascii="Times New Roman" w:hAnsi="Times New Roman" w:cs="Times New Roman"/>
          <w:sz w:val="28"/>
          <w:szCs w:val="28"/>
        </w:rPr>
        <w:t>: коллажи, макеты, диорама, рисунки, стихи, поэмы - творческие работы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по обобщению темы.</w:t>
      </w:r>
      <w:proofErr w:type="gramEnd"/>
    </w:p>
    <w:p w:rsidR="00E41BE7" w:rsidRPr="00444211" w:rsidRDefault="00E41BE7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CB" w:rsidRDefault="008F47C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CB" w:rsidRDefault="008F47C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CB" w:rsidRDefault="008F47C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CB" w:rsidRDefault="008F47C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8F47CB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аздел III. Святые, </w:t>
      </w:r>
      <w:proofErr w:type="spellStart"/>
      <w:r w:rsidR="001B2710" w:rsidRPr="00444211">
        <w:rPr>
          <w:rFonts w:ascii="Times New Roman" w:hAnsi="Times New Roman" w:cs="Times New Roman"/>
          <w:b/>
          <w:sz w:val="28"/>
          <w:szCs w:val="28"/>
        </w:rPr>
        <w:t>новомученики</w:t>
      </w:r>
      <w:proofErr w:type="spellEnd"/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 Белогор</w:t>
      </w:r>
      <w:r w:rsidR="001B2710" w:rsidRPr="00444211">
        <w:rPr>
          <w:rFonts w:ascii="Times New Roman" w:hAnsi="Times New Roman" w:cs="Times New Roman"/>
          <w:sz w:val="28"/>
          <w:szCs w:val="28"/>
        </w:rPr>
        <w:t>ья</w:t>
      </w:r>
    </w:p>
    <w:p w:rsidR="001B2710" w:rsidRPr="00444211" w:rsidRDefault="001B2710" w:rsidP="0071435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3.1. Святые Руси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44211">
        <w:rPr>
          <w:rFonts w:ascii="Times New Roman" w:hAnsi="Times New Roman" w:cs="Times New Roman"/>
          <w:sz w:val="28"/>
          <w:szCs w:val="28"/>
        </w:rPr>
        <w:t>Понятие « Святость». Красота духовного лика. Святые Руси: з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ступник Земли русской Святитель Николай, Сергий Радонежский, Серафим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Саровский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Иоанн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Амвросий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Оптинский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Сообщения обучающихся о Святых Руси, создание презентации «Святые Руси».</w:t>
      </w:r>
      <w:proofErr w:type="gramEnd"/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3.2.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Белгородский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Чтение жития Святого. Детство и отрочество.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Составление рассказа о детстве и отрочестве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по о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 xml:space="preserve">крыткам «Житие Святого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 Устный журнал.</w:t>
      </w:r>
    </w:p>
    <w:p w:rsidR="001B2710" w:rsidRPr="00444211" w:rsidRDefault="00917FFB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Житие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E2252">
        <w:rPr>
          <w:rFonts w:ascii="Times New Roman" w:hAnsi="Times New Roman" w:cs="Times New Roman"/>
          <w:sz w:val="28"/>
          <w:szCs w:val="28"/>
        </w:rPr>
        <w:t xml:space="preserve">Чтение. Духовный </w:t>
      </w:r>
      <w:r w:rsidRPr="00444211">
        <w:rPr>
          <w:rFonts w:ascii="Times New Roman" w:hAnsi="Times New Roman" w:cs="Times New Roman"/>
          <w:sz w:val="28"/>
          <w:szCs w:val="28"/>
        </w:rPr>
        <w:t>жизненный подвиг Святителя.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C38">
        <w:rPr>
          <w:rFonts w:ascii="Times New Roman" w:hAnsi="Times New Roman" w:cs="Times New Roman"/>
          <w:sz w:val="28"/>
          <w:szCs w:val="28"/>
        </w:rPr>
        <w:t xml:space="preserve">Описание четырех уроков, </w:t>
      </w:r>
      <w:r w:rsidRPr="00444211">
        <w:rPr>
          <w:rFonts w:ascii="Times New Roman" w:hAnsi="Times New Roman" w:cs="Times New Roman"/>
          <w:sz w:val="28"/>
          <w:szCs w:val="28"/>
        </w:rPr>
        <w:t xml:space="preserve">которые преподнес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: урок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литвенности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любви, труда, жертвенности. </w:t>
      </w:r>
    </w:p>
    <w:p w:rsidR="001B2710" w:rsidRPr="00444211" w:rsidRDefault="00917FFB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«Свят</w:t>
      </w:r>
      <w:r w:rsidR="00303F32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прославивший себя в веках»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Поэты об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П. Г. Григорьев. Дума паломника. « Святитель и чудотворец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еп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скоп Белгородский». Барон А. Н.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Гиллес</w:t>
      </w:r>
      <w:r w:rsidR="00714355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714355">
        <w:rPr>
          <w:rFonts w:ascii="Times New Roman" w:hAnsi="Times New Roman" w:cs="Times New Roman"/>
          <w:sz w:val="28"/>
          <w:szCs w:val="28"/>
        </w:rPr>
        <w:t xml:space="preserve"> «Перед гробницей Святителя </w:t>
      </w:r>
      <w:proofErr w:type="spellStart"/>
      <w:r w:rsidR="00714355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епископа Белгородского».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 Заучивание наизусть отрывка из Думы  об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10" w:rsidRPr="00444211" w:rsidRDefault="00EC3653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Храм – часовня, Пещерка Святителя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Иоаса</w:t>
      </w:r>
      <w:r w:rsidR="00917FFB">
        <w:rPr>
          <w:rFonts w:ascii="Times New Roman" w:hAnsi="Times New Roman" w:cs="Times New Roman"/>
          <w:sz w:val="28"/>
          <w:szCs w:val="28"/>
        </w:rPr>
        <w:t>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Особенности внутреннего убранства храма–часовни.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Строительс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во пещерки по завещанию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Посещение пещерки ру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скими императорами. Судьба мощей Святителя с приходом к власти бол</w:t>
      </w:r>
      <w:r w:rsidRPr="00444211">
        <w:rPr>
          <w:rFonts w:ascii="Times New Roman" w:hAnsi="Times New Roman" w:cs="Times New Roman"/>
          <w:sz w:val="28"/>
          <w:szCs w:val="28"/>
        </w:rPr>
        <w:t>ь</w:t>
      </w:r>
      <w:r w:rsidRPr="00444211">
        <w:rPr>
          <w:rFonts w:ascii="Times New Roman" w:hAnsi="Times New Roman" w:cs="Times New Roman"/>
          <w:sz w:val="28"/>
          <w:szCs w:val="28"/>
        </w:rPr>
        <w:t>шевиков. Обретение святыни.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Экскурсия в пещерку.</w:t>
      </w:r>
    </w:p>
    <w:p w:rsidR="00E41BE7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3.6. Всенародное прославление 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 xml:space="preserve">нетленных мощей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в 1911 году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Поклонение паломников мощам Святителя. Формирование пал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точного лагеря для богомольцев за городом. Святые минуты жизни прав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славных людей у раки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. Их Императорские Высочества Константин Константинович,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Федоровна на священном событии.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Событие всероссийского значения.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E41BE7">
        <w:rPr>
          <w:rFonts w:ascii="Times New Roman" w:hAnsi="Times New Roman" w:cs="Times New Roman"/>
          <w:sz w:val="28"/>
          <w:szCs w:val="28"/>
        </w:rPr>
        <w:t>Сообщения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о пребывании в Белгороде Императ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ра Николая </w:t>
      </w:r>
      <w:r w:rsidRPr="004442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1BE7">
        <w:rPr>
          <w:rFonts w:ascii="Times New Roman" w:hAnsi="Times New Roman" w:cs="Times New Roman"/>
          <w:sz w:val="28"/>
          <w:szCs w:val="28"/>
        </w:rPr>
        <w:t xml:space="preserve"> и его семьи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 Белгороде. Презентация «Святитель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708D7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3.7. Первые удары октябрьского переворота </w:t>
      </w:r>
    </w:p>
    <w:p w:rsidR="001B2710" w:rsidRPr="00444211" w:rsidRDefault="00C83E74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Свято-Троицкую обитель</w:t>
      </w:r>
    </w:p>
    <w:p w:rsidR="001B2710" w:rsidRPr="00E41BE7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1B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Теория. </w:t>
      </w:r>
      <w:r w:rsidRPr="00E41BE7">
        <w:rPr>
          <w:rFonts w:ascii="Times New Roman" w:hAnsi="Times New Roman" w:cs="Times New Roman"/>
          <w:spacing w:val="-4"/>
          <w:sz w:val="28"/>
          <w:szCs w:val="28"/>
        </w:rPr>
        <w:t xml:space="preserve">Убийство настоятеля монастыря епископа белгородского </w:t>
      </w:r>
      <w:proofErr w:type="spellStart"/>
      <w:r w:rsidRPr="00E41BE7">
        <w:rPr>
          <w:rFonts w:ascii="Times New Roman" w:hAnsi="Times New Roman" w:cs="Times New Roman"/>
          <w:spacing w:val="-4"/>
          <w:sz w:val="28"/>
          <w:szCs w:val="28"/>
        </w:rPr>
        <w:t>Никодима</w:t>
      </w:r>
      <w:proofErr w:type="spellEnd"/>
      <w:r w:rsidRPr="00E41B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Изъятие нетленных мощей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церковных ценностей из монастырских храмов. Первый разрушенный храм в Белгороде – старинный Свято – Троицкий собор.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Составление рассказа  «Преступление века». </w:t>
      </w:r>
    </w:p>
    <w:p w:rsidR="00C83E74" w:rsidRDefault="00C83E74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E74" w:rsidRDefault="00C83E74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BE7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3.8.Обретение утраченных святынь. 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Второе обретение мощей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Второе обретение мощей Святителя 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Вопрос увековеч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ния первого места упоения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7312BB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Раскопки старинного подземелья. Подготовка проекта будущего мемор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 xml:space="preserve">ального комплекса. Возведение храма – часовни, Пещерки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Просмотр и обсуждение видеофильма «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». Викторина «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3.9. Чу</w:t>
      </w:r>
      <w:r w:rsidR="00C83E74">
        <w:rPr>
          <w:rFonts w:ascii="Times New Roman" w:hAnsi="Times New Roman" w:cs="Times New Roman"/>
          <w:sz w:val="28"/>
          <w:szCs w:val="28"/>
        </w:rPr>
        <w:t>деса исцеления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Случаи чудесного исцеления у нетленных мощей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в пещерке. «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да избавимся от всяких бед». Свидетельства очевидцев.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Сила молитвы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 xml:space="preserve">Сообщения обучающихся о чудесах, творимых по молитвам к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Иоасафу</w:t>
      </w:r>
      <w:proofErr w:type="spellEnd"/>
      <w:r w:rsidRPr="004442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Чтение книги А.А.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« Церковное пр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="00F461D8">
        <w:rPr>
          <w:rFonts w:ascii="Times New Roman" w:hAnsi="Times New Roman" w:cs="Times New Roman"/>
          <w:sz w:val="28"/>
          <w:szCs w:val="28"/>
        </w:rPr>
        <w:t xml:space="preserve">славление Святителя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 Чудотворца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епископа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Белогоградского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3.10.Духовно – просветит</w:t>
      </w:r>
      <w:r w:rsidR="00C83E74">
        <w:rPr>
          <w:rFonts w:ascii="Times New Roman" w:hAnsi="Times New Roman" w:cs="Times New Roman"/>
          <w:sz w:val="28"/>
          <w:szCs w:val="28"/>
        </w:rPr>
        <w:t xml:space="preserve">ельский Центр Святителя </w:t>
      </w:r>
      <w:proofErr w:type="spellStart"/>
      <w:r w:rsidR="00C83E7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Видеофильм «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 Духовная история Святого Б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логорья от древнейших времен до наших дней.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Обзорная экскурсия по залам Духовно – просветительского Центра 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3.11. Торже</w:t>
      </w:r>
      <w:r w:rsidR="00C83E74">
        <w:rPr>
          <w:rFonts w:ascii="Times New Roman" w:hAnsi="Times New Roman" w:cs="Times New Roman"/>
          <w:sz w:val="28"/>
          <w:szCs w:val="28"/>
        </w:rPr>
        <w:t xml:space="preserve">ства в честь </w:t>
      </w:r>
      <w:proofErr w:type="spellStart"/>
      <w:r w:rsidR="00C83E7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C83E74">
        <w:rPr>
          <w:rFonts w:ascii="Times New Roman" w:hAnsi="Times New Roman" w:cs="Times New Roman"/>
          <w:sz w:val="28"/>
          <w:szCs w:val="28"/>
        </w:rPr>
        <w:t xml:space="preserve"> в наши дни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Просмотр видеофильма «Святой, прославивший себя в веках</w:t>
      </w:r>
      <w:r w:rsidRPr="004442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Составление рассказа «Святитель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глазами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белгородцев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Pr="00444211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3.12</w:t>
      </w:r>
      <w:r w:rsidRPr="00444211">
        <w:rPr>
          <w:rFonts w:ascii="Times New Roman" w:hAnsi="Times New Roman" w:cs="Times New Roman"/>
          <w:i/>
          <w:sz w:val="28"/>
          <w:szCs w:val="28"/>
        </w:rPr>
        <w:t>.</w:t>
      </w:r>
      <w:r w:rsidR="00C83E74">
        <w:rPr>
          <w:rFonts w:ascii="Times New Roman" w:hAnsi="Times New Roman" w:cs="Times New Roman"/>
          <w:sz w:val="28"/>
          <w:szCs w:val="28"/>
        </w:rPr>
        <w:t xml:space="preserve">У раки Святителя </w:t>
      </w:r>
      <w:proofErr w:type="spellStart"/>
      <w:r w:rsidR="00C83E7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 собор. Мощи Святителя. Великий угодник Божий и Чудотворец. Вера в Святость епископа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крепнет в народе.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Встреча со священником Подготовка вопросов к священнику о Святителе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A7C3B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3.13. </w:t>
      </w:r>
      <w:r w:rsidRPr="004A7C3B">
        <w:rPr>
          <w:rFonts w:ascii="Times New Roman" w:hAnsi="Times New Roman" w:cs="Times New Roman"/>
          <w:spacing w:val="-4"/>
          <w:sz w:val="28"/>
          <w:szCs w:val="28"/>
        </w:rPr>
        <w:t xml:space="preserve">Книга </w:t>
      </w:r>
      <w:proofErr w:type="spellStart"/>
      <w:r w:rsidRPr="004A7C3B">
        <w:rPr>
          <w:rFonts w:ascii="Times New Roman" w:hAnsi="Times New Roman" w:cs="Times New Roman"/>
          <w:spacing w:val="-4"/>
          <w:sz w:val="28"/>
          <w:szCs w:val="28"/>
        </w:rPr>
        <w:t>Иоасафа</w:t>
      </w:r>
      <w:proofErr w:type="spellEnd"/>
      <w:r w:rsidRPr="004A7C3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4A7C3B" w:rsidRPr="004A7C3B">
        <w:rPr>
          <w:rFonts w:ascii="Times New Roman" w:hAnsi="Times New Roman" w:cs="Times New Roman"/>
          <w:spacing w:val="-4"/>
          <w:sz w:val="28"/>
          <w:szCs w:val="28"/>
        </w:rPr>
        <w:t>Брань честных семи добродетелей с семью грехами</w:t>
      </w:r>
      <w:r w:rsidR="004A7C3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Чтение книги и обсуждение</w:t>
      </w:r>
      <w:r w:rsidRPr="002C32CD">
        <w:rPr>
          <w:rFonts w:ascii="Times New Roman" w:hAnsi="Times New Roman" w:cs="Times New Roman"/>
          <w:sz w:val="28"/>
          <w:szCs w:val="28"/>
        </w:rPr>
        <w:t>.</w:t>
      </w:r>
      <w:r w:rsidRPr="002C3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32CD">
        <w:rPr>
          <w:rFonts w:ascii="Times New Roman" w:hAnsi="Times New Roman" w:cs="Times New Roman"/>
          <w:sz w:val="28"/>
          <w:szCs w:val="28"/>
        </w:rPr>
        <w:t>Ассоциативное рисование</w:t>
      </w:r>
    </w:p>
    <w:p w:rsidR="001B2710" w:rsidRPr="00CC0D64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64">
        <w:rPr>
          <w:rFonts w:ascii="Times New Roman" w:hAnsi="Times New Roman" w:cs="Times New Roman"/>
          <w:sz w:val="28"/>
          <w:szCs w:val="28"/>
        </w:rPr>
        <w:t xml:space="preserve">по произведению. </w:t>
      </w:r>
    </w:p>
    <w:p w:rsidR="001B2710" w:rsidRPr="00CC0D64" w:rsidRDefault="001B2710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64">
        <w:rPr>
          <w:rFonts w:ascii="Times New Roman" w:hAnsi="Times New Roman" w:cs="Times New Roman"/>
          <w:sz w:val="28"/>
          <w:szCs w:val="28"/>
        </w:rPr>
        <w:t>3</w:t>
      </w:r>
      <w:r w:rsidR="00C83E74">
        <w:rPr>
          <w:rFonts w:ascii="Times New Roman" w:hAnsi="Times New Roman" w:cs="Times New Roman"/>
          <w:sz w:val="28"/>
          <w:szCs w:val="28"/>
        </w:rPr>
        <w:t>.14. Обобщающее занятие по теме</w:t>
      </w:r>
    </w:p>
    <w:p w:rsidR="001B2710" w:rsidRPr="00CC0D64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6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C0D64">
        <w:rPr>
          <w:rFonts w:ascii="Times New Roman" w:hAnsi="Times New Roman" w:cs="Times New Roman"/>
          <w:sz w:val="28"/>
          <w:szCs w:val="28"/>
        </w:rPr>
        <w:t>. Учебное занятие – экскурсия</w:t>
      </w:r>
      <w:r w:rsidR="00303F32">
        <w:rPr>
          <w:rFonts w:ascii="Times New Roman" w:hAnsi="Times New Roman" w:cs="Times New Roman"/>
          <w:sz w:val="28"/>
          <w:szCs w:val="28"/>
        </w:rPr>
        <w:t xml:space="preserve"> «Храм – часовня. </w:t>
      </w:r>
      <w:r w:rsidRPr="00CC0D64">
        <w:rPr>
          <w:rFonts w:ascii="Times New Roman" w:hAnsi="Times New Roman" w:cs="Times New Roman"/>
          <w:sz w:val="28"/>
          <w:szCs w:val="28"/>
        </w:rPr>
        <w:t>Пещерка Свят</w:t>
      </w:r>
      <w:r w:rsidRPr="00CC0D64">
        <w:rPr>
          <w:rFonts w:ascii="Times New Roman" w:hAnsi="Times New Roman" w:cs="Times New Roman"/>
          <w:sz w:val="28"/>
          <w:szCs w:val="28"/>
        </w:rPr>
        <w:t>и</w:t>
      </w:r>
      <w:r w:rsidRPr="00CC0D64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Pr="00CC0D6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CC0D64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духо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 xml:space="preserve">ный час.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Храм-часовню, пещерку, проект «Св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той, прославивший себя в веках» (учебное занятие-экскурсия), устный жу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нал, встреча со священником, заучивание стихотворений об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соо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Pr="00444211">
        <w:rPr>
          <w:rFonts w:ascii="Times New Roman" w:hAnsi="Times New Roman" w:cs="Times New Roman"/>
          <w:sz w:val="28"/>
          <w:szCs w:val="28"/>
        </w:rPr>
        <w:t xml:space="preserve">щения о житии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ассоциативное рисование.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="00433419">
        <w:rPr>
          <w:rFonts w:ascii="Times New Roman" w:hAnsi="Times New Roman" w:cs="Times New Roman"/>
          <w:sz w:val="28"/>
          <w:szCs w:val="28"/>
        </w:rPr>
        <w:t xml:space="preserve"> икона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набор открыток из жития Святого, видеофильм «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итоговое учебное занятие –</w:t>
      </w:r>
      <w:r w:rsidR="004330BB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экскурсия «Храм-часовня 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Пещерка»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C83E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710" w:rsidRPr="00435AD9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A45" w:rsidRPr="00435AD9">
        <w:rPr>
          <w:rFonts w:ascii="Times New Roman" w:hAnsi="Times New Roman" w:cs="Times New Roman"/>
          <w:b/>
          <w:sz w:val="28"/>
          <w:szCs w:val="28"/>
        </w:rPr>
        <w:t xml:space="preserve">Православная </w:t>
      </w:r>
      <w:r w:rsidRPr="00435AD9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284A45" w:rsidRPr="00435AD9">
        <w:rPr>
          <w:rFonts w:ascii="Times New Roman" w:hAnsi="Times New Roman" w:cs="Times New Roman"/>
          <w:b/>
          <w:sz w:val="28"/>
          <w:szCs w:val="28"/>
        </w:rPr>
        <w:t>Белогорья</w:t>
      </w:r>
    </w:p>
    <w:p w:rsidR="00C07FA3" w:rsidRDefault="00C07FA3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750AEE">
        <w:rPr>
          <w:rFonts w:ascii="Times New Roman" w:hAnsi="Times New Roman" w:cs="Times New Roman"/>
          <w:b/>
          <w:i/>
          <w:sz w:val="28"/>
          <w:szCs w:val="28"/>
        </w:rPr>
        <w:t xml:space="preserve">Храмовое </w:t>
      </w:r>
      <w:r w:rsidRPr="00435AD9">
        <w:rPr>
          <w:rFonts w:ascii="Times New Roman" w:hAnsi="Times New Roman" w:cs="Times New Roman"/>
          <w:b/>
          <w:i/>
          <w:sz w:val="28"/>
          <w:szCs w:val="28"/>
        </w:rPr>
        <w:t>зодчество</w:t>
      </w:r>
    </w:p>
    <w:p w:rsidR="006A48BB" w:rsidRDefault="00C07FA3" w:rsidP="001708D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D9">
        <w:rPr>
          <w:rFonts w:ascii="Times New Roman" w:hAnsi="Times New Roman" w:cs="Times New Roman"/>
          <w:sz w:val="28"/>
          <w:szCs w:val="28"/>
        </w:rPr>
        <w:t xml:space="preserve"> </w:t>
      </w:r>
      <w:r w:rsidR="001B2710" w:rsidRPr="00435A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B2710" w:rsidRPr="00435AD9">
        <w:rPr>
          <w:rFonts w:ascii="Times New Roman" w:hAnsi="Times New Roman" w:cs="Times New Roman"/>
          <w:sz w:val="28"/>
          <w:szCs w:val="28"/>
        </w:rPr>
        <w:t xml:space="preserve">1. </w:t>
      </w:r>
      <w:r w:rsidR="006A48BB" w:rsidRPr="00435AD9">
        <w:rPr>
          <w:rFonts w:ascii="Times New Roman" w:hAnsi="Times New Roman" w:cs="Times New Roman"/>
          <w:sz w:val="28"/>
          <w:szCs w:val="28"/>
        </w:rPr>
        <w:t>Понятие «Культура»</w:t>
      </w:r>
    </w:p>
    <w:p w:rsidR="006A48BB" w:rsidRPr="007A27FC" w:rsidRDefault="006A48BB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E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7A27FC">
        <w:rPr>
          <w:rFonts w:ascii="Times New Roman" w:hAnsi="Times New Roman" w:cs="Times New Roman"/>
          <w:sz w:val="28"/>
          <w:szCs w:val="28"/>
        </w:rPr>
        <w:t>Культура (лат)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 </w:t>
      </w:r>
      <w:r w:rsidRPr="007A27FC">
        <w:rPr>
          <w:rFonts w:ascii="Times New Roman" w:hAnsi="Times New Roman" w:cs="Times New Roman"/>
          <w:sz w:val="28"/>
          <w:szCs w:val="28"/>
        </w:rPr>
        <w:t>-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 </w:t>
      </w:r>
      <w:r w:rsidRPr="007A27FC">
        <w:rPr>
          <w:rFonts w:ascii="Times New Roman" w:hAnsi="Times New Roman" w:cs="Times New Roman"/>
          <w:sz w:val="28"/>
          <w:szCs w:val="28"/>
        </w:rPr>
        <w:t>«п</w:t>
      </w:r>
      <w:r w:rsidR="00175635">
        <w:rPr>
          <w:rFonts w:ascii="Times New Roman" w:hAnsi="Times New Roman" w:cs="Times New Roman"/>
          <w:sz w:val="28"/>
          <w:szCs w:val="28"/>
        </w:rPr>
        <w:t>очитание», «поклонение»,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 «культ». </w:t>
      </w:r>
      <w:r w:rsidRPr="007A27FC">
        <w:rPr>
          <w:rFonts w:ascii="Times New Roman" w:hAnsi="Times New Roman" w:cs="Times New Roman"/>
          <w:sz w:val="28"/>
          <w:szCs w:val="28"/>
        </w:rPr>
        <w:t>Влияние р</w:t>
      </w:r>
      <w:r w:rsidRPr="007A27FC">
        <w:rPr>
          <w:rFonts w:ascii="Times New Roman" w:hAnsi="Times New Roman" w:cs="Times New Roman"/>
          <w:sz w:val="28"/>
          <w:szCs w:val="28"/>
        </w:rPr>
        <w:t>е</w:t>
      </w:r>
      <w:r w:rsidRPr="007A27FC">
        <w:rPr>
          <w:rFonts w:ascii="Times New Roman" w:hAnsi="Times New Roman" w:cs="Times New Roman"/>
          <w:sz w:val="28"/>
          <w:szCs w:val="28"/>
        </w:rPr>
        <w:t>лигии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 </w:t>
      </w:r>
      <w:r w:rsidRPr="007A27FC">
        <w:rPr>
          <w:rFonts w:ascii="Times New Roman" w:hAnsi="Times New Roman" w:cs="Times New Roman"/>
          <w:sz w:val="28"/>
          <w:szCs w:val="28"/>
        </w:rPr>
        <w:t>на содержание и формы бытование культуры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: </w:t>
      </w:r>
      <w:r w:rsidRPr="007A27FC">
        <w:rPr>
          <w:rFonts w:ascii="Times New Roman" w:hAnsi="Times New Roman" w:cs="Times New Roman"/>
          <w:sz w:val="28"/>
          <w:szCs w:val="28"/>
        </w:rPr>
        <w:t xml:space="preserve">духовной и </w:t>
      </w:r>
      <w:r w:rsidR="004E57E9" w:rsidRPr="007A27FC">
        <w:rPr>
          <w:rFonts w:ascii="Times New Roman" w:hAnsi="Times New Roman" w:cs="Times New Roman"/>
          <w:sz w:val="28"/>
          <w:szCs w:val="28"/>
        </w:rPr>
        <w:t>материал</w:t>
      </w:r>
      <w:r w:rsidR="004E57E9" w:rsidRPr="007A27FC">
        <w:rPr>
          <w:rFonts w:ascii="Times New Roman" w:hAnsi="Times New Roman" w:cs="Times New Roman"/>
          <w:sz w:val="28"/>
          <w:szCs w:val="28"/>
        </w:rPr>
        <w:t>ь</w:t>
      </w:r>
      <w:r w:rsidR="004E57E9" w:rsidRPr="007A27FC">
        <w:rPr>
          <w:rFonts w:ascii="Times New Roman" w:hAnsi="Times New Roman" w:cs="Times New Roman"/>
          <w:sz w:val="28"/>
          <w:szCs w:val="28"/>
        </w:rPr>
        <w:t>ной. Православие–</w:t>
      </w:r>
      <w:proofErr w:type="spellStart"/>
      <w:r w:rsidR="004E57E9" w:rsidRPr="007A27FC">
        <w:rPr>
          <w:rFonts w:ascii="Times New Roman" w:hAnsi="Times New Roman" w:cs="Times New Roman"/>
          <w:sz w:val="28"/>
          <w:szCs w:val="28"/>
        </w:rPr>
        <w:t>культурообразующий</w:t>
      </w:r>
      <w:proofErr w:type="spellEnd"/>
      <w:r w:rsidR="004E57E9" w:rsidRPr="007A27FC">
        <w:rPr>
          <w:rFonts w:ascii="Times New Roman" w:hAnsi="Times New Roman" w:cs="Times New Roman"/>
          <w:sz w:val="28"/>
          <w:szCs w:val="28"/>
        </w:rPr>
        <w:t xml:space="preserve"> элемент для русской культуры. Светская культур</w:t>
      </w:r>
      <w:r w:rsidR="0009165D">
        <w:rPr>
          <w:rFonts w:ascii="Times New Roman" w:hAnsi="Times New Roman" w:cs="Times New Roman"/>
          <w:sz w:val="28"/>
          <w:szCs w:val="28"/>
        </w:rPr>
        <w:t>а</w:t>
      </w:r>
      <w:r w:rsidR="004E57E9" w:rsidRPr="007A27FC">
        <w:rPr>
          <w:rFonts w:ascii="Times New Roman" w:hAnsi="Times New Roman" w:cs="Times New Roman"/>
          <w:sz w:val="28"/>
          <w:szCs w:val="28"/>
        </w:rPr>
        <w:t>–результат секуляризации традиционных культур или о</w:t>
      </w:r>
      <w:r w:rsidR="004E57E9" w:rsidRPr="007A27FC">
        <w:rPr>
          <w:rFonts w:ascii="Times New Roman" w:hAnsi="Times New Roman" w:cs="Times New Roman"/>
          <w:sz w:val="28"/>
          <w:szCs w:val="28"/>
        </w:rPr>
        <w:t>с</w:t>
      </w:r>
      <w:r w:rsidR="004E57E9" w:rsidRPr="007A27FC">
        <w:rPr>
          <w:rFonts w:ascii="Times New Roman" w:hAnsi="Times New Roman" w:cs="Times New Roman"/>
          <w:sz w:val="28"/>
          <w:szCs w:val="28"/>
        </w:rPr>
        <w:t>вобождение разных сфер общества от влияния религии.</w:t>
      </w:r>
    </w:p>
    <w:p w:rsidR="004E57E9" w:rsidRPr="007A27FC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FC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2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6E4">
        <w:rPr>
          <w:rFonts w:ascii="Times New Roman" w:hAnsi="Times New Roman" w:cs="Times New Roman"/>
          <w:sz w:val="28"/>
          <w:szCs w:val="28"/>
        </w:rPr>
        <w:t>«Талантлив каждый человек»</w:t>
      </w:r>
      <w:proofErr w:type="gramStart"/>
      <w:r w:rsidR="001D36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36E4">
        <w:rPr>
          <w:rFonts w:ascii="Times New Roman" w:hAnsi="Times New Roman" w:cs="Times New Roman"/>
          <w:sz w:val="28"/>
          <w:szCs w:val="28"/>
        </w:rPr>
        <w:t xml:space="preserve">онцерт </w:t>
      </w:r>
      <w:r w:rsidR="004E57E9" w:rsidRPr="007A27FC">
        <w:rPr>
          <w:rFonts w:ascii="Times New Roman" w:hAnsi="Times New Roman" w:cs="Times New Roman"/>
          <w:sz w:val="28"/>
          <w:szCs w:val="28"/>
        </w:rPr>
        <w:t>«</w:t>
      </w:r>
      <w:r w:rsidR="00E066BB">
        <w:rPr>
          <w:rFonts w:ascii="Times New Roman" w:hAnsi="Times New Roman" w:cs="Times New Roman"/>
          <w:sz w:val="28"/>
          <w:szCs w:val="28"/>
        </w:rPr>
        <w:t>Родное Б</w:t>
      </w:r>
      <w:r w:rsidR="004E57E9" w:rsidRPr="007A27FC">
        <w:rPr>
          <w:rFonts w:ascii="Times New Roman" w:hAnsi="Times New Roman" w:cs="Times New Roman"/>
          <w:sz w:val="28"/>
          <w:szCs w:val="28"/>
        </w:rPr>
        <w:t>елог</w:t>
      </w:r>
      <w:r w:rsidR="004E57E9" w:rsidRPr="007A27FC">
        <w:rPr>
          <w:rFonts w:ascii="Times New Roman" w:hAnsi="Times New Roman" w:cs="Times New Roman"/>
          <w:sz w:val="28"/>
          <w:szCs w:val="28"/>
        </w:rPr>
        <w:t>о</w:t>
      </w:r>
      <w:r w:rsidR="004E57E9" w:rsidRPr="007A27FC">
        <w:rPr>
          <w:rFonts w:ascii="Times New Roman" w:hAnsi="Times New Roman" w:cs="Times New Roman"/>
          <w:sz w:val="28"/>
          <w:szCs w:val="28"/>
        </w:rPr>
        <w:t>рье»</w:t>
      </w:r>
      <w:r w:rsidR="00E066BB">
        <w:rPr>
          <w:rFonts w:ascii="Times New Roman" w:hAnsi="Times New Roman" w:cs="Times New Roman"/>
          <w:sz w:val="28"/>
          <w:szCs w:val="28"/>
        </w:rPr>
        <w:t>.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Чтение стихотворений поэтов </w:t>
      </w:r>
      <w:r w:rsidR="00E066BB">
        <w:rPr>
          <w:rFonts w:ascii="Times New Roman" w:hAnsi="Times New Roman" w:cs="Times New Roman"/>
          <w:sz w:val="28"/>
          <w:szCs w:val="28"/>
        </w:rPr>
        <w:t>–классиков,</w:t>
      </w:r>
      <w:r w:rsidR="004E57E9" w:rsidRPr="007A27FC">
        <w:rPr>
          <w:rFonts w:ascii="Times New Roman" w:hAnsi="Times New Roman" w:cs="Times New Roman"/>
          <w:sz w:val="28"/>
          <w:szCs w:val="28"/>
        </w:rPr>
        <w:t xml:space="preserve"> </w:t>
      </w:r>
      <w:r w:rsidR="00E066BB">
        <w:rPr>
          <w:rFonts w:ascii="Times New Roman" w:hAnsi="Times New Roman" w:cs="Times New Roman"/>
          <w:sz w:val="28"/>
          <w:szCs w:val="28"/>
        </w:rPr>
        <w:t>в</w:t>
      </w:r>
      <w:r w:rsidR="004E57E9" w:rsidRPr="007A27FC">
        <w:rPr>
          <w:rFonts w:ascii="Times New Roman" w:hAnsi="Times New Roman" w:cs="Times New Roman"/>
          <w:sz w:val="28"/>
          <w:szCs w:val="28"/>
        </w:rPr>
        <w:t>окал, игра на музыкальном инструменте</w:t>
      </w:r>
      <w:r w:rsidR="00273BBE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4E57E9" w:rsidRPr="007A27FC">
        <w:rPr>
          <w:rFonts w:ascii="Times New Roman" w:hAnsi="Times New Roman" w:cs="Times New Roman"/>
          <w:sz w:val="28"/>
          <w:szCs w:val="28"/>
        </w:rPr>
        <w:t>.</w:t>
      </w:r>
    </w:p>
    <w:p w:rsidR="001B2710" w:rsidRPr="007A27FC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FC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9D676B">
        <w:rPr>
          <w:rFonts w:ascii="Times New Roman" w:hAnsi="Times New Roman" w:cs="Times New Roman"/>
          <w:sz w:val="28"/>
          <w:szCs w:val="28"/>
        </w:rPr>
        <w:t xml:space="preserve">2. </w:t>
      </w:r>
      <w:r w:rsidRPr="007A27FC">
        <w:rPr>
          <w:rFonts w:ascii="Times New Roman" w:hAnsi="Times New Roman" w:cs="Times New Roman"/>
          <w:sz w:val="28"/>
          <w:szCs w:val="28"/>
        </w:rPr>
        <w:t>Храмы Руси</w:t>
      </w:r>
      <w:r w:rsidR="00C83E74">
        <w:rPr>
          <w:rFonts w:ascii="Times New Roman" w:hAnsi="Times New Roman" w:cs="Times New Roman"/>
          <w:sz w:val="28"/>
          <w:szCs w:val="28"/>
        </w:rPr>
        <w:t>. Храм как архитектурное здание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Строительство храмов на Руси. Архитектурные шедевры: храм В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силия Блаженного, Церковь Покрова Богородицы на Нерли.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Создание презентации « Храмы Руси».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</w:t>
      </w:r>
      <w:r w:rsidR="00267872">
        <w:rPr>
          <w:rFonts w:ascii="Times New Roman" w:hAnsi="Times New Roman" w:cs="Times New Roman"/>
          <w:sz w:val="28"/>
          <w:szCs w:val="28"/>
        </w:rPr>
        <w:t>.1.</w:t>
      </w:r>
      <w:r w:rsidRPr="00444211">
        <w:rPr>
          <w:rFonts w:ascii="Times New Roman" w:hAnsi="Times New Roman" w:cs="Times New Roman"/>
          <w:sz w:val="28"/>
          <w:szCs w:val="28"/>
        </w:rPr>
        <w:t>3. Пр</w:t>
      </w:r>
      <w:r w:rsidR="00C83E74">
        <w:rPr>
          <w:rFonts w:ascii="Times New Roman" w:hAnsi="Times New Roman" w:cs="Times New Roman"/>
          <w:sz w:val="28"/>
          <w:szCs w:val="28"/>
        </w:rPr>
        <w:t>еображенский кафедральный собор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создания храма. Храм с далеких времен и сегодня.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Вырезывание контура храма. Сообщения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о кафе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>ральном соборе Белгорода.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4. Внутреннее</w:t>
      </w:r>
      <w:r w:rsidR="00C83E74">
        <w:rPr>
          <w:rFonts w:ascii="Times New Roman" w:hAnsi="Times New Roman" w:cs="Times New Roman"/>
          <w:sz w:val="28"/>
          <w:szCs w:val="28"/>
        </w:rPr>
        <w:t xml:space="preserve"> убранство храма. Святыни храма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Составные части храма: притвор, основная часть зала, алтарь. Их назначение.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C01FC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Pr="00444211">
        <w:rPr>
          <w:rFonts w:ascii="Times New Roman" w:hAnsi="Times New Roman" w:cs="Times New Roman"/>
          <w:sz w:val="28"/>
          <w:szCs w:val="28"/>
        </w:rPr>
        <w:t xml:space="preserve">«Церковный этикет».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Составление и оформление памятки «Правила поведения в храме».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C83E74">
        <w:rPr>
          <w:rFonts w:ascii="Times New Roman" w:hAnsi="Times New Roman" w:cs="Times New Roman"/>
          <w:sz w:val="28"/>
          <w:szCs w:val="28"/>
        </w:rPr>
        <w:t xml:space="preserve">5. Преображение </w:t>
      </w:r>
      <w:proofErr w:type="gramStart"/>
      <w:r w:rsidR="00C83E74">
        <w:rPr>
          <w:rFonts w:ascii="Times New Roman" w:hAnsi="Times New Roman" w:cs="Times New Roman"/>
          <w:sz w:val="28"/>
          <w:szCs w:val="28"/>
        </w:rPr>
        <w:t>Господня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 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Преображение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Господня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. Чтение Библии, евангельского сюжета «Преображение Господня».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AC01FC">
        <w:rPr>
          <w:rFonts w:ascii="Times New Roman" w:hAnsi="Times New Roman" w:cs="Times New Roman"/>
          <w:sz w:val="28"/>
          <w:szCs w:val="28"/>
        </w:rPr>
        <w:t xml:space="preserve">  Беседа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по представлению иконы «Преображение Господне».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Успенско-Николае</w:t>
      </w:r>
      <w:r w:rsidR="00C83E74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C83E74">
        <w:rPr>
          <w:rFonts w:ascii="Times New Roman" w:hAnsi="Times New Roman" w:cs="Times New Roman"/>
          <w:sz w:val="28"/>
          <w:szCs w:val="28"/>
        </w:rPr>
        <w:t xml:space="preserve"> собор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История создания храма. Петровская эпоха. Храм в советское вр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мя. Возвращение храма верующим.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FC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444211">
        <w:rPr>
          <w:rFonts w:ascii="Times New Roman" w:hAnsi="Times New Roman" w:cs="Times New Roman"/>
          <w:sz w:val="28"/>
          <w:szCs w:val="28"/>
        </w:rPr>
        <w:t>«Храмовый патриарх Белгорода».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C83E74">
        <w:rPr>
          <w:rFonts w:ascii="Times New Roman" w:hAnsi="Times New Roman" w:cs="Times New Roman"/>
          <w:sz w:val="28"/>
          <w:szCs w:val="28"/>
        </w:rPr>
        <w:t>7. Внутреннее убранство храма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Архитектурное своеобразие храма. Два предела: в честь Успения Богородицы и Николая-Чудотворца.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Ассоциативное рисование «Петровская эпоха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444211">
        <w:rPr>
          <w:rFonts w:ascii="Times New Roman" w:hAnsi="Times New Roman" w:cs="Times New Roman"/>
          <w:sz w:val="28"/>
          <w:szCs w:val="28"/>
        </w:rPr>
        <w:t>Презентация «Петровская эпоха».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8. Свят</w:t>
      </w:r>
      <w:r w:rsidR="00C83E74">
        <w:rPr>
          <w:rFonts w:ascii="Times New Roman" w:hAnsi="Times New Roman" w:cs="Times New Roman"/>
          <w:sz w:val="28"/>
          <w:szCs w:val="28"/>
        </w:rPr>
        <w:t>ые, в честь которых назван храм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Земная жизнь Богородицы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Успение Богородицы. Николай – Чуд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творец-заступник, скорый помощник русских людей.</w:t>
      </w:r>
    </w:p>
    <w:p w:rsidR="001B2710" w:rsidRPr="00C815AA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C815AA">
        <w:rPr>
          <w:rFonts w:ascii="Times New Roman" w:hAnsi="Times New Roman" w:cs="Times New Roman"/>
          <w:spacing w:val="-4"/>
          <w:sz w:val="28"/>
          <w:szCs w:val="28"/>
        </w:rPr>
        <w:t>Чтение книги «Земная жизнь Богородицы»</w:t>
      </w:r>
      <w:r w:rsidRPr="00C815AA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Pr="00C815AA">
        <w:rPr>
          <w:rFonts w:ascii="Times New Roman" w:hAnsi="Times New Roman" w:cs="Times New Roman"/>
          <w:spacing w:val="-4"/>
          <w:sz w:val="28"/>
          <w:szCs w:val="28"/>
        </w:rPr>
        <w:t>Создание презентации «Николай-Чудотворец».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C83E74">
        <w:rPr>
          <w:rFonts w:ascii="Times New Roman" w:hAnsi="Times New Roman" w:cs="Times New Roman"/>
          <w:sz w:val="28"/>
          <w:szCs w:val="28"/>
        </w:rPr>
        <w:t>9. Смоленский собор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создания храма. Чудотворная  Смоленская икона. Храм в советское время. Реставрация храма. Торжество Православия.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Фоторепортаж  « Смоленский собор города  Белгорода».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C83E74">
        <w:rPr>
          <w:rFonts w:ascii="Times New Roman" w:hAnsi="Times New Roman" w:cs="Times New Roman"/>
          <w:sz w:val="28"/>
          <w:szCs w:val="28"/>
        </w:rPr>
        <w:t>10. Внутреннее убранство храма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Своеобразие храма. Два придела: в честь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первоверховных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апост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лов Петра и Павла, Смоленской иконы Божьей матери. Составные части храма.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Церковный этикет. Посещение воскресной школы Смоленского собора. Знакомство с воспитанниками школы и их обучением.</w:t>
      </w:r>
    </w:p>
    <w:p w:rsidR="008309D8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храм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211">
        <w:rPr>
          <w:rFonts w:ascii="Times New Roman" w:hAnsi="Times New Roman" w:cs="Times New Roman"/>
          <w:sz w:val="28"/>
          <w:szCs w:val="28"/>
        </w:rPr>
        <w:t>Воздвиженье Креста Святой Еленой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История создания храма в Белгороде. </w:t>
      </w:r>
      <w:r w:rsidR="009D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76B">
        <w:rPr>
          <w:rFonts w:ascii="Times New Roman" w:hAnsi="Times New Roman" w:cs="Times New Roman"/>
          <w:sz w:val="28"/>
          <w:szCs w:val="28"/>
        </w:rPr>
        <w:t>Кошарский</w:t>
      </w:r>
      <w:proofErr w:type="spellEnd"/>
      <w:r w:rsidR="009D676B">
        <w:rPr>
          <w:rFonts w:ascii="Times New Roman" w:hAnsi="Times New Roman" w:cs="Times New Roman"/>
          <w:sz w:val="28"/>
          <w:szCs w:val="28"/>
        </w:rPr>
        <w:t xml:space="preserve"> чудотворный крест.</w:t>
      </w:r>
    </w:p>
    <w:p w:rsidR="008F5215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Презентация  «В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Крестовоздвиженском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 по итогам экскурсии</w:t>
      </w:r>
      <w:r w:rsidR="008F5215">
        <w:rPr>
          <w:rFonts w:ascii="Times New Roman" w:hAnsi="Times New Roman" w:cs="Times New Roman"/>
          <w:sz w:val="28"/>
          <w:szCs w:val="28"/>
        </w:rPr>
        <w:t>.</w:t>
      </w:r>
    </w:p>
    <w:p w:rsidR="00771B15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12. Внутреннее убранство храма.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Ста</w:t>
      </w:r>
      <w:r w:rsidR="00C83E74">
        <w:rPr>
          <w:rFonts w:ascii="Times New Roman" w:hAnsi="Times New Roman" w:cs="Times New Roman"/>
          <w:sz w:val="28"/>
          <w:szCs w:val="28"/>
        </w:rPr>
        <w:t xml:space="preserve">ринная икона « </w:t>
      </w:r>
      <w:proofErr w:type="spellStart"/>
      <w:r w:rsidR="00C83E74">
        <w:rPr>
          <w:rFonts w:ascii="Times New Roman" w:hAnsi="Times New Roman" w:cs="Times New Roman"/>
          <w:sz w:val="28"/>
          <w:szCs w:val="28"/>
        </w:rPr>
        <w:t>Скоропослушница</w:t>
      </w:r>
      <w:proofErr w:type="spellEnd"/>
      <w:r w:rsidR="00C83E74">
        <w:rPr>
          <w:rFonts w:ascii="Times New Roman" w:hAnsi="Times New Roman" w:cs="Times New Roman"/>
          <w:sz w:val="28"/>
          <w:szCs w:val="28"/>
        </w:rPr>
        <w:t>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Построение храма в виде корабля. Иконы в храме.  Чудотворный Крест. Часовня в честь иконы Курская Коренная. История обретения иконы  под Курском и  ее чудеса.  Старинная икона «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Скроропослушница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Ассоциативное рисование. «Чудотворный Крест».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="00C83E74">
        <w:rPr>
          <w:rFonts w:ascii="Times New Roman" w:hAnsi="Times New Roman" w:cs="Times New Roman"/>
          <w:sz w:val="28"/>
          <w:szCs w:val="28"/>
        </w:rPr>
        <w:t>13. Храмы Белгорода</w:t>
      </w:r>
    </w:p>
    <w:p w:rsidR="001B2710" w:rsidRPr="009D676B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Экскурсия «Храмы Белгорода» с посещением храмов: </w:t>
      </w:r>
      <w:r w:rsidRPr="009D676B">
        <w:rPr>
          <w:rFonts w:ascii="Times New Roman" w:hAnsi="Times New Roman" w:cs="Times New Roman"/>
          <w:spacing w:val="-4"/>
          <w:sz w:val="28"/>
          <w:szCs w:val="28"/>
        </w:rPr>
        <w:t>Кафе</w:t>
      </w:r>
      <w:r w:rsidRPr="009D676B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9D676B">
        <w:rPr>
          <w:rFonts w:ascii="Times New Roman" w:hAnsi="Times New Roman" w:cs="Times New Roman"/>
          <w:spacing w:val="-4"/>
          <w:sz w:val="28"/>
          <w:szCs w:val="28"/>
        </w:rPr>
        <w:t xml:space="preserve">рального Преображенского, </w:t>
      </w:r>
      <w:proofErr w:type="spellStart"/>
      <w:r w:rsidRPr="009D676B">
        <w:rPr>
          <w:rFonts w:ascii="Times New Roman" w:hAnsi="Times New Roman" w:cs="Times New Roman"/>
          <w:spacing w:val="-4"/>
          <w:sz w:val="28"/>
          <w:szCs w:val="28"/>
        </w:rPr>
        <w:t>Крестовоздвиженского</w:t>
      </w:r>
      <w:proofErr w:type="spellEnd"/>
      <w:r w:rsidRPr="009D676B">
        <w:rPr>
          <w:rFonts w:ascii="Times New Roman" w:hAnsi="Times New Roman" w:cs="Times New Roman"/>
          <w:spacing w:val="-4"/>
          <w:sz w:val="28"/>
          <w:szCs w:val="28"/>
        </w:rPr>
        <w:t>, Веры, Надежды и матери их Софии.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14. Белгородские Святыни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Викторина «Белгородские святыни».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Составление кроссвордов, ребусов по теме «Родники земли Белгородской».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267872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15. Итог</w:t>
      </w:r>
      <w:r w:rsidR="00C83E74">
        <w:rPr>
          <w:rFonts w:ascii="Times New Roman" w:hAnsi="Times New Roman" w:cs="Times New Roman"/>
          <w:sz w:val="28"/>
          <w:szCs w:val="28"/>
        </w:rPr>
        <w:t>овое занятие. «Храмы Белгорода»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Беседа о храмах Белгорода, истории их строительства, Святых, в честь которых названы храмы. Просмотр и обсуждение фильма « Храмы Белгорода».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6AD0"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Pr="00444211">
        <w:rPr>
          <w:rFonts w:ascii="Times New Roman" w:hAnsi="Times New Roman" w:cs="Times New Roman"/>
          <w:sz w:val="28"/>
          <w:szCs w:val="28"/>
        </w:rPr>
        <w:t>пр</w:t>
      </w:r>
      <w:r w:rsidR="00C83E74">
        <w:rPr>
          <w:rFonts w:ascii="Times New Roman" w:hAnsi="Times New Roman" w:cs="Times New Roman"/>
          <w:sz w:val="28"/>
          <w:szCs w:val="28"/>
        </w:rPr>
        <w:t>езентации по итогам экскурсии «</w:t>
      </w:r>
      <w:r w:rsidRPr="00444211">
        <w:rPr>
          <w:rFonts w:ascii="Times New Roman" w:hAnsi="Times New Roman" w:cs="Times New Roman"/>
          <w:sz w:val="28"/>
          <w:szCs w:val="28"/>
        </w:rPr>
        <w:t>Храмы Белгор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да». Дидактические игры: «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Подбери слово», «Кузовок», «Почта», «Реста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рация текста», « Построй храм», « Великие праздники»; загадывание заг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док о Боге, вере, доброте, кротости, милосердии. 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духо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ный час.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="00022F9A">
        <w:rPr>
          <w:rFonts w:ascii="Times New Roman" w:hAnsi="Times New Roman" w:cs="Times New Roman"/>
          <w:sz w:val="28"/>
          <w:szCs w:val="28"/>
        </w:rPr>
        <w:t>экскурсии по городу; целевые прогулки;</w:t>
      </w:r>
      <w:r w:rsidRPr="00444211">
        <w:rPr>
          <w:rFonts w:ascii="Times New Roman" w:hAnsi="Times New Roman" w:cs="Times New Roman"/>
          <w:sz w:val="28"/>
          <w:szCs w:val="28"/>
        </w:rPr>
        <w:t xml:space="preserve"> ассоци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="00022F9A">
        <w:rPr>
          <w:rFonts w:ascii="Times New Roman" w:hAnsi="Times New Roman" w:cs="Times New Roman"/>
          <w:sz w:val="28"/>
          <w:szCs w:val="28"/>
        </w:rPr>
        <w:t xml:space="preserve">тивное рисование; </w:t>
      </w:r>
      <w:proofErr w:type="spellStart"/>
      <w:r w:rsidR="00022F9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22F9A">
        <w:rPr>
          <w:rFonts w:ascii="Times New Roman" w:hAnsi="Times New Roman" w:cs="Times New Roman"/>
          <w:sz w:val="28"/>
          <w:szCs w:val="28"/>
        </w:rPr>
        <w:t>;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презентац</w:t>
      </w:r>
      <w:r w:rsidR="00022F9A">
        <w:rPr>
          <w:rFonts w:ascii="Times New Roman" w:hAnsi="Times New Roman" w:cs="Times New Roman"/>
          <w:sz w:val="28"/>
          <w:szCs w:val="28"/>
        </w:rPr>
        <w:t>ии; составление кроссвордов; ребусов; стихи; сочинения;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сообщения « Мой Святой»</w:t>
      </w:r>
      <w:r w:rsidR="00022F9A">
        <w:rPr>
          <w:rFonts w:ascii="Times New Roman" w:hAnsi="Times New Roman" w:cs="Times New Roman"/>
          <w:sz w:val="28"/>
          <w:szCs w:val="28"/>
        </w:rPr>
        <w:t>; дидактические игры; загадки  о Боге,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вере, доброте, кротости, милосердии.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444211">
        <w:rPr>
          <w:rFonts w:ascii="Times New Roman" w:hAnsi="Times New Roman" w:cs="Times New Roman"/>
          <w:sz w:val="28"/>
          <w:szCs w:val="28"/>
        </w:rPr>
        <w:t>: иконы, фото, видеофильмы.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создание презентации по итогам экскурсии  «Храмы Белгорода».</w:t>
      </w:r>
    </w:p>
    <w:p w:rsidR="00F76994" w:rsidRDefault="00F76994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2710" w:rsidRPr="00C07FA3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FA3">
        <w:rPr>
          <w:rFonts w:ascii="Times New Roman" w:hAnsi="Times New Roman" w:cs="Times New Roman"/>
          <w:b/>
          <w:i/>
          <w:sz w:val="28"/>
          <w:szCs w:val="28"/>
        </w:rPr>
        <w:t>4.2.Искусство Православия</w:t>
      </w:r>
    </w:p>
    <w:p w:rsidR="001B2710" w:rsidRPr="00444211" w:rsidRDefault="00C83E74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4.2.1.Святая Русь</w:t>
      </w:r>
    </w:p>
    <w:p w:rsidR="001B2710" w:rsidRPr="00444211" w:rsidRDefault="00F76AD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18">
        <w:rPr>
          <w:rFonts w:ascii="Times New Roman" w:hAnsi="Times New Roman" w:cs="Times New Roman"/>
          <w:sz w:val="28"/>
          <w:szCs w:val="28"/>
        </w:rPr>
        <w:t>Понятие «Святое», «</w:t>
      </w:r>
      <w:r w:rsidR="001B2710" w:rsidRPr="00444211">
        <w:rPr>
          <w:rFonts w:ascii="Times New Roman" w:hAnsi="Times New Roman" w:cs="Times New Roman"/>
          <w:sz w:val="28"/>
          <w:szCs w:val="28"/>
        </w:rPr>
        <w:t>Святость». Идеал святости для русского чел</w:t>
      </w:r>
      <w:r w:rsidR="001B2710" w:rsidRPr="00444211">
        <w:rPr>
          <w:rFonts w:ascii="Times New Roman" w:hAnsi="Times New Roman" w:cs="Times New Roman"/>
          <w:sz w:val="28"/>
          <w:szCs w:val="28"/>
        </w:rPr>
        <w:t>о</w:t>
      </w:r>
      <w:r w:rsidR="001B2710" w:rsidRPr="00444211">
        <w:rPr>
          <w:rFonts w:ascii="Times New Roman" w:hAnsi="Times New Roman" w:cs="Times New Roman"/>
          <w:sz w:val="28"/>
          <w:szCs w:val="28"/>
        </w:rPr>
        <w:t>века. Восприятие русскими людьми красоты как святости в храмовой арх</w:t>
      </w:r>
      <w:r w:rsidR="001B2710" w:rsidRPr="00444211">
        <w:rPr>
          <w:rFonts w:ascii="Times New Roman" w:hAnsi="Times New Roman" w:cs="Times New Roman"/>
          <w:sz w:val="28"/>
          <w:szCs w:val="28"/>
        </w:rPr>
        <w:t>и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тектуре, в формировании уникальной русской школе иконописи, в поэзии, музыкальном звучании. Призыв из глубины веков наших предков «Русь святая! Храни Веру православную!»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F76AD0">
        <w:rPr>
          <w:rFonts w:ascii="Times New Roman" w:hAnsi="Times New Roman" w:cs="Times New Roman"/>
          <w:sz w:val="28"/>
          <w:szCs w:val="28"/>
        </w:rPr>
        <w:t xml:space="preserve">. Картина М.Нестерова </w:t>
      </w:r>
      <w:r w:rsidRPr="00444211">
        <w:rPr>
          <w:rFonts w:ascii="Times New Roman" w:hAnsi="Times New Roman" w:cs="Times New Roman"/>
          <w:sz w:val="28"/>
          <w:szCs w:val="28"/>
        </w:rPr>
        <w:t>«Святая Русь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F76AD0">
        <w:rPr>
          <w:rFonts w:ascii="Times New Roman" w:hAnsi="Times New Roman" w:cs="Times New Roman"/>
          <w:sz w:val="28"/>
          <w:szCs w:val="28"/>
        </w:rPr>
        <w:t xml:space="preserve">Рассказы детей о Святых: </w:t>
      </w:r>
      <w:proofErr w:type="gramStart"/>
      <w:r w:rsidR="00F76AD0">
        <w:rPr>
          <w:rFonts w:ascii="Times New Roman" w:hAnsi="Times New Roman" w:cs="Times New Roman"/>
          <w:sz w:val="28"/>
          <w:szCs w:val="28"/>
        </w:rPr>
        <w:t>Николае</w:t>
      </w:r>
      <w:proofErr w:type="gramEnd"/>
      <w:r w:rsidR="00F76AD0">
        <w:rPr>
          <w:rFonts w:ascii="Times New Roman" w:hAnsi="Times New Roman" w:cs="Times New Roman"/>
          <w:sz w:val="28"/>
          <w:szCs w:val="28"/>
        </w:rPr>
        <w:t xml:space="preserve"> Чудотворце,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преподобном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Сергие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Радонежском, Андрее Рублеве.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4.2.2.</w:t>
      </w:r>
      <w:r w:rsidR="00C83E74">
        <w:rPr>
          <w:rFonts w:ascii="Times New Roman" w:hAnsi="Times New Roman" w:cs="Times New Roman"/>
          <w:sz w:val="28"/>
          <w:szCs w:val="28"/>
        </w:rPr>
        <w:t xml:space="preserve"> Религиозное искусство в храмах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Духовное наследие из глубины веков. Произведение архитектуры религиозного искусства. Храм–центр религиозного искусства. Художес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>венные средства: архитектура, живопись, декоративное искусство. Обрет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ние истины в религ</w:t>
      </w:r>
      <w:r w:rsidR="00F76AD0">
        <w:rPr>
          <w:rFonts w:ascii="Times New Roman" w:hAnsi="Times New Roman" w:cs="Times New Roman"/>
          <w:sz w:val="28"/>
          <w:szCs w:val="28"/>
        </w:rPr>
        <w:t>иозном искусстве.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Посещение божественной литургии.</w:t>
      </w:r>
    </w:p>
    <w:p w:rsidR="001B2710" w:rsidRPr="00444211" w:rsidRDefault="00C07FA3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Иконопись </w:t>
      </w:r>
      <w:r w:rsidR="00C83E74">
        <w:rPr>
          <w:rFonts w:ascii="Times New Roman" w:hAnsi="Times New Roman" w:cs="Times New Roman"/>
          <w:sz w:val="28"/>
          <w:szCs w:val="28"/>
        </w:rPr>
        <w:t>Руси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Древнерусская икона. Живопись на досках. Инок Андрей.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Рубле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«Троица».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Сообщения о четырех живописцах. (Феофан Грек, Дионисий, Андрей Рублев, Ушаков).</w:t>
      </w:r>
    </w:p>
    <w:p w:rsidR="001B2710" w:rsidRPr="00444211" w:rsidRDefault="00C83E74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4. Иконы в храме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Образы другого мира. Мир «дольний» и мир « горний». Как появ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лась первая икона. О чем рассказывает икона. Радостный мир православной иконы. Скорби и торжество в православной иконе.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Представление иконы « О Тебе радуется, обрадованная, всякая тварь». Д</w:t>
      </w:r>
      <w:r w:rsidR="0072632F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Pr="00444211">
        <w:rPr>
          <w:rFonts w:ascii="Times New Roman" w:hAnsi="Times New Roman" w:cs="Times New Roman"/>
          <w:sz w:val="28"/>
          <w:szCs w:val="28"/>
        </w:rPr>
        <w:t>«Выбери слова, раскрывающие настроение пе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нопения». Изучаем церковнославянскую азбуку.</w:t>
      </w:r>
    </w:p>
    <w:p w:rsidR="001B2710" w:rsidRPr="00444211" w:rsidRDefault="00C83E74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4.2.5.Современная иконопись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Кутявин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белгородские иконописцы. Их твор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ния.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Встреча с иконописцем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Знакомство с творчеством  православных х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>дожников.</w:t>
      </w:r>
    </w:p>
    <w:p w:rsidR="001B2710" w:rsidRPr="00444211" w:rsidRDefault="00C83E74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Духовная музыка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Радостные гимны Романа Сладкопевца. Духовные песнопения. Д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>ховная музыка великих композиторов, наших земляков. Биография муз</w:t>
      </w:r>
      <w:r w:rsidRPr="00444211">
        <w:rPr>
          <w:rFonts w:ascii="Times New Roman" w:hAnsi="Times New Roman" w:cs="Times New Roman"/>
          <w:sz w:val="28"/>
          <w:szCs w:val="28"/>
        </w:rPr>
        <w:t>ы</w:t>
      </w:r>
      <w:r w:rsidRPr="00444211">
        <w:rPr>
          <w:rFonts w:ascii="Times New Roman" w:hAnsi="Times New Roman" w:cs="Times New Roman"/>
          <w:sz w:val="28"/>
          <w:szCs w:val="28"/>
        </w:rPr>
        <w:t xml:space="preserve">кантов, наших земляков С.А.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Дегтярее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Г. Я.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Ломакине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CF25F2">
        <w:rPr>
          <w:rFonts w:ascii="Times New Roman" w:hAnsi="Times New Roman" w:cs="Times New Roman"/>
          <w:sz w:val="28"/>
          <w:szCs w:val="28"/>
        </w:rPr>
        <w:t xml:space="preserve"> Рассказ (сообщения) </w:t>
      </w:r>
      <w:r w:rsidRPr="00444211">
        <w:rPr>
          <w:rFonts w:ascii="Times New Roman" w:hAnsi="Times New Roman" w:cs="Times New Roman"/>
          <w:sz w:val="28"/>
          <w:szCs w:val="28"/>
        </w:rPr>
        <w:t>детей о С</w:t>
      </w:r>
      <w:r w:rsidR="00504DF6">
        <w:rPr>
          <w:rFonts w:ascii="Times New Roman" w:hAnsi="Times New Roman" w:cs="Times New Roman"/>
          <w:sz w:val="28"/>
          <w:szCs w:val="28"/>
        </w:rPr>
        <w:t xml:space="preserve">тепана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А</w:t>
      </w:r>
      <w:r w:rsidR="00504DF6">
        <w:rPr>
          <w:rFonts w:ascii="Times New Roman" w:hAnsi="Times New Roman" w:cs="Times New Roman"/>
          <w:sz w:val="28"/>
          <w:szCs w:val="28"/>
        </w:rPr>
        <w:t>никеевич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Дегтяреве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и Г</w:t>
      </w:r>
      <w:r w:rsidR="00504DF6">
        <w:rPr>
          <w:rFonts w:ascii="Times New Roman" w:hAnsi="Times New Roman" w:cs="Times New Roman"/>
          <w:sz w:val="28"/>
          <w:szCs w:val="28"/>
        </w:rPr>
        <w:t xml:space="preserve">аврииле 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="00504DF6">
        <w:rPr>
          <w:rFonts w:ascii="Times New Roman" w:hAnsi="Times New Roman" w:cs="Times New Roman"/>
          <w:sz w:val="28"/>
          <w:szCs w:val="28"/>
        </w:rPr>
        <w:t>ковлевиче</w:t>
      </w:r>
      <w:r w:rsidR="00714355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Ломакине. Слушание его произведения « Минин и Пожарский».</w:t>
      </w:r>
    </w:p>
    <w:p w:rsidR="001B2710" w:rsidRPr="00444211" w:rsidRDefault="00771B15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="00C83E74">
        <w:rPr>
          <w:rFonts w:ascii="Times New Roman" w:hAnsi="Times New Roman" w:cs="Times New Roman"/>
          <w:sz w:val="28"/>
          <w:szCs w:val="28"/>
        </w:rPr>
        <w:t>Духовная поэзия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 Знакомство с духовной поэзией, особенностями ее содержания</w:t>
      </w:r>
      <w:r w:rsidR="00504DF6">
        <w:rPr>
          <w:rFonts w:ascii="Times New Roman" w:hAnsi="Times New Roman" w:cs="Times New Roman"/>
          <w:sz w:val="28"/>
          <w:szCs w:val="28"/>
        </w:rPr>
        <w:t>:</w:t>
      </w:r>
      <w:r w:rsidR="00F76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AD0">
        <w:rPr>
          <w:rFonts w:ascii="Times New Roman" w:hAnsi="Times New Roman" w:cs="Times New Roman"/>
          <w:sz w:val="28"/>
          <w:szCs w:val="28"/>
        </w:rPr>
        <w:t>В. Жуковский «Летний вечер», А. Плещеев «</w:t>
      </w:r>
      <w:r w:rsidRPr="00444211">
        <w:rPr>
          <w:rFonts w:ascii="Times New Roman" w:hAnsi="Times New Roman" w:cs="Times New Roman"/>
          <w:sz w:val="28"/>
          <w:szCs w:val="28"/>
        </w:rPr>
        <w:t>Добрые вести», А. Кольцов «П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="00F76AD0">
        <w:rPr>
          <w:rFonts w:ascii="Times New Roman" w:hAnsi="Times New Roman" w:cs="Times New Roman"/>
          <w:sz w:val="28"/>
          <w:szCs w:val="28"/>
        </w:rPr>
        <w:t>сле дождя», «</w:t>
      </w:r>
      <w:r w:rsidRPr="00444211">
        <w:rPr>
          <w:rFonts w:ascii="Times New Roman" w:hAnsi="Times New Roman" w:cs="Times New Roman"/>
          <w:sz w:val="28"/>
          <w:szCs w:val="28"/>
        </w:rPr>
        <w:t>Песня пахаря», «Посев», «Хлебная уборка», И. Никитин «Зи</w:t>
      </w:r>
      <w:r w:rsidRPr="00444211">
        <w:rPr>
          <w:rFonts w:ascii="Times New Roman" w:hAnsi="Times New Roman" w:cs="Times New Roman"/>
          <w:sz w:val="28"/>
          <w:szCs w:val="28"/>
        </w:rPr>
        <w:t>м</w:t>
      </w:r>
      <w:r w:rsidRPr="00444211">
        <w:rPr>
          <w:rFonts w:ascii="Times New Roman" w:hAnsi="Times New Roman" w:cs="Times New Roman"/>
          <w:sz w:val="28"/>
          <w:szCs w:val="28"/>
        </w:rPr>
        <w:t>няя ночь в деревне».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Чтение (заучивание) православных стихотворений, иллюстрир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вать стихотворения русских классиков.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</w:t>
      </w:r>
      <w:r w:rsidR="00F831C9">
        <w:rPr>
          <w:rFonts w:ascii="Times New Roman" w:hAnsi="Times New Roman" w:cs="Times New Roman"/>
          <w:sz w:val="28"/>
          <w:szCs w:val="28"/>
        </w:rPr>
        <w:t>.2.8. Библейские сюжеты в храме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 Насте</w:t>
      </w:r>
      <w:r w:rsidR="0079666E">
        <w:rPr>
          <w:rFonts w:ascii="Times New Roman" w:hAnsi="Times New Roman" w:cs="Times New Roman"/>
          <w:sz w:val="28"/>
          <w:szCs w:val="28"/>
        </w:rPr>
        <w:t>нная живопись. Чтение Библии. «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Преображение Господне», «Тайная вечеря 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Вифании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», « Последний суд над Господом».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Посещение храма. Первые шаги в храме. Православная жив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пись в храме. Находить знакомые сюжеты на стенах. Самостоятельно ра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сказывать о них.</w:t>
      </w:r>
    </w:p>
    <w:p w:rsidR="00771B15" w:rsidRDefault="00EC3653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Радуйтесь,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и Кирилл,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народо</w:t>
      </w:r>
      <w:r w:rsidR="00F831C9">
        <w:rPr>
          <w:rFonts w:ascii="Times New Roman" w:hAnsi="Times New Roman" w:cs="Times New Roman"/>
          <w:sz w:val="28"/>
          <w:szCs w:val="28"/>
        </w:rPr>
        <w:t xml:space="preserve">в славянских </w:t>
      </w:r>
      <w:proofErr w:type="spellStart"/>
      <w:r w:rsidR="00F831C9">
        <w:rPr>
          <w:rFonts w:ascii="Times New Roman" w:hAnsi="Times New Roman" w:cs="Times New Roman"/>
          <w:sz w:val="28"/>
          <w:szCs w:val="28"/>
        </w:rPr>
        <w:t>богомудрые</w:t>
      </w:r>
      <w:proofErr w:type="spellEnd"/>
      <w:r w:rsidR="00F831C9">
        <w:rPr>
          <w:rFonts w:ascii="Times New Roman" w:hAnsi="Times New Roman" w:cs="Times New Roman"/>
          <w:sz w:val="28"/>
          <w:szCs w:val="28"/>
        </w:rPr>
        <w:t xml:space="preserve"> учителя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Греческие братья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Кирилл. Выбор жизненного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пути–монашество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, учителя веры в Бога. Создание Святыми Кириллом и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Мефод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первой славянской азбуки и перевод Евангелие на славянский язык. Пе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вые книги на Руси. Жизнь книги. Вечные книги человечества. Исторические пути книги (возникновение письменности в Древнем Риме, святые братья Кирилл и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создатели славянской азбуки и письменности, первые книги на Руси и т.д.). Библиотека. Традиции собирания библиотеки в семье, школе, обществе.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Изучаем церковнославянскую аз</w:t>
      </w:r>
      <w:r w:rsidR="0079666E">
        <w:rPr>
          <w:rFonts w:ascii="Times New Roman" w:hAnsi="Times New Roman" w:cs="Times New Roman"/>
          <w:sz w:val="28"/>
          <w:szCs w:val="28"/>
        </w:rPr>
        <w:t>буку. Чтение сказки «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Нахальная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буква» с заданием: вставить пропущенное слово.</w:t>
      </w:r>
    </w:p>
    <w:p w:rsidR="001B2710" w:rsidRPr="00444211" w:rsidRDefault="00F831C9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Итоговое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Детский краеведческий  фестиваль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Выставка творческих работ, фотовыставка, презентация.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чтение Библии с заданиями, духовный час.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экскурсии, целевые экскурсии в храм, к правосла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 xml:space="preserve">ным памятникам, встречи со священником, поэтом,  </w:t>
      </w:r>
    </w:p>
    <w:p w:rsidR="0022024B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иконы, запись духовной музыки, иллюстрации. Репродукции картин известных русских художников</w:t>
      </w:r>
      <w:r w:rsidR="00B51E1E">
        <w:rPr>
          <w:rFonts w:ascii="Times New Roman" w:hAnsi="Times New Roman" w:cs="Times New Roman"/>
          <w:sz w:val="28"/>
          <w:szCs w:val="28"/>
        </w:rPr>
        <w:t>: И.Крамской «Христос в пустыне», М.Нестеров «Видение отроку Варфоломею»</w:t>
      </w:r>
      <w:r w:rsidR="0022024B">
        <w:rPr>
          <w:rFonts w:ascii="Times New Roman" w:hAnsi="Times New Roman" w:cs="Times New Roman"/>
          <w:sz w:val="28"/>
          <w:szCs w:val="28"/>
        </w:rPr>
        <w:t>.</w:t>
      </w:r>
    </w:p>
    <w:p w:rsidR="001B2710" w:rsidRDefault="00B51E1E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="001B2710" w:rsidRPr="00444211">
        <w:rPr>
          <w:rFonts w:ascii="Times New Roman" w:hAnsi="Times New Roman" w:cs="Times New Roman"/>
          <w:sz w:val="28"/>
          <w:szCs w:val="28"/>
        </w:rPr>
        <w:t>краеведческий фестиваль: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sz w:val="28"/>
          <w:szCs w:val="28"/>
        </w:rPr>
        <w:t>выставка работ, ф</w:t>
      </w:r>
      <w:r w:rsidR="001B2710" w:rsidRPr="00444211">
        <w:rPr>
          <w:rFonts w:ascii="Times New Roman" w:hAnsi="Times New Roman" w:cs="Times New Roman"/>
          <w:sz w:val="28"/>
          <w:szCs w:val="28"/>
        </w:rPr>
        <w:t>о</w:t>
      </w:r>
      <w:r w:rsidR="001B2710" w:rsidRPr="00444211">
        <w:rPr>
          <w:rFonts w:ascii="Times New Roman" w:hAnsi="Times New Roman" w:cs="Times New Roman"/>
          <w:sz w:val="28"/>
          <w:szCs w:val="28"/>
        </w:rPr>
        <w:t>товыставка, презентации.</w:t>
      </w:r>
    </w:p>
    <w:p w:rsidR="00065A9E" w:rsidRPr="00444211" w:rsidRDefault="00444211" w:rsidP="00065A9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1B2710" w:rsidRPr="004442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="00065A9E" w:rsidRPr="00065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A9E" w:rsidRPr="00444211">
        <w:rPr>
          <w:rFonts w:ascii="Times New Roman" w:hAnsi="Times New Roman" w:cs="Times New Roman"/>
          <w:b/>
          <w:sz w:val="28"/>
          <w:szCs w:val="28"/>
        </w:rPr>
        <w:t>Православные праздники</w:t>
      </w:r>
      <w:r w:rsidR="0079666E">
        <w:rPr>
          <w:rFonts w:ascii="Times New Roman" w:hAnsi="Times New Roman" w:cs="Times New Roman"/>
          <w:b/>
          <w:sz w:val="28"/>
          <w:szCs w:val="28"/>
        </w:rPr>
        <w:t>.</w:t>
      </w:r>
    </w:p>
    <w:p w:rsidR="001B2710" w:rsidRPr="00444211" w:rsidRDefault="00C07FA3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6F0">
        <w:rPr>
          <w:rFonts w:ascii="Times New Roman" w:hAnsi="Times New Roman" w:cs="Times New Roman"/>
          <w:b/>
          <w:sz w:val="28"/>
          <w:szCs w:val="28"/>
        </w:rPr>
        <w:t>Хронология. Календарь</w:t>
      </w:r>
      <w:r w:rsidR="0022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5.1</w:t>
      </w:r>
      <w:r w:rsidRPr="00444211">
        <w:rPr>
          <w:rFonts w:ascii="Times New Roman" w:hAnsi="Times New Roman" w:cs="Times New Roman"/>
          <w:sz w:val="28"/>
          <w:szCs w:val="28"/>
        </w:rPr>
        <w:t>. Река Времени. Е</w:t>
      </w:r>
      <w:r w:rsidR="003B66F0">
        <w:rPr>
          <w:rFonts w:ascii="Times New Roman" w:hAnsi="Times New Roman" w:cs="Times New Roman"/>
          <w:sz w:val="28"/>
          <w:szCs w:val="28"/>
        </w:rPr>
        <w:t>диницы счета времени. Календари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Священное писание о днях творения. Древние люди и точное вр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мя.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Лунный календарь. Вавилонский календарь. «Проповедовать лето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Госпо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>ня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Юлианский календарь. Духовный мир и вечность. Рождество Иисуса Хр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ста – начало отсчета лет в мировой истории.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Бог мир, человек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Бог-творец </w:t>
      </w:r>
      <w:r w:rsidR="00273836">
        <w:rPr>
          <w:rFonts w:ascii="Times New Roman" w:hAnsi="Times New Roman" w:cs="Times New Roman"/>
          <w:sz w:val="28"/>
          <w:szCs w:val="28"/>
        </w:rPr>
        <w:t xml:space="preserve">мира. Мир видимый и невидимый. </w:t>
      </w:r>
      <w:r w:rsidRPr="00444211">
        <w:rPr>
          <w:rFonts w:ascii="Times New Roman" w:hAnsi="Times New Roman" w:cs="Times New Roman"/>
          <w:sz w:val="28"/>
          <w:szCs w:val="28"/>
        </w:rPr>
        <w:t>Тело, жизнь, душа. Образ и подобие. Мужчина и женщина. Грехопадение. Бог пришел к людям.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DE1570">
        <w:rPr>
          <w:rFonts w:ascii="Times New Roman" w:hAnsi="Times New Roman" w:cs="Times New Roman"/>
          <w:sz w:val="28"/>
          <w:szCs w:val="28"/>
        </w:rPr>
        <w:t>Нарисуй рисунки на темы: «</w:t>
      </w:r>
      <w:r w:rsidRPr="00444211">
        <w:rPr>
          <w:rFonts w:ascii="Times New Roman" w:hAnsi="Times New Roman" w:cs="Times New Roman"/>
          <w:sz w:val="28"/>
          <w:szCs w:val="28"/>
        </w:rPr>
        <w:t>Жизнь Адама и Евы после ухода из рая», «Красота времен года». Д</w:t>
      </w:r>
      <w:r w:rsidR="0072632F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="0072632F">
        <w:rPr>
          <w:rFonts w:ascii="Times New Roman" w:hAnsi="Times New Roman" w:cs="Times New Roman"/>
          <w:sz w:val="28"/>
          <w:szCs w:val="28"/>
        </w:rPr>
        <w:t>гра</w:t>
      </w:r>
      <w:r w:rsidRPr="00444211">
        <w:rPr>
          <w:rFonts w:ascii="Times New Roman" w:hAnsi="Times New Roman" w:cs="Times New Roman"/>
          <w:sz w:val="28"/>
          <w:szCs w:val="28"/>
        </w:rPr>
        <w:t xml:space="preserve"> «Лишнее слово».</w:t>
      </w:r>
    </w:p>
    <w:p w:rsidR="00F76994" w:rsidRDefault="00F76994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Рождество Богородицы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праздника. Евангельски</w:t>
      </w:r>
      <w:r w:rsidR="00F56693">
        <w:rPr>
          <w:rFonts w:ascii="Times New Roman" w:hAnsi="Times New Roman" w:cs="Times New Roman"/>
          <w:sz w:val="28"/>
          <w:szCs w:val="28"/>
        </w:rPr>
        <w:t xml:space="preserve">й сюжет о Рождении Богородицы. </w:t>
      </w:r>
      <w:r w:rsidRPr="00444211">
        <w:rPr>
          <w:rFonts w:ascii="Times New Roman" w:hAnsi="Times New Roman" w:cs="Times New Roman"/>
          <w:sz w:val="28"/>
          <w:szCs w:val="28"/>
        </w:rPr>
        <w:t>Земная жизнь Богородицы.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 xml:space="preserve">. Театрализация «Рождество Богородицы». 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5.4. Воздв</w:t>
      </w:r>
      <w:r w:rsidR="003B66F0">
        <w:rPr>
          <w:rFonts w:ascii="Times New Roman" w:hAnsi="Times New Roman" w:cs="Times New Roman"/>
          <w:sz w:val="28"/>
          <w:szCs w:val="28"/>
        </w:rPr>
        <w:t xml:space="preserve">иженье </w:t>
      </w:r>
      <w:proofErr w:type="spellStart"/>
      <w:r w:rsidR="003B66F0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="003B66F0">
        <w:rPr>
          <w:rFonts w:ascii="Times New Roman" w:hAnsi="Times New Roman" w:cs="Times New Roman"/>
          <w:sz w:val="28"/>
          <w:szCs w:val="28"/>
        </w:rPr>
        <w:t xml:space="preserve"> Креста Господня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История праздника. Находка Креста, на котором распят был Иисус Христос царицей Еленой. Воздвиженье Креста. Белгородский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Кошарский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 Крест. История воздвиженья Креста. Белгородская Святыня.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Ассоциативное рисование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Кошарский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Крест». Посещение хр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ма в престольный праздник.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Покров Богородицы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История праздника.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Влахернский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храм. Явление Богородицы с пл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том юродивому Андрею в храме. Установление праздника на Руси Андреем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Боголюбским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Музыкально – поэтическая композиция «Покрова Пресвятой Б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городицы». 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Введение в храм Богородицы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Торжественное посещение храма Марии с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Иоакимом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Анной. Введение Марии в главную часть храма – в Святую Святых. Жизнь Пресв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той Девы Марии.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Рождество Христово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праздника. Чтение Библии. Иудеи под властью римлян. Перепись по всему царству в Вифлееме. Звезда Вифлеемская. Пастухи Ви</w:t>
      </w:r>
      <w:r w:rsidRPr="00444211">
        <w:rPr>
          <w:rFonts w:ascii="Times New Roman" w:hAnsi="Times New Roman" w:cs="Times New Roman"/>
          <w:sz w:val="28"/>
          <w:szCs w:val="28"/>
        </w:rPr>
        <w:t>ф</w:t>
      </w:r>
      <w:r w:rsidRPr="00444211">
        <w:rPr>
          <w:rFonts w:ascii="Times New Roman" w:hAnsi="Times New Roman" w:cs="Times New Roman"/>
          <w:sz w:val="28"/>
          <w:szCs w:val="28"/>
        </w:rPr>
        <w:t>леемские. Поклонение волхвов.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Рождественский праздник (утренник).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5.8. </w:t>
      </w:r>
      <w:r w:rsidR="00E4465B">
        <w:rPr>
          <w:rFonts w:ascii="Times New Roman" w:hAnsi="Times New Roman" w:cs="Times New Roman"/>
          <w:sz w:val="28"/>
          <w:szCs w:val="28"/>
        </w:rPr>
        <w:t xml:space="preserve">Икона « </w:t>
      </w:r>
      <w:r w:rsidRPr="00444211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E4465B">
        <w:rPr>
          <w:rFonts w:ascii="Times New Roman" w:hAnsi="Times New Roman" w:cs="Times New Roman"/>
          <w:sz w:val="28"/>
          <w:szCs w:val="28"/>
        </w:rPr>
        <w:t>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Встреча младенца Иисуса в храме. Бегство в Египет. Избиение младенцев в Вифлееме. Отрок Иисус в храме.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Представление иконы « Рождество Христово. Рождественская викторина. Д</w:t>
      </w:r>
      <w:r w:rsidR="00223EB2">
        <w:rPr>
          <w:rFonts w:ascii="Times New Roman" w:hAnsi="Times New Roman" w:cs="Times New Roman"/>
          <w:sz w:val="28"/>
          <w:szCs w:val="28"/>
        </w:rPr>
        <w:t xml:space="preserve">идактическая 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="00223EB2">
        <w:rPr>
          <w:rFonts w:ascii="Times New Roman" w:hAnsi="Times New Roman" w:cs="Times New Roman"/>
          <w:sz w:val="28"/>
          <w:szCs w:val="28"/>
        </w:rPr>
        <w:t>гра</w:t>
      </w:r>
      <w:r w:rsidRPr="00444211">
        <w:rPr>
          <w:rFonts w:ascii="Times New Roman" w:hAnsi="Times New Roman" w:cs="Times New Roman"/>
          <w:sz w:val="28"/>
          <w:szCs w:val="28"/>
        </w:rPr>
        <w:t>: «Чудесный мешочек»,</w:t>
      </w:r>
      <w:r w:rsidR="00C07FA3">
        <w:rPr>
          <w:rFonts w:ascii="Times New Roman" w:hAnsi="Times New Roman" w:cs="Times New Roman"/>
          <w:sz w:val="28"/>
          <w:szCs w:val="28"/>
        </w:rPr>
        <w:t xml:space="preserve"> «</w:t>
      </w:r>
      <w:r w:rsidRPr="00444211">
        <w:rPr>
          <w:rFonts w:ascii="Times New Roman" w:hAnsi="Times New Roman" w:cs="Times New Roman"/>
          <w:sz w:val="28"/>
          <w:szCs w:val="28"/>
        </w:rPr>
        <w:t>Реставрация те</w:t>
      </w:r>
      <w:r w:rsidRPr="00444211">
        <w:rPr>
          <w:rFonts w:ascii="Times New Roman" w:hAnsi="Times New Roman" w:cs="Times New Roman"/>
          <w:sz w:val="28"/>
          <w:szCs w:val="28"/>
        </w:rPr>
        <w:t>к</w:t>
      </w:r>
      <w:r w:rsidRPr="00444211">
        <w:rPr>
          <w:rFonts w:ascii="Times New Roman" w:hAnsi="Times New Roman" w:cs="Times New Roman"/>
          <w:sz w:val="28"/>
          <w:szCs w:val="28"/>
        </w:rPr>
        <w:t>ста».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Святки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Святочные дни на Руси. Традиции  зимних праздников.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Диспут «Что принести Христу могу я».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Крещение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="00C07F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История праздника. Евангельский сюжет.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Водоявление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Водоосв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 xml:space="preserve">щение – православная традиция на Руси.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Освящение воды. Встреча со священником.</w:t>
      </w:r>
    </w:p>
    <w:p w:rsidR="001B2710" w:rsidRPr="00444211" w:rsidRDefault="003B66F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5.11.Благовещение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. Послание Богом Ангела Гавриила Деве Марии. «Радуйся,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благ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датная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, Господь с Тобою». Чтение Евангелие.</w:t>
      </w:r>
    </w:p>
    <w:p w:rsidR="002D6F11" w:rsidRDefault="002D6F11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11" w:rsidRDefault="002D6F11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93" w:rsidRDefault="00F56693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93" w:rsidRDefault="00F56693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5</w:t>
      </w:r>
      <w:r w:rsidR="003B66F0">
        <w:rPr>
          <w:rFonts w:ascii="Times New Roman" w:hAnsi="Times New Roman" w:cs="Times New Roman"/>
          <w:sz w:val="28"/>
          <w:szCs w:val="28"/>
        </w:rPr>
        <w:t>.12. Вход Господень в Иерусалим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Евангельский сюжет. Учение Спасителя божественным истинам. Осанна Сыну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Давидову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! Осанна в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444211">
        <w:rPr>
          <w:rFonts w:ascii="Times New Roman" w:hAnsi="Times New Roman" w:cs="Times New Roman"/>
          <w:sz w:val="28"/>
          <w:szCs w:val="28"/>
        </w:rPr>
        <w:t>Вербное воскресение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Чтение Библии.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Чтение расск</w:t>
      </w:r>
      <w:r w:rsidR="006E01F3">
        <w:rPr>
          <w:rFonts w:ascii="Times New Roman" w:hAnsi="Times New Roman" w:cs="Times New Roman"/>
          <w:sz w:val="28"/>
          <w:szCs w:val="28"/>
        </w:rPr>
        <w:t xml:space="preserve">аза И.Тургенева «Божья верба». </w:t>
      </w:r>
      <w:r w:rsidRPr="00444211">
        <w:rPr>
          <w:rFonts w:ascii="Times New Roman" w:hAnsi="Times New Roman" w:cs="Times New Roman"/>
          <w:sz w:val="28"/>
          <w:szCs w:val="28"/>
        </w:rPr>
        <w:t>Иллюстрации, р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сунки о вербном воскресении, стихи, составление композиции «Вербное воскресение» с использованием природного материала.</w:t>
      </w:r>
    </w:p>
    <w:p w:rsidR="001B2710" w:rsidRPr="00444211" w:rsidRDefault="002D6F11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Страстная седмица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Воспоминание о страданиях Иисуса Христа. Договор Иуды с а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>хиереями. Приготовление к тайной Вечере. Тайная Вечеря. Предательство Иуды. Суд над Господом. Страдания Господа до распятия. Распятия Госп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да. Смерть Господа. Погребение Господа. Чтение рассказов К. Ушинского из детских воспоминаний « Страстной четверг», « Страстная пятница», «Страстная суббота».</w:t>
      </w:r>
    </w:p>
    <w:p w:rsidR="001B2710" w:rsidRPr="00444211" w:rsidRDefault="001B2710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5.14. Пасха </w:t>
      </w:r>
      <w:r w:rsidR="002D6F11">
        <w:rPr>
          <w:rFonts w:ascii="Times New Roman" w:hAnsi="Times New Roman" w:cs="Times New Roman"/>
          <w:sz w:val="28"/>
          <w:szCs w:val="28"/>
        </w:rPr>
        <w:t>Христова (Воскресение Христово)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Явление Господа ученикам.</w:t>
      </w:r>
      <w:r w:rsidR="00F56693">
        <w:rPr>
          <w:rFonts w:ascii="Times New Roman" w:hAnsi="Times New Roman" w:cs="Times New Roman"/>
          <w:sz w:val="28"/>
          <w:szCs w:val="28"/>
        </w:rPr>
        <w:t xml:space="preserve"> Светлое Христово Воскресение. </w:t>
      </w:r>
    </w:p>
    <w:p w:rsidR="001B2710" w:rsidRPr="004B6CCA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4B6CCA">
        <w:rPr>
          <w:rFonts w:ascii="Times New Roman" w:hAnsi="Times New Roman" w:cs="Times New Roman"/>
          <w:spacing w:val="-4"/>
          <w:sz w:val="28"/>
          <w:szCs w:val="28"/>
        </w:rPr>
        <w:t>Приготовление пасхальных яичек, поделок из дерева, аппликаций, рисунков. Выставка работ.</w:t>
      </w:r>
    </w:p>
    <w:p w:rsidR="001B2710" w:rsidRPr="00444211" w:rsidRDefault="002D6F11" w:rsidP="00586F4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5.15.Пасха Христова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Театрализация. «Гуси- лебеди». Пасхальная сказка для младших школьников.</w:t>
      </w:r>
    </w:p>
    <w:p w:rsidR="001B2710" w:rsidRPr="00444211" w:rsidRDefault="002D6F11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Пасха Христова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Творческие работы детей по созданию книжки – малышки в стихах « Пасха Христова».</w:t>
      </w:r>
    </w:p>
    <w:p w:rsidR="001B2710" w:rsidRPr="00444211" w:rsidRDefault="002D6F11" w:rsidP="00771B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Вознесение Господне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Вознесение Господне. Восхождение Господа на небо, в Царство небесное. Человечество восстановлено, прославлено.  Жизнью, Смертью, Воскресением и Вознесением совершено спасение людей. Подвиг земной жизни Иисуса Христа  жизни завершен. </w:t>
      </w:r>
    </w:p>
    <w:p w:rsidR="001B2710" w:rsidRPr="00444211" w:rsidRDefault="002D6F11" w:rsidP="00DE574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5.18.Святые жены-мироносицы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 Ученицы Христовы. Ангел на гробе Господня. Явление Христа Марии Магдалине.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Беседа по  представлению иконы « Жены-мироносицы у гроба».</w:t>
      </w:r>
    </w:p>
    <w:p w:rsidR="003C3CFD" w:rsidRPr="003C3CFD" w:rsidRDefault="001B2710" w:rsidP="003C3CFD">
      <w:pPr>
        <w:pStyle w:val="af0"/>
        <w:numPr>
          <w:ilvl w:val="1"/>
          <w:numId w:val="19"/>
        </w:numPr>
        <w:tabs>
          <w:tab w:val="left" w:pos="9360"/>
        </w:tabs>
        <w:jc w:val="center"/>
        <w:rPr>
          <w:sz w:val="28"/>
          <w:szCs w:val="28"/>
        </w:rPr>
      </w:pPr>
      <w:r w:rsidRPr="003C3CFD">
        <w:rPr>
          <w:sz w:val="28"/>
          <w:szCs w:val="28"/>
        </w:rPr>
        <w:t>Праздник – Троицын день.</w:t>
      </w:r>
    </w:p>
    <w:p w:rsidR="001B2710" w:rsidRPr="003C3CFD" w:rsidRDefault="001B2710" w:rsidP="003C3CFD">
      <w:pPr>
        <w:pStyle w:val="af0"/>
        <w:tabs>
          <w:tab w:val="left" w:pos="9360"/>
        </w:tabs>
        <w:jc w:val="center"/>
        <w:rPr>
          <w:sz w:val="28"/>
          <w:szCs w:val="28"/>
        </w:rPr>
      </w:pPr>
      <w:r w:rsidRPr="003C3CFD">
        <w:rPr>
          <w:sz w:val="28"/>
          <w:szCs w:val="28"/>
        </w:rPr>
        <w:t>Прав</w:t>
      </w:r>
      <w:r w:rsidR="002D6F11">
        <w:rPr>
          <w:sz w:val="28"/>
          <w:szCs w:val="28"/>
        </w:rPr>
        <w:t>ославная церковь-семья Христова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3C3CFD">
        <w:rPr>
          <w:rFonts w:ascii="Times New Roman" w:hAnsi="Times New Roman" w:cs="Times New Roman"/>
          <w:sz w:val="28"/>
          <w:szCs w:val="28"/>
        </w:rPr>
        <w:t>Создание с</w:t>
      </w:r>
      <w:r w:rsidRPr="00444211">
        <w:rPr>
          <w:rFonts w:ascii="Times New Roman" w:hAnsi="Times New Roman" w:cs="Times New Roman"/>
          <w:sz w:val="28"/>
          <w:szCs w:val="28"/>
        </w:rPr>
        <w:t>воей семьи</w:t>
      </w:r>
      <w:r w:rsidR="00871C70"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-</w:t>
      </w:r>
      <w:r w:rsidR="00871C70"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Церкви Христовой, День рождения Церкви. День Пятидесятницы.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Исполнение апостолов Духа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Святага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Дар Г</w:t>
      </w:r>
      <w:r w:rsidR="00F56693">
        <w:rPr>
          <w:rFonts w:ascii="Times New Roman" w:hAnsi="Times New Roman" w:cs="Times New Roman"/>
          <w:sz w:val="28"/>
          <w:szCs w:val="28"/>
        </w:rPr>
        <w:t>оспода ученикам с</w:t>
      </w:r>
      <w:r w:rsidRPr="00444211">
        <w:rPr>
          <w:rFonts w:ascii="Times New Roman" w:hAnsi="Times New Roman" w:cs="Times New Roman"/>
          <w:sz w:val="28"/>
          <w:szCs w:val="28"/>
        </w:rPr>
        <w:t>амого себя. Апостольская проповедь. Святой Дух-Дар, обновляющий и освящающий человеческие умы и сердца. Праздник – Троицын день. Благодарность Богу за зелень лугов и полей. Молитва о послании нам даров Святого Духа: пр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мудрости, разума, страха Божьего.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Беседа по представлению иконы праздника Сошествия Святого Духа.</w:t>
      </w:r>
    </w:p>
    <w:p w:rsidR="002D6F11" w:rsidRDefault="002D6F11" w:rsidP="00DE574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2D6F11" w:rsidP="00DE574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Успение Божией Матери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Преставление Божией Матери. Явление самого Господа Иисуса Христа, окруженного ангелами, принятие пречистой души Марии.</w:t>
      </w:r>
    </w:p>
    <w:p w:rsidR="001B2710" w:rsidRPr="00444211" w:rsidRDefault="002D6F11" w:rsidP="00680C32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Обобщение по теме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Детский краеведческий  фестиваль Выставка лучших работ (х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>дожественных, декоративно – прикладных, исследовательских).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духо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 xml:space="preserve">ный час.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храмы, встречи со священником, осв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щение воды, освящение куличей, целевые походы в храмы в Страстную седмицу, изготовление поделок, сочинения, исследовательские работ, 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священные православным праздникам, проведение праздников, театрализ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ция, беседы, дискуссии, изобразительное искусство. 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иконы, запись духовной музыки, иллюстрации, художественные произведения. 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пасхальный праздник. Детский фестиваль</w:t>
      </w:r>
    </w:p>
    <w:p w:rsidR="0084147E" w:rsidRPr="00EC3653" w:rsidRDefault="001B2710" w:rsidP="00115363">
      <w:pPr>
        <w:tabs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65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EC3653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EC3653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1B2710" w:rsidRPr="00C07FA3" w:rsidRDefault="001B2710" w:rsidP="00115363">
      <w:pPr>
        <w:tabs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FA3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понятие и виды краеведения;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историю возникновения города-крепости Белгород;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понятие оборонительная черта, историю ее создания;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историю Свято-Троицкого собора;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 xml:space="preserve">житие и созидательную деятельность </w:t>
      </w:r>
      <w:proofErr w:type="spellStart"/>
      <w:r w:rsidRPr="00435AD9">
        <w:rPr>
          <w:sz w:val="28"/>
          <w:szCs w:val="28"/>
        </w:rPr>
        <w:t>Иоасафа</w:t>
      </w:r>
      <w:proofErr w:type="spellEnd"/>
      <w:r w:rsidRPr="00435AD9">
        <w:rPr>
          <w:sz w:val="28"/>
          <w:szCs w:val="28"/>
        </w:rPr>
        <w:t xml:space="preserve"> </w:t>
      </w:r>
      <w:proofErr w:type="gramStart"/>
      <w:r w:rsidRPr="00435AD9">
        <w:rPr>
          <w:sz w:val="28"/>
          <w:szCs w:val="28"/>
        </w:rPr>
        <w:t>Белгородского</w:t>
      </w:r>
      <w:proofErr w:type="gramEnd"/>
      <w:r w:rsidRPr="00435AD9">
        <w:rPr>
          <w:sz w:val="28"/>
          <w:szCs w:val="28"/>
        </w:rPr>
        <w:t>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храмы Белгорода и историю их создания;</w:t>
      </w:r>
    </w:p>
    <w:p w:rsidR="001B2710" w:rsidRPr="00435AD9" w:rsidRDefault="009B27C3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 xml:space="preserve">православные </w:t>
      </w:r>
      <w:r w:rsidR="001B2710" w:rsidRPr="00435AD9">
        <w:rPr>
          <w:sz w:val="28"/>
          <w:szCs w:val="28"/>
        </w:rPr>
        <w:t>праздники;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религиозное искусство;</w:t>
      </w:r>
    </w:p>
    <w:p w:rsidR="001B2710" w:rsidRPr="00435AD9" w:rsidRDefault="001B2710" w:rsidP="00680C32">
      <w:pPr>
        <w:pStyle w:val="af0"/>
        <w:numPr>
          <w:ilvl w:val="0"/>
          <w:numId w:val="23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35AD9">
        <w:rPr>
          <w:sz w:val="28"/>
          <w:szCs w:val="28"/>
        </w:rPr>
        <w:t>церковный этикет.</w:t>
      </w:r>
    </w:p>
    <w:p w:rsidR="001B2710" w:rsidRPr="00C07FA3" w:rsidRDefault="001B2710" w:rsidP="00115363">
      <w:pPr>
        <w:tabs>
          <w:tab w:val="left" w:pos="1660"/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уметь:</w:t>
      </w:r>
    </w:p>
    <w:p w:rsidR="001B2710" w:rsidRPr="00435AD9" w:rsidRDefault="001B2710" w:rsidP="00680C32">
      <w:pPr>
        <w:pStyle w:val="af0"/>
        <w:numPr>
          <w:ilvl w:val="0"/>
          <w:numId w:val="24"/>
        </w:numPr>
        <w:tabs>
          <w:tab w:val="left" w:pos="9360"/>
        </w:tabs>
        <w:ind w:left="426"/>
        <w:jc w:val="both"/>
        <w:rPr>
          <w:bCs/>
          <w:iCs/>
          <w:sz w:val="28"/>
          <w:szCs w:val="28"/>
        </w:rPr>
      </w:pPr>
      <w:r w:rsidRPr="00435AD9">
        <w:rPr>
          <w:bCs/>
          <w:iCs/>
          <w:sz w:val="28"/>
          <w:szCs w:val="28"/>
        </w:rPr>
        <w:t>делать сообщения, презентации;</w:t>
      </w:r>
    </w:p>
    <w:p w:rsidR="001B2710" w:rsidRPr="00435AD9" w:rsidRDefault="001B2710" w:rsidP="00680C32">
      <w:pPr>
        <w:pStyle w:val="af0"/>
        <w:numPr>
          <w:ilvl w:val="0"/>
          <w:numId w:val="24"/>
        </w:numPr>
        <w:tabs>
          <w:tab w:val="left" w:pos="9360"/>
        </w:tabs>
        <w:ind w:left="426"/>
        <w:jc w:val="both"/>
        <w:rPr>
          <w:bCs/>
          <w:iCs/>
          <w:sz w:val="28"/>
          <w:szCs w:val="28"/>
        </w:rPr>
      </w:pPr>
      <w:r w:rsidRPr="00435AD9">
        <w:rPr>
          <w:bCs/>
          <w:iCs/>
          <w:sz w:val="28"/>
          <w:szCs w:val="28"/>
        </w:rPr>
        <w:t>рисовать, вырезать и делать аппликации храмов;</w:t>
      </w:r>
    </w:p>
    <w:p w:rsidR="001B2710" w:rsidRDefault="001B2710" w:rsidP="00680C32">
      <w:pPr>
        <w:pStyle w:val="af0"/>
        <w:numPr>
          <w:ilvl w:val="0"/>
          <w:numId w:val="24"/>
        </w:numPr>
        <w:tabs>
          <w:tab w:val="left" w:pos="9360"/>
        </w:tabs>
        <w:ind w:left="426"/>
        <w:jc w:val="both"/>
        <w:rPr>
          <w:bCs/>
          <w:iCs/>
          <w:sz w:val="28"/>
          <w:szCs w:val="28"/>
        </w:rPr>
      </w:pPr>
      <w:r w:rsidRPr="00435AD9">
        <w:rPr>
          <w:bCs/>
          <w:iCs/>
          <w:sz w:val="28"/>
          <w:szCs w:val="28"/>
        </w:rPr>
        <w:t>составлять рассказы и читать стихотворения.</w:t>
      </w:r>
    </w:p>
    <w:p w:rsidR="00435AD9" w:rsidRPr="00435AD9" w:rsidRDefault="00435AD9" w:rsidP="00C07FA3">
      <w:pPr>
        <w:tabs>
          <w:tab w:val="left" w:pos="9360"/>
        </w:tabs>
        <w:spacing w:after="0" w:line="240" w:lineRule="auto"/>
        <w:jc w:val="both"/>
        <w:rPr>
          <w:bCs/>
          <w:iCs/>
          <w:sz w:val="28"/>
          <w:szCs w:val="28"/>
        </w:rPr>
      </w:pPr>
    </w:p>
    <w:p w:rsidR="009D094C" w:rsidRDefault="0064468D" w:rsidP="00115363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1B2710" w:rsidRDefault="009D094C" w:rsidP="00115363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842044">
        <w:rPr>
          <w:rFonts w:ascii="Times New Roman" w:hAnsi="Times New Roman"/>
          <w:b/>
          <w:sz w:val="28"/>
          <w:szCs w:val="28"/>
        </w:rPr>
        <w:t>ВТОРОГО ГОДА ОБУЧЕНИЯ</w:t>
      </w:r>
    </w:p>
    <w:p w:rsidR="009D094C" w:rsidRPr="00842044" w:rsidRDefault="009D094C" w:rsidP="00115363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210"/>
        <w:gridCol w:w="1164"/>
        <w:gridCol w:w="2066"/>
        <w:gridCol w:w="2003"/>
      </w:tblGrid>
      <w:tr w:rsidR="001B2710" w:rsidRPr="00842044" w:rsidTr="00435AD9">
        <w:trPr>
          <w:trHeight w:val="236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C07FA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B2710" w:rsidRPr="00842044" w:rsidTr="00435AD9">
        <w:trPr>
          <w:trHeight w:val="236"/>
        </w:trPr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C07FA3">
            <w:pPr>
              <w:pStyle w:val="af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842044" w:rsidRDefault="001B2710" w:rsidP="0011536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044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Введение.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3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Понятие « Краеведение»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1.2.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Преобр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proofErr w:type="gram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собор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504EAC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504EAC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История Белгорода</w:t>
            </w:r>
            <w:r w:rsidR="00D74DED" w:rsidRPr="00C10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74DED" w:rsidRPr="00D74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Белгородско-Старооскольская</w:t>
            </w:r>
            <w:proofErr w:type="spellEnd"/>
            <w:r w:rsidR="00D74DED" w:rsidRPr="00D74D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епархия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10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Хазарский каганат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</w:t>
            </w:r>
            <w:r w:rsidR="00EC66F9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  <w:r w:rsidR="00284A45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A641E4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FE3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  <w:r w:rsidR="00FE3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EC66F9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2.3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A641E4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="00FE3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  <w:r w:rsidR="00FE3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EC66F9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2.4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Отражение нашествия монголо-татар в фоль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лорных письменных 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точниках, топонимика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284A45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EC66F9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2.5</w:t>
            </w:r>
            <w:r w:rsidR="00284A45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Древняя крепость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мыжск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EC66F9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9" w:rsidRDefault="00EC66F9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9" w:rsidRDefault="00EC66F9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крепости на Белой горе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9" w:rsidRDefault="00EC66F9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9" w:rsidRDefault="00EC66F9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F9" w:rsidRDefault="00EC66F9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284A45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2.7.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белгородской черты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5" w:rsidRPr="00444211" w:rsidRDefault="00284A45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Ратная доблесть Белг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родского полка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Святые, </w:t>
            </w:r>
            <w:proofErr w:type="spellStart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новомученики</w:t>
            </w:r>
            <w:proofErr w:type="spellEnd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Белогорья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Проект «Святой, пр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славивший себя в веках»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39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Древний род Горленко.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Рождени</w:t>
            </w:r>
            <w:r w:rsidR="00987700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Иоакима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CF25F2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годы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будущего </w:t>
            </w:r>
            <w:proofErr w:type="spellStart"/>
            <w:proofErr w:type="gramStart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вятителя</w:t>
            </w:r>
            <w:proofErr w:type="spellEnd"/>
            <w:r w:rsidR="00987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700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  <w:r w:rsidR="00987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Киевское духовное уч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лище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Санкт-Петербург, Св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то-Троицкая Лавра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Белгород. Созидател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ная деятельность Свят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="0086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4C4E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Завещание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Храм-часовню «Пещерка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Храм-часовню «Пещерка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IV.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260039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Православная </w:t>
            </w:r>
            <w:r w:rsidR="001B2710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культ</w:t>
            </w:r>
            <w:r w:rsidR="001B2710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у</w:t>
            </w:r>
            <w:r w:rsidR="001B2710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ра</w:t>
            </w:r>
            <w:r w:rsidR="00D34EA2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Белогорья</w:t>
            </w:r>
            <w:r w:rsidR="001B2710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142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53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89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5E55AE" w:rsidRDefault="005E55AE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4.1.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Храм</w:t>
            </w:r>
            <w:r w:rsidR="00871C70"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овое зодчество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32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18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4.1.</w:t>
            </w:r>
            <w:r w:rsidR="005E55AE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6469FF" w:rsidRDefault="006469FF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sz w:val="28"/>
                <w:szCs w:val="28"/>
              </w:rPr>
              <w:t>Архитектурный стиль города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Николо-Иоасафовский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храм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убранство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Николо-Иоасафовского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храма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Святые, в честь которых назван храм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 «Покров Богор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дицы»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 Покрова Пресв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той Богородицы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Святые, в честь которых назван храм.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 Михаила Арх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стратига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Михаил Архистратиг-Ангел, воин Божий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 Матроны Моско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Внутреннее убранство храма Матроны Мо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ковской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Святая, в честь которой назван храм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3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E86A93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r w:rsidR="00F03D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proofErr w:type="gramStart"/>
            <w:r w:rsidR="000450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Иоа</w:t>
            </w:r>
            <w:proofErr w:type="gramEnd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proofErr w:type="spellStart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7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Архитектурные </w:t>
            </w:r>
            <w:r w:rsidR="00D25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собе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ности храм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FCA" w:rsidRPr="00444211">
              <w:rPr>
                <w:rFonts w:ascii="Times New Roman" w:hAnsi="Times New Roman" w:cs="Times New Roman"/>
                <w:sz w:val="28"/>
                <w:szCs w:val="28"/>
              </w:rPr>
              <w:t>Иоа</w:t>
            </w:r>
            <w:proofErr w:type="gramEnd"/>
            <w:r w:rsidR="00D25FCA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proofErr w:type="spellStart"/>
            <w:r w:rsidR="00D25FCA" w:rsidRPr="00444211">
              <w:rPr>
                <w:rFonts w:ascii="Times New Roman" w:hAnsi="Times New Roman" w:cs="Times New Roman"/>
                <w:sz w:val="28"/>
                <w:szCs w:val="28"/>
              </w:rPr>
              <w:t>Кронштадского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5E55AE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3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4.2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Святые обители Бел</w:t>
            </w: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о</w:t>
            </w: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горья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34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25</w:t>
            </w:r>
          </w:p>
        </w:tc>
      </w:tr>
      <w:tr w:rsidR="001B2710" w:rsidRPr="00444211" w:rsidTr="00435AD9">
        <w:trPr>
          <w:trHeight w:val="18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История монашества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8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4.2.2</w:t>
            </w:r>
            <w:r w:rsidR="00F41EAF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shd w:val="clear" w:color="auto" w:fill="FFFFFF"/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Свято – Троицкий собор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4.2.3</w:t>
            </w:r>
            <w:r w:rsidR="00F41EAF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Свято-Троицкий му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ской монастырь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90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4.2.4</w:t>
            </w:r>
            <w:r w:rsidR="00F41EAF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Рождество-Богородицкий женский монастырь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1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цен</w:t>
            </w:r>
            <w:r w:rsidR="009E4E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 «Старый Белг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7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Марфо-Мариинская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обитель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3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Духовный подвиг ин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кинь.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40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ковский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подземный м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настырь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3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CF25F2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монастыря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4.2.10.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Икона Божьей Матери Донская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Подземный храм Святая Троица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41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Наземный храм Антония и Феодосия Печерских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4.2.13.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Святыня из глубины 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4.2.14.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3E4B67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3E4B6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4.3.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Православные памя</w:t>
            </w: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т</w:t>
            </w: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ники города.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16</w:t>
            </w:r>
          </w:p>
        </w:tc>
      </w:tr>
      <w:tr w:rsidR="001B2710" w:rsidRPr="00444211" w:rsidTr="00435AD9">
        <w:trPr>
          <w:trHeight w:val="3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Поклонный крест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фодию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 Кириллу – сл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венским учителям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4.3.2.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5201E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Житие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Святых равн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апостольных </w:t>
            </w:r>
            <w:proofErr w:type="spellStart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 Кирилла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1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4.3. 3.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Иоасафу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571A8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37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4.3. 4.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Обретение утраченных Святынь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35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Макарию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трополиту Московскому и Коломенскому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Проблемный диалог «Соблюдение прав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славных канонов и 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временное искусство»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Князь Владимир – Кр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ститель Руси.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Князь Владимир, иску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ство увековечения Св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тых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3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5201E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в творчестве белгородских скульпт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ров православной тем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Ротонда-часовня «А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гел»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40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Скульптуры Белгорода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40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Мемориальный ко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плекс «Курская битва.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Белгородское направл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="00D60FBD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60FBD" w:rsidRPr="00444211">
              <w:rPr>
                <w:rFonts w:ascii="Times New Roman" w:hAnsi="Times New Roman" w:cs="Times New Roman"/>
                <w:sz w:val="28"/>
                <w:szCs w:val="28"/>
              </w:rPr>
              <w:t>Яковлевский</w:t>
            </w:r>
            <w:proofErr w:type="spellEnd"/>
            <w:r w:rsidR="00D60FBD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60FBD" w:rsidRPr="004442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0FBD" w:rsidRPr="00444211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1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4.3.13.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Третье поле ратное.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13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4.3.14.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8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4.4.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Часовни.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710" w:rsidRPr="00D74DED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D74DED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17</w:t>
            </w:r>
          </w:p>
        </w:tc>
      </w:tr>
      <w:tr w:rsidR="001B2710" w:rsidRPr="00444211" w:rsidTr="00435AD9">
        <w:trPr>
          <w:trHeight w:val="25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Образ Пресвятой Бог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1D8">
              <w:rPr>
                <w:rFonts w:ascii="Times New Roman" w:hAnsi="Times New Roman" w:cs="Times New Roman"/>
                <w:sz w:val="28"/>
                <w:szCs w:val="28"/>
              </w:rPr>
              <w:t xml:space="preserve">родицы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 иконе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11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Образ Пресвятой Бог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родицы и русские храмы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Образ Пресвятой Бог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родицы и православные праздники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5201E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Часовня Владимирской  Божьей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3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4.4. 5.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Часовня Корсунской  Божьей Матери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4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10" w:rsidRPr="00444211" w:rsidRDefault="005201E5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Часовня 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Серафима </w:t>
            </w:r>
            <w:proofErr w:type="spellStart"/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2710" w:rsidRPr="00444211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Преподобный Серафим.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4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Часовня Царским муч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никам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5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Часовня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Почаевская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жья Матерь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8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Храм - часовня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Иоасафа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6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«Храм-часовня. Пеще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6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C27AC2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Учебно-тематическая экскурсия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5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4.4.13.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Образ Пресвятой Бог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родицы в православной культуре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4.5.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 Правосл</w:t>
            </w:r>
            <w:r w:rsidRPr="00757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757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  <w:t>13</w:t>
            </w:r>
          </w:p>
        </w:tc>
      </w:tr>
      <w:tr w:rsidR="001B2710" w:rsidRPr="00444211" w:rsidTr="00435AD9">
        <w:trPr>
          <w:trHeight w:val="5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Храмовое зодчество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4.5. 2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 части храма, колокол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ня. Традиции русского барокко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Музыкальная духовная культура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DE3CF4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 xml:space="preserve">Классики </w:t>
            </w:r>
            <w:r w:rsidR="001B2710"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 xml:space="preserve">выдающихся </w:t>
            </w:r>
            <w:r w:rsidR="001B2710"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lastRenderedPageBreak/>
              <w:t>образцов духовной муз</w:t>
            </w:r>
            <w:r w:rsidR="001B2710"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>ы</w:t>
            </w:r>
            <w:r w:rsidR="001B2710"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>ки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4.5.5.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>Музыкальный вернисаж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pacing w:val="-8"/>
                <w:kern w:val="28"/>
                <w:sz w:val="28"/>
                <w:szCs w:val="28"/>
              </w:rPr>
              <w:t>Музыка и живопись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Икона в жизни совр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01E5">
              <w:rPr>
                <w:rFonts w:ascii="Times New Roman" w:hAnsi="Times New Roman" w:cs="Times New Roman"/>
                <w:sz w:val="28"/>
                <w:szCs w:val="28"/>
              </w:rPr>
              <w:t xml:space="preserve">менного человека.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стенная живопись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0A7716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Настенная живопись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иконостаса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«Эстетика православн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го храма».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4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4.5.11.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 религиозном искусстве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3E4B67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4.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7570A7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shadow/>
                <w:sz w:val="28"/>
                <w:szCs w:val="28"/>
                <w:lang w:val="en-US"/>
              </w:rPr>
              <w:t>V.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Традиции правосла</w:t>
            </w: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в</w:t>
            </w: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ной семьи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32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17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Семья - малая церковь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Древо жизни. Мой дре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ний род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 Святым местам Бе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Святые  мученики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риан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 Наталия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Святые праведные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01E5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="00520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 Анна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Святые преподобные Кирилл и Мария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5.7.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Святые Петр и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5.8.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Царская семья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Добродетель в семье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Родители и дети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 почитании родителей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39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О послушании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5.13.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Праздник «Неразлучные друзья - мой папа и я»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5.14.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«Православная семья – это особенная семья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5.15.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. Семе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ные традиции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белгоро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7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5.16.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435AD9">
        <w:trPr>
          <w:trHeight w:val="25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C07FA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Итого: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216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85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9379D5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131</w:t>
            </w:r>
          </w:p>
        </w:tc>
      </w:tr>
    </w:tbl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C3CFD" w:rsidRDefault="003C3CFD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C3CFD" w:rsidRDefault="003C3CFD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64A9F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СОДЕРЖАНИЕ ПРОГРАММЫ </w:t>
      </w:r>
    </w:p>
    <w:p w:rsidR="001B2710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ВТОРОГО ГОДА ОБУЧЕНИЯ</w:t>
      </w:r>
    </w:p>
    <w:p w:rsidR="003E4B67" w:rsidRPr="00444211" w:rsidRDefault="003E4B67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Раздел 1. Введение. Понятие « Краеведение».</w:t>
      </w:r>
    </w:p>
    <w:p w:rsidR="001B2710" w:rsidRPr="00444211" w:rsidRDefault="001B2710" w:rsidP="00B625E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1.1.Введение в образовательную программу.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Знакомство с содержанием изучаемого курса второго года обуч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ния. Инструктаж по технике безопасности.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Составление рассказа «Святыни  Святого Белогорья».</w:t>
      </w:r>
    </w:p>
    <w:p w:rsidR="001B2710" w:rsidRPr="00444211" w:rsidRDefault="002D6F11" w:rsidP="00B625E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1.2.Святыни Белогор</w:t>
      </w:r>
      <w:r w:rsidR="00106AC1">
        <w:rPr>
          <w:rFonts w:ascii="Times New Roman" w:hAnsi="Times New Roman" w:cs="Times New Roman"/>
          <w:shadow/>
          <w:sz w:val="28"/>
          <w:szCs w:val="28"/>
        </w:rPr>
        <w:t>ья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3A0D09"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Pr="00444211">
        <w:rPr>
          <w:rFonts w:ascii="Times New Roman" w:hAnsi="Times New Roman" w:cs="Times New Roman"/>
          <w:sz w:val="28"/>
          <w:szCs w:val="28"/>
        </w:rPr>
        <w:t xml:space="preserve">кафедральный Преображенский собор,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составление рассказа «Святыни Белогорья».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="003A0D09">
        <w:rPr>
          <w:rFonts w:ascii="Times New Roman" w:hAnsi="Times New Roman" w:cs="Times New Roman"/>
          <w:sz w:val="28"/>
          <w:szCs w:val="28"/>
        </w:rPr>
        <w:t xml:space="preserve">иконы.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фоторепортаж « Святыни Белогорья».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II</w:t>
      </w:r>
      <w:r w:rsidR="002D6F11">
        <w:rPr>
          <w:rFonts w:ascii="Times New Roman" w:hAnsi="Times New Roman" w:cs="Times New Roman"/>
          <w:b/>
          <w:shadow/>
          <w:sz w:val="28"/>
          <w:szCs w:val="28"/>
        </w:rPr>
        <w:t>. История Белгорода</w:t>
      </w:r>
    </w:p>
    <w:p w:rsidR="006869B9" w:rsidRPr="00444211" w:rsidRDefault="006869B9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hadow/>
          <w:sz w:val="28"/>
          <w:szCs w:val="28"/>
        </w:rPr>
        <w:t>Белгородско-Старооскольская</w:t>
      </w:r>
      <w:proofErr w:type="spell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епархия</w:t>
      </w:r>
    </w:p>
    <w:p w:rsidR="001B2710" w:rsidRPr="00444211" w:rsidRDefault="003150E6" w:rsidP="003150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2.1.Жизнь славян</w:t>
      </w:r>
    </w:p>
    <w:p w:rsidR="00A136FA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Поселение восточных северян. Северское городище. Древнее пос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ление восточных славян, северян</w:t>
      </w:r>
      <w:r w:rsidR="001D4EB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на нашей территории. Салтово-маяцкая культура.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Роменская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культур</w:t>
      </w:r>
      <w:r w:rsidR="003150E6">
        <w:rPr>
          <w:rFonts w:ascii="Times New Roman" w:hAnsi="Times New Roman" w:cs="Times New Roman"/>
          <w:shadow/>
          <w:sz w:val="28"/>
          <w:szCs w:val="28"/>
        </w:rPr>
        <w:t>а.</w:t>
      </w:r>
    </w:p>
    <w:p w:rsidR="001B2710" w:rsidRPr="00A136FA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Изготовление  макета древнего городища.</w:t>
      </w:r>
    </w:p>
    <w:p w:rsidR="00613BA1" w:rsidRPr="00444211" w:rsidRDefault="00613BA1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2.2.</w:t>
      </w:r>
      <w:r w:rsidRPr="00613BA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Художественное произведение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hadow/>
          <w:sz w:val="28"/>
          <w:szCs w:val="28"/>
        </w:rPr>
        <w:t>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Слово о полку Игореве</w:t>
      </w:r>
      <w:r>
        <w:rPr>
          <w:rFonts w:ascii="Times New Roman" w:hAnsi="Times New Roman" w:cs="Times New Roman"/>
          <w:shadow/>
          <w:sz w:val="28"/>
          <w:szCs w:val="28"/>
        </w:rPr>
        <w:t>»</w:t>
      </w:r>
    </w:p>
    <w:p w:rsidR="00613BA1" w:rsidRPr="0044421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Произведение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«Слово о полку Игореве»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-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первое древнерусское литературно – художественное произведение о белгородских землях конца </w:t>
      </w:r>
      <w:r w:rsidRPr="00444211">
        <w:rPr>
          <w:rFonts w:ascii="Times New Roman" w:hAnsi="Times New Roman" w:cs="Times New Roman"/>
          <w:shadow/>
          <w:sz w:val="28"/>
          <w:szCs w:val="28"/>
          <w:lang w:val="en-US"/>
        </w:rPr>
        <w:t>XII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века. Выборочное чтение отдельных эпизодов, связанных с битвой на предполагаемой нашей территории (на Тавровой, ныне Харьковской горе) и их обсуждение. Версия о месте столкновения войск. </w:t>
      </w:r>
    </w:p>
    <w:p w:rsidR="00613BA1" w:rsidRPr="0044421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Зарисовка карты предполагаемой битвы. Выполнение иллюс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рации к произведению «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Таврова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гора». Создания альбома «Битва за Русь».</w:t>
      </w:r>
    </w:p>
    <w:p w:rsidR="00121250" w:rsidRDefault="00613BA1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2.3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>
        <w:rPr>
          <w:rFonts w:ascii="Times New Roman" w:hAnsi="Times New Roman" w:cs="Times New Roman"/>
          <w:shadow/>
          <w:sz w:val="28"/>
          <w:szCs w:val="28"/>
        </w:rPr>
        <w:t>Художественное произведение</w:t>
      </w:r>
    </w:p>
    <w:p w:rsidR="00613BA1" w:rsidRPr="00444211" w:rsidRDefault="00613BA1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Слово о полку Игореве</w:t>
      </w:r>
      <w:r>
        <w:rPr>
          <w:rFonts w:ascii="Times New Roman" w:hAnsi="Times New Roman" w:cs="Times New Roman"/>
          <w:shadow/>
          <w:sz w:val="28"/>
          <w:szCs w:val="28"/>
        </w:rPr>
        <w:t>»</w:t>
      </w:r>
    </w:p>
    <w:p w:rsidR="00613BA1" w:rsidRPr="0044421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Беседа по прочитанному произведению.</w:t>
      </w:r>
    </w:p>
    <w:p w:rsidR="00613BA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оставление рассказа «Подвиг</w:t>
      </w:r>
      <w:r w:rsidR="0013302D">
        <w:rPr>
          <w:rFonts w:ascii="Times New Roman" w:hAnsi="Times New Roman" w:cs="Times New Roman"/>
          <w:sz w:val="28"/>
          <w:szCs w:val="28"/>
        </w:rPr>
        <w:t>».</w:t>
      </w:r>
    </w:p>
    <w:p w:rsidR="0013302D" w:rsidRPr="00444211" w:rsidRDefault="0013302D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21250">
        <w:rPr>
          <w:rFonts w:ascii="Times New Roman" w:hAnsi="Times New Roman" w:cs="Times New Roman"/>
          <w:sz w:val="28"/>
          <w:szCs w:val="28"/>
        </w:rPr>
        <w:t xml:space="preserve">Древняя крепость </w:t>
      </w:r>
      <w:proofErr w:type="spellStart"/>
      <w:r w:rsidR="00106AC1">
        <w:rPr>
          <w:rFonts w:ascii="Times New Roman" w:hAnsi="Times New Roman" w:cs="Times New Roman"/>
          <w:sz w:val="28"/>
          <w:szCs w:val="28"/>
        </w:rPr>
        <w:t>Хотмыжск</w:t>
      </w:r>
      <w:proofErr w:type="spellEnd"/>
    </w:p>
    <w:p w:rsidR="0013302D" w:rsidRPr="00444211" w:rsidRDefault="0013302D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Юго-западная часть </w:t>
      </w:r>
      <w:proofErr w:type="spellStart"/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средне-русской</w:t>
      </w:r>
      <w:proofErr w:type="spellEnd"/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возвышенности, самый дре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ний курган -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Хотмыжск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История создания крепости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Хотмыжск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Храбрость воинов, защитников русской земли.</w:t>
      </w:r>
    </w:p>
    <w:p w:rsidR="00106AC1" w:rsidRDefault="0013302D" w:rsidP="0099698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2CE1">
        <w:rPr>
          <w:rFonts w:ascii="Times New Roman" w:hAnsi="Times New Roman" w:cs="Times New Roman"/>
          <w:sz w:val="28"/>
          <w:szCs w:val="28"/>
        </w:rPr>
        <w:t>.</w:t>
      </w:r>
      <w:r w:rsidR="00752CE1" w:rsidRPr="00444211">
        <w:rPr>
          <w:rFonts w:ascii="Times New Roman" w:hAnsi="Times New Roman" w:cs="Times New Roman"/>
          <w:sz w:val="28"/>
          <w:szCs w:val="28"/>
        </w:rPr>
        <w:t>Отражение нашествия монголо-татар</w:t>
      </w:r>
    </w:p>
    <w:p w:rsidR="00106AC1" w:rsidRDefault="00752CE1" w:rsidP="0099698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 xml:space="preserve"> в фольклорных письменных источниках,</w:t>
      </w:r>
    </w:p>
    <w:p w:rsidR="00752CE1" w:rsidRPr="00444211" w:rsidRDefault="00106AC1" w:rsidP="0099698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топонимика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</w:p>
    <w:p w:rsidR="00A136FA" w:rsidRDefault="00752CE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Монголо-татарское иго. Прослушивание фольклорных легенд. Смешение браков. Жизнь славян и иноземных племен. Названия поселений, связанных с древними битвами (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Хотмыжск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Грайворон).</w:t>
      </w:r>
    </w:p>
    <w:p w:rsidR="00752CE1" w:rsidRDefault="00752CE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Виртуальная экспедиция в давние времена: найти древние н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звания на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Хотмыжск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Грайворон,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Нежеголь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), исследовать, используя в исторических документах обоснование названий, связанных с поселением крупных и развитых иноземных племен.</w:t>
      </w:r>
    </w:p>
    <w:p w:rsidR="001B2710" w:rsidRPr="00444211" w:rsidRDefault="00752CE1" w:rsidP="0099698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2.6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.</w:t>
      </w:r>
      <w:r w:rsidR="00B265DC">
        <w:rPr>
          <w:rFonts w:ascii="Times New Roman" w:hAnsi="Times New Roman" w:cs="Times New Roman"/>
          <w:shadow/>
          <w:sz w:val="28"/>
          <w:szCs w:val="28"/>
        </w:rPr>
        <w:t>Образование крепости на Белой горе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Образование крепости на Белой горе на южной границе Моско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ского государства. Военные будни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воинов-белгородцев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Междоусобные войны русских князей. Расположение вокруг крепости слободы служилых и вольных людей (посад).</w:t>
      </w:r>
    </w:p>
    <w:p w:rsidR="001B2710" w:rsidRPr="0044421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Посещение краеведческого музея. Сбор материала по теме</w:t>
      </w:r>
      <w:r w:rsidR="00A45F7A">
        <w:rPr>
          <w:rFonts w:ascii="Times New Roman" w:hAnsi="Times New Roman" w:cs="Times New Roman"/>
          <w:shadow/>
          <w:sz w:val="28"/>
          <w:szCs w:val="28"/>
        </w:rPr>
        <w:t xml:space="preserve"> «</w:t>
      </w:r>
      <w:proofErr w:type="spellStart"/>
      <w:r w:rsidR="00A45F7A">
        <w:rPr>
          <w:rFonts w:ascii="Times New Roman" w:hAnsi="Times New Roman" w:cs="Times New Roman"/>
          <w:shadow/>
          <w:sz w:val="28"/>
          <w:szCs w:val="28"/>
        </w:rPr>
        <w:t>В</w:t>
      </w:r>
      <w:r w:rsidR="00A45F7A" w:rsidRPr="00444211">
        <w:rPr>
          <w:rFonts w:ascii="Times New Roman" w:hAnsi="Times New Roman" w:cs="Times New Roman"/>
          <w:shadow/>
          <w:sz w:val="28"/>
          <w:szCs w:val="28"/>
        </w:rPr>
        <w:t>оин</w:t>
      </w:r>
      <w:r w:rsidR="00A45F7A">
        <w:rPr>
          <w:rFonts w:ascii="Times New Roman" w:hAnsi="Times New Roman" w:cs="Times New Roman"/>
          <w:shadow/>
          <w:sz w:val="28"/>
          <w:szCs w:val="28"/>
        </w:rPr>
        <w:t>ы</w:t>
      </w:r>
      <w:r w:rsidR="00A45F7A" w:rsidRPr="00444211">
        <w:rPr>
          <w:rFonts w:ascii="Times New Roman" w:hAnsi="Times New Roman" w:cs="Times New Roman"/>
          <w:shadow/>
          <w:sz w:val="28"/>
          <w:szCs w:val="28"/>
        </w:rPr>
        <w:t>-белгородц</w:t>
      </w:r>
      <w:r w:rsidR="00A45F7A">
        <w:rPr>
          <w:rFonts w:ascii="Times New Roman" w:hAnsi="Times New Roman" w:cs="Times New Roman"/>
          <w:shadow/>
          <w:sz w:val="28"/>
          <w:szCs w:val="28"/>
        </w:rPr>
        <w:t>ы</w:t>
      </w:r>
      <w:proofErr w:type="spellEnd"/>
      <w:r w:rsidR="00A45F7A">
        <w:rPr>
          <w:rFonts w:ascii="Times New Roman" w:hAnsi="Times New Roman" w:cs="Times New Roman"/>
          <w:shadow/>
          <w:sz w:val="28"/>
          <w:szCs w:val="28"/>
        </w:rPr>
        <w:t>».</w:t>
      </w:r>
    </w:p>
    <w:p w:rsidR="001B2710" w:rsidRPr="00444211" w:rsidRDefault="00752CE1" w:rsidP="0099698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2.7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.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Жизнь у Белгородской черты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В стародавние времена. Беспокойная жизнь воинов в крепости Бе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город. Культура: быт, обычаи северян. Найденные предметы быта.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Иллюстрированная экскурсия «В стародавние времена».</w:t>
      </w:r>
    </w:p>
    <w:p w:rsidR="001B2710" w:rsidRPr="00444211" w:rsidRDefault="001B2710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2.8.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Ратн</w:t>
      </w:r>
      <w:r w:rsidR="00106AC1">
        <w:rPr>
          <w:rFonts w:ascii="Times New Roman" w:hAnsi="Times New Roman" w:cs="Times New Roman"/>
          <w:shadow/>
          <w:sz w:val="28"/>
          <w:szCs w:val="28"/>
        </w:rPr>
        <w:t>ая доблесть Белгородского полка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Подвиг воинов Белгородского полка. Защита южных рубежей М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сковского государства.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Создание альбома «Ратная доблесть Белгородского полка».</w:t>
      </w:r>
    </w:p>
    <w:p w:rsidR="001B2710" w:rsidRPr="00444211" w:rsidRDefault="001B2710" w:rsidP="003D43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2.9.</w:t>
      </w:r>
      <w:r w:rsidR="00106AC1">
        <w:rPr>
          <w:rFonts w:ascii="Times New Roman" w:hAnsi="Times New Roman" w:cs="Times New Roman"/>
          <w:shadow/>
          <w:sz w:val="28"/>
          <w:szCs w:val="28"/>
        </w:rPr>
        <w:t>Итоговое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Защита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альбома «Ратная доблесть Белгородского полка».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занятия-путешествия, заочные экскурсии.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экскурсии, фоторепортажи, презентация, виртуал</w:t>
      </w:r>
      <w:r w:rsidRPr="00444211">
        <w:rPr>
          <w:rFonts w:ascii="Times New Roman" w:hAnsi="Times New Roman" w:cs="Times New Roman"/>
          <w:sz w:val="28"/>
          <w:szCs w:val="28"/>
        </w:rPr>
        <w:t>ь</w:t>
      </w:r>
      <w:r w:rsidRPr="00444211">
        <w:rPr>
          <w:rFonts w:ascii="Times New Roman" w:hAnsi="Times New Roman" w:cs="Times New Roman"/>
          <w:sz w:val="28"/>
          <w:szCs w:val="28"/>
        </w:rPr>
        <w:t>ные экспедиции, ассоциативное рисование.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иконы,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фото храмов, фото крепости.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защита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альбома « Ратная доблесть Белгоро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д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ского полка».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III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Святые, </w:t>
      </w:r>
      <w:proofErr w:type="spellStart"/>
      <w:r w:rsidRPr="00444211">
        <w:rPr>
          <w:rFonts w:ascii="Times New Roman" w:hAnsi="Times New Roman" w:cs="Times New Roman"/>
          <w:b/>
          <w:sz w:val="28"/>
          <w:szCs w:val="28"/>
        </w:rPr>
        <w:t>новомученики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 Белгородские</w:t>
      </w:r>
    </w:p>
    <w:p w:rsidR="001B2710" w:rsidRPr="00444211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3.1. Проект «Святой, прославивший себя в веках</w:t>
      </w:r>
      <w:r w:rsidR="00E17AA9">
        <w:rPr>
          <w:rFonts w:ascii="Times New Roman" w:hAnsi="Times New Roman" w:cs="Times New Roman"/>
          <w:b/>
          <w:shadow/>
          <w:sz w:val="28"/>
          <w:szCs w:val="28"/>
        </w:rPr>
        <w:t>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Сбор материала о жизни и духовных подвигах Святителя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Подготовка к 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экскурсии,  проведение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обучающимся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экскурсии  в Храме-часовне, пещерке.</w:t>
      </w:r>
    </w:p>
    <w:p w:rsidR="00613BA1" w:rsidRDefault="00E17AA9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3.2. Древний род Горленко</w:t>
      </w:r>
    </w:p>
    <w:p w:rsidR="001B2710" w:rsidRPr="00613BA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Древний род Горленко. Его прадед, отец.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Составление рассказа  «Древний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род Горленко».</w:t>
      </w:r>
    </w:p>
    <w:p w:rsidR="001B2710" w:rsidRPr="00444211" w:rsidRDefault="00E17AA9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3.3. Рождение </w:t>
      </w:r>
      <w:proofErr w:type="spellStart"/>
      <w:r>
        <w:rPr>
          <w:rFonts w:ascii="Times New Roman" w:hAnsi="Times New Roman" w:cs="Times New Roman"/>
          <w:shadow/>
          <w:sz w:val="28"/>
          <w:szCs w:val="28"/>
        </w:rPr>
        <w:t>Иоакима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ождение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Видение отцом Богородицы.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Описание картин </w:t>
      </w:r>
      <w:r w:rsidR="00F57204">
        <w:rPr>
          <w:rFonts w:ascii="Times New Roman" w:hAnsi="Times New Roman" w:cs="Times New Roman"/>
          <w:sz w:val="28"/>
          <w:szCs w:val="28"/>
        </w:rPr>
        <w:t>в Храме-часовне, пещерке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  <w:r w:rsidR="00121250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1B2710" w:rsidRPr="00444211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3.4 </w:t>
      </w:r>
      <w:r w:rsidR="00E17AA9">
        <w:rPr>
          <w:rFonts w:ascii="Times New Roman" w:hAnsi="Times New Roman" w:cs="Times New Roman"/>
          <w:shadow/>
          <w:sz w:val="28"/>
          <w:szCs w:val="28"/>
        </w:rPr>
        <w:t>Детские годы будущего Святителя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Чтение книги А.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Крупенкова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Белгородский Ч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дотворец».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Пересказ жития  Святителя.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Проблемное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: какие черты характера выделяют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делают его особенным? Дискуссия. Сочинение-рассуждение  «Молитвенник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Pr="00444211" w:rsidRDefault="00E17AA9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3.5. Киевское духовное училище</w:t>
      </w:r>
    </w:p>
    <w:p w:rsidR="00613BA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Чтение вслух о годах учебы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в Киеве. Использование и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формации из разных источников.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Сочинение, стихи, рассказ об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. Словесный портрет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 </w:t>
      </w:r>
    </w:p>
    <w:p w:rsidR="001B2710" w:rsidRPr="00444211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3.6.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Санкт-</w:t>
      </w:r>
      <w:r w:rsidR="00E17AA9">
        <w:rPr>
          <w:rFonts w:ascii="Times New Roman" w:hAnsi="Times New Roman" w:cs="Times New Roman"/>
          <w:shadow/>
          <w:sz w:val="28"/>
          <w:szCs w:val="28"/>
        </w:rPr>
        <w:t>Петербург, Свято-Троицкая Лавра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Встреча с царицей. Восстановление Троице-Сергиевой  Лавры. Труды и молитвенный подвиг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Проблемное задание: найти описание оценки труда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иночеством  монастыря. Диспут «В чем смысл жизни?».</w:t>
      </w:r>
    </w:p>
    <w:p w:rsidR="00613BA1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3.7.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Белгород. Созид</w:t>
      </w:r>
      <w:r w:rsidR="00E17AA9">
        <w:rPr>
          <w:rFonts w:ascii="Times New Roman" w:hAnsi="Times New Roman" w:cs="Times New Roman"/>
          <w:shadow/>
          <w:sz w:val="28"/>
          <w:szCs w:val="28"/>
        </w:rPr>
        <w:t>ательная деятельность Святителя</w:t>
      </w:r>
    </w:p>
    <w:p w:rsidR="001B2710" w:rsidRPr="00613BA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Служение Богу в Белгороде.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Белгородско-Обоянская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епархия. Большая просветительская деятельность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Строительство храмов. Борьба за чистоту и нравственность мирян и священников.</w:t>
      </w:r>
    </w:p>
    <w:p w:rsidR="001B2710" w:rsidRPr="00444211" w:rsidRDefault="00613BA1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Найти из документов сведения об отношении епископа к л</w:t>
      </w:r>
      <w:r w:rsidR="001B2710" w:rsidRPr="00444211">
        <w:rPr>
          <w:rFonts w:ascii="Times New Roman" w:hAnsi="Times New Roman" w:cs="Times New Roman"/>
          <w:sz w:val="28"/>
          <w:szCs w:val="28"/>
        </w:rPr>
        <w:t>ю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дям. Проповеди Святителя, русско-украинская речь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3.8.Духовное </w:t>
      </w:r>
      <w:r w:rsidR="00E17AA9">
        <w:rPr>
          <w:rFonts w:ascii="Times New Roman" w:hAnsi="Times New Roman" w:cs="Times New Roman"/>
          <w:shadow/>
          <w:sz w:val="28"/>
          <w:szCs w:val="28"/>
        </w:rPr>
        <w:t xml:space="preserve"> завещание </w:t>
      </w:r>
      <w:proofErr w:type="spellStart"/>
      <w:r w:rsidR="00E17AA9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Последние годы службы. Тяжелая болезнь. Прощание с Белгор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дом. Духовное завещание 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AF61D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Выбрать из книг белгородских краеведов описание к картинам (Пещерка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) из жития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, устный журнал. </w:t>
      </w:r>
    </w:p>
    <w:p w:rsidR="001B2710" w:rsidRPr="00444211" w:rsidRDefault="001B2710" w:rsidP="00417FC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3.9.</w:t>
      </w:r>
      <w:r w:rsidR="004257DA">
        <w:rPr>
          <w:rFonts w:ascii="Times New Roman" w:hAnsi="Times New Roman" w:cs="Times New Roman"/>
          <w:shadow/>
          <w:sz w:val="28"/>
          <w:szCs w:val="28"/>
        </w:rPr>
        <w:t xml:space="preserve"> Храм-часовня. Пещерка </w:t>
      </w:r>
      <w:proofErr w:type="spellStart"/>
      <w:r w:rsidR="004257DA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</w:p>
    <w:p w:rsidR="001B2710" w:rsidRPr="00444211" w:rsidRDefault="008F41CE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Проведение первой учебной экскурсии «Святой, прославивший себя в веках»  в Хр</w:t>
      </w:r>
      <w:r w:rsidR="00121250">
        <w:rPr>
          <w:rFonts w:ascii="Times New Roman" w:hAnsi="Times New Roman" w:cs="Times New Roman"/>
          <w:shadow/>
          <w:sz w:val="28"/>
          <w:szCs w:val="28"/>
        </w:rPr>
        <w:t xml:space="preserve">аме-часовне, Пещерке  </w:t>
      </w:r>
      <w:proofErr w:type="spellStart"/>
      <w:r w:rsidR="00121250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  <w:r w:rsidR="00121250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Разработка путеводит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ля. </w:t>
      </w:r>
    </w:p>
    <w:p w:rsidR="00936F28" w:rsidRDefault="00936F28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DBC" w:rsidRDefault="001B2710" w:rsidP="00AD5DB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3.10. Обобщающее занятие - экскурсия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color w:val="000000"/>
          <w:sz w:val="28"/>
          <w:szCs w:val="28"/>
        </w:rPr>
        <w:t>в Храм-часовню</w:t>
      </w:r>
      <w:r w:rsidR="00121250">
        <w:rPr>
          <w:rFonts w:ascii="Times New Roman" w:hAnsi="Times New Roman" w:cs="Times New Roman"/>
          <w:shadow/>
          <w:color w:val="000000"/>
          <w:sz w:val="28"/>
          <w:szCs w:val="28"/>
        </w:rPr>
        <w:t>,</w:t>
      </w:r>
    </w:p>
    <w:p w:rsidR="001B2710" w:rsidRPr="00444211" w:rsidRDefault="004257DA" w:rsidP="0012125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Пещерка </w:t>
      </w:r>
      <w:proofErr w:type="spellStart"/>
      <w:r w:rsidR="00121250">
        <w:rPr>
          <w:rFonts w:ascii="Times New Roman" w:hAnsi="Times New Roman" w:cs="Times New Roman"/>
          <w:shadow/>
          <w:color w:val="000000"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</w:t>
      </w:r>
      <w:r w:rsidR="004257DA">
        <w:rPr>
          <w:rFonts w:ascii="Times New Roman" w:hAnsi="Times New Roman" w:cs="Times New Roman"/>
          <w:shadow/>
          <w:sz w:val="28"/>
          <w:szCs w:val="28"/>
        </w:rPr>
        <w:t>роведение экскурсии воспитанника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ми объединения «Духовное краеведение Святого Белогорья».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Теоретические формы</w:t>
      </w:r>
      <w:r w:rsidRPr="00444211">
        <w:rPr>
          <w:rFonts w:ascii="Times New Roman" w:hAnsi="Times New Roman" w:cs="Times New Roman"/>
          <w:sz w:val="28"/>
          <w:szCs w:val="28"/>
        </w:rPr>
        <w:t xml:space="preserve">: объяснительно-иллюстративные занятия, работа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 с разными источниками информации.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устный журнал, диспут « В чем смысл жизни»,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ди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скусия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«Молитвенник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444211">
        <w:rPr>
          <w:rFonts w:ascii="Times New Roman" w:hAnsi="Times New Roman" w:cs="Times New Roman"/>
          <w:sz w:val="28"/>
          <w:szCs w:val="28"/>
        </w:rPr>
        <w:t>описание картин в храме – часовне свят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экскурсии в Храм-часовню, Пещерку,</w:t>
      </w:r>
      <w:r w:rsidR="00883081">
        <w:rPr>
          <w:rFonts w:ascii="Times New Roman" w:hAnsi="Times New Roman" w:cs="Times New Roman"/>
          <w:sz w:val="28"/>
          <w:szCs w:val="28"/>
        </w:rPr>
        <w:t xml:space="preserve"> защита </w:t>
      </w:r>
      <w:r w:rsidRPr="00444211">
        <w:rPr>
          <w:rFonts w:ascii="Times New Roman" w:hAnsi="Times New Roman" w:cs="Times New Roman"/>
          <w:sz w:val="28"/>
          <w:szCs w:val="28"/>
        </w:rPr>
        <w:t>проект</w:t>
      </w:r>
      <w:r w:rsidR="0088308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 «Св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той, прославивший себя в веках», мозговой штурм (идеи по проведению экскурсии).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материал:</w:t>
      </w:r>
      <w:r w:rsidR="00121250">
        <w:rPr>
          <w:rFonts w:ascii="Times New Roman" w:hAnsi="Times New Roman" w:cs="Times New Roman"/>
          <w:sz w:val="28"/>
          <w:szCs w:val="28"/>
        </w:rPr>
        <w:t xml:space="preserve"> икона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Святителя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фото, набор откр</w:t>
      </w:r>
      <w:r w:rsidRPr="00444211">
        <w:rPr>
          <w:rFonts w:ascii="Times New Roman" w:hAnsi="Times New Roman" w:cs="Times New Roman"/>
          <w:sz w:val="28"/>
          <w:szCs w:val="28"/>
        </w:rPr>
        <w:t>ы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ток из жития Святого, видеофильм «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итоговое учебное за</w:t>
      </w:r>
      <w:r w:rsidR="00121250">
        <w:rPr>
          <w:rFonts w:ascii="Times New Roman" w:hAnsi="Times New Roman" w:cs="Times New Roman"/>
          <w:sz w:val="28"/>
          <w:szCs w:val="28"/>
        </w:rPr>
        <w:t xml:space="preserve">нятие-экскурсия «Храм-часовня,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пещерка».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IV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="008F41CE">
        <w:rPr>
          <w:rFonts w:ascii="Times New Roman" w:hAnsi="Times New Roman" w:cs="Times New Roman"/>
          <w:b/>
          <w:shadow/>
          <w:sz w:val="28"/>
          <w:szCs w:val="28"/>
        </w:rPr>
        <w:t xml:space="preserve">Православная 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культура </w:t>
      </w:r>
      <w:r w:rsidR="008F41CE">
        <w:rPr>
          <w:rFonts w:ascii="Times New Roman" w:hAnsi="Times New Roman" w:cs="Times New Roman"/>
          <w:b/>
          <w:shadow/>
          <w:sz w:val="28"/>
          <w:szCs w:val="28"/>
        </w:rPr>
        <w:t>Белогорья</w:t>
      </w:r>
    </w:p>
    <w:p w:rsidR="001B2710" w:rsidRPr="003E4B67" w:rsidRDefault="003E4B67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4.1. </w:t>
      </w:r>
      <w:r w:rsidR="001B2710" w:rsidRPr="003E4B67">
        <w:rPr>
          <w:rFonts w:ascii="Times New Roman" w:hAnsi="Times New Roman" w:cs="Times New Roman"/>
          <w:b/>
          <w:i/>
          <w:shadow/>
          <w:sz w:val="28"/>
          <w:szCs w:val="28"/>
        </w:rPr>
        <w:t>Храм</w:t>
      </w:r>
      <w:r w:rsidR="00877751" w:rsidRPr="003E4B67">
        <w:rPr>
          <w:rFonts w:ascii="Times New Roman" w:hAnsi="Times New Roman" w:cs="Times New Roman"/>
          <w:b/>
          <w:i/>
          <w:shadow/>
          <w:sz w:val="28"/>
          <w:szCs w:val="28"/>
        </w:rPr>
        <w:t>овое зодчество</w:t>
      </w:r>
    </w:p>
    <w:p w:rsidR="001B2710" w:rsidRPr="003E4B67" w:rsidRDefault="001B2710" w:rsidP="003E4B6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257DA">
        <w:rPr>
          <w:rFonts w:ascii="Times New Roman" w:hAnsi="Times New Roman" w:cs="Times New Roman"/>
          <w:shadow/>
          <w:sz w:val="28"/>
          <w:szCs w:val="28"/>
        </w:rPr>
        <w:t>4.1.</w:t>
      </w:r>
      <w:r w:rsidR="003E4B67" w:rsidRPr="004257DA">
        <w:rPr>
          <w:rFonts w:ascii="Times New Roman" w:hAnsi="Times New Roman" w:cs="Times New Roman"/>
          <w:shadow/>
          <w:sz w:val="28"/>
          <w:szCs w:val="28"/>
        </w:rPr>
        <w:t>1.</w:t>
      </w:r>
      <w:r w:rsidR="008D1A1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6469FF" w:rsidRPr="003E4B67">
        <w:rPr>
          <w:rFonts w:ascii="Times New Roman" w:hAnsi="Times New Roman" w:cs="Times New Roman"/>
          <w:shadow/>
          <w:sz w:val="28"/>
          <w:szCs w:val="28"/>
        </w:rPr>
        <w:t>Ар</w:t>
      </w:r>
      <w:r w:rsidR="004257DA">
        <w:rPr>
          <w:rFonts w:ascii="Times New Roman" w:hAnsi="Times New Roman" w:cs="Times New Roman"/>
          <w:shadow/>
          <w:sz w:val="28"/>
          <w:szCs w:val="28"/>
        </w:rPr>
        <w:t>хитектурный стиль нашего города</w:t>
      </w:r>
    </w:p>
    <w:p w:rsidR="00272A0F" w:rsidRPr="00444211" w:rsidRDefault="00272A0F" w:rsidP="00115363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272A0F">
        <w:rPr>
          <w:rFonts w:ascii="Times New Roman" w:hAnsi="Times New Roman" w:cs="Times New Roman"/>
          <w:shadow/>
          <w:sz w:val="28"/>
          <w:szCs w:val="28"/>
        </w:rPr>
        <w:t>. Культо</w:t>
      </w:r>
      <w:r>
        <w:rPr>
          <w:rFonts w:ascii="Times New Roman" w:hAnsi="Times New Roman" w:cs="Times New Roman"/>
          <w:shadow/>
          <w:sz w:val="28"/>
          <w:szCs w:val="28"/>
        </w:rPr>
        <w:t>вые и гражданские постройки в Б</w:t>
      </w:r>
      <w:r w:rsidRPr="00272A0F">
        <w:rPr>
          <w:rFonts w:ascii="Times New Roman" w:hAnsi="Times New Roman" w:cs="Times New Roman"/>
          <w:shadow/>
          <w:sz w:val="28"/>
          <w:szCs w:val="28"/>
        </w:rPr>
        <w:t>елгороде</w:t>
      </w:r>
      <w:r>
        <w:rPr>
          <w:rFonts w:ascii="Times New Roman" w:hAnsi="Times New Roman" w:cs="Times New Roman"/>
          <w:shadow/>
          <w:sz w:val="28"/>
          <w:szCs w:val="28"/>
        </w:rPr>
        <w:t>.</w:t>
      </w:r>
      <w:r w:rsidR="00AC7947">
        <w:rPr>
          <w:rFonts w:ascii="Times New Roman" w:hAnsi="Times New Roman" w:cs="Times New Roman"/>
          <w:shadow/>
          <w:sz w:val="28"/>
          <w:szCs w:val="28"/>
        </w:rPr>
        <w:t xml:space="preserve"> Стили архите</w:t>
      </w:r>
      <w:r w:rsidR="00AC7947">
        <w:rPr>
          <w:rFonts w:ascii="Times New Roman" w:hAnsi="Times New Roman" w:cs="Times New Roman"/>
          <w:shadow/>
          <w:sz w:val="28"/>
          <w:szCs w:val="28"/>
        </w:rPr>
        <w:t>к</w:t>
      </w:r>
      <w:r w:rsidR="00AC7947">
        <w:rPr>
          <w:rFonts w:ascii="Times New Roman" w:hAnsi="Times New Roman" w:cs="Times New Roman"/>
          <w:shadow/>
          <w:sz w:val="28"/>
          <w:szCs w:val="28"/>
        </w:rPr>
        <w:t>туры. Памятники архитектуры: Дом Селиванова, драматический театр им</w:t>
      </w:r>
      <w:r w:rsidR="00AC7947">
        <w:rPr>
          <w:rFonts w:ascii="Times New Roman" w:hAnsi="Times New Roman" w:cs="Times New Roman"/>
          <w:shadow/>
          <w:sz w:val="28"/>
          <w:szCs w:val="28"/>
        </w:rPr>
        <w:t>е</w:t>
      </w:r>
      <w:r w:rsidR="00AC7947">
        <w:rPr>
          <w:rFonts w:ascii="Times New Roman" w:hAnsi="Times New Roman" w:cs="Times New Roman"/>
          <w:shadow/>
          <w:sz w:val="28"/>
          <w:szCs w:val="28"/>
        </w:rPr>
        <w:t xml:space="preserve">ни М.С. Щепкина, магазины </w:t>
      </w:r>
      <w:proofErr w:type="spellStart"/>
      <w:r w:rsidR="00AC7947">
        <w:rPr>
          <w:rFonts w:ascii="Times New Roman" w:hAnsi="Times New Roman" w:cs="Times New Roman"/>
          <w:shadow/>
          <w:sz w:val="28"/>
          <w:szCs w:val="28"/>
        </w:rPr>
        <w:t>Вейнбаумана</w:t>
      </w:r>
      <w:proofErr w:type="gramStart"/>
      <w:r w:rsidR="00AC7947">
        <w:rPr>
          <w:rFonts w:ascii="Times New Roman" w:hAnsi="Times New Roman" w:cs="Times New Roman"/>
          <w:shadow/>
          <w:sz w:val="28"/>
          <w:szCs w:val="28"/>
        </w:rPr>
        <w:t>.</w:t>
      </w:r>
      <w:r w:rsidR="00AC7947">
        <w:rPr>
          <w:rFonts w:ascii="Arial" w:hAnsi="Arial" w:cs="Arial"/>
          <w:color w:val="FFFFFF"/>
          <w:sz w:val="27"/>
          <w:szCs w:val="27"/>
        </w:rPr>
        <w:t>М</w:t>
      </w:r>
      <w:proofErr w:type="spellEnd"/>
      <w:proofErr w:type="gramEnd"/>
    </w:p>
    <w:p w:rsidR="001B2710" w:rsidRPr="00444211" w:rsidRDefault="001511D7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="00272A0F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Pr="001511D7">
        <w:rPr>
          <w:rFonts w:ascii="Times New Roman" w:hAnsi="Times New Roman" w:cs="Times New Roman"/>
          <w:sz w:val="28"/>
          <w:szCs w:val="28"/>
        </w:rPr>
        <w:t xml:space="preserve"> Архитектурные особенности зданий административных и ж</w:t>
      </w:r>
      <w:r w:rsidRPr="001511D7">
        <w:rPr>
          <w:rFonts w:ascii="Times New Roman" w:hAnsi="Times New Roman" w:cs="Times New Roman"/>
          <w:sz w:val="28"/>
          <w:szCs w:val="28"/>
        </w:rPr>
        <w:t>и</w:t>
      </w:r>
      <w:r w:rsidRPr="001511D7">
        <w:rPr>
          <w:rFonts w:ascii="Times New Roman" w:hAnsi="Times New Roman" w:cs="Times New Roman"/>
          <w:sz w:val="28"/>
          <w:szCs w:val="28"/>
        </w:rPr>
        <w:t>лых</w:t>
      </w:r>
      <w:r w:rsidR="0064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r w:rsidR="00971EA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Историко-архитектурный Центр «Старый город»</w:t>
      </w:r>
      <w:r w:rsidR="00971EAF">
        <w:rPr>
          <w:rFonts w:ascii="Times New Roman" w:hAnsi="Times New Roman" w:cs="Times New Roman"/>
          <w:sz w:val="28"/>
          <w:szCs w:val="28"/>
        </w:rPr>
        <w:t>. О</w:t>
      </w:r>
      <w:r w:rsidR="00971EAF">
        <w:rPr>
          <w:rFonts w:ascii="Times New Roman" w:hAnsi="Times New Roman" w:cs="Times New Roman"/>
          <w:sz w:val="28"/>
          <w:szCs w:val="28"/>
        </w:rPr>
        <w:t>б</w:t>
      </w:r>
      <w:r w:rsidR="00971EAF">
        <w:rPr>
          <w:rFonts w:ascii="Times New Roman" w:hAnsi="Times New Roman" w:cs="Times New Roman"/>
          <w:sz w:val="28"/>
          <w:szCs w:val="28"/>
        </w:rPr>
        <w:t>зорная экскурсия с посещением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EAF">
        <w:rPr>
          <w:rFonts w:ascii="Times New Roman" w:hAnsi="Times New Roman" w:cs="Times New Roman"/>
          <w:sz w:val="28"/>
          <w:szCs w:val="28"/>
        </w:rPr>
        <w:t>Успенско-Николаевского</w:t>
      </w:r>
      <w:proofErr w:type="spellEnd"/>
      <w:r w:rsidR="00971EAF">
        <w:rPr>
          <w:rFonts w:ascii="Times New Roman" w:hAnsi="Times New Roman" w:cs="Times New Roman"/>
          <w:sz w:val="28"/>
          <w:szCs w:val="28"/>
        </w:rPr>
        <w:t xml:space="preserve"> собора, храма «Покрова Пресвятой Богородицы» собора.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Нико</w:t>
      </w:r>
      <w:r w:rsidR="004257DA">
        <w:rPr>
          <w:rFonts w:ascii="Times New Roman" w:hAnsi="Times New Roman" w:cs="Times New Roman"/>
          <w:shadow/>
          <w:sz w:val="28"/>
          <w:szCs w:val="28"/>
        </w:rPr>
        <w:t>ло-Иоасафовский</w:t>
      </w:r>
      <w:proofErr w:type="spellEnd"/>
      <w:r w:rsidR="004257DA">
        <w:rPr>
          <w:rFonts w:ascii="Times New Roman" w:hAnsi="Times New Roman" w:cs="Times New Roman"/>
          <w:shadow/>
          <w:sz w:val="28"/>
          <w:szCs w:val="28"/>
        </w:rPr>
        <w:t xml:space="preserve"> храм</w:t>
      </w:r>
    </w:p>
    <w:p w:rsidR="009D663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построения храма, его создатели. </w:t>
      </w:r>
      <w:proofErr w:type="spellStart"/>
      <w:proofErr w:type="gramStart"/>
      <w:r w:rsidRPr="00444211">
        <w:rPr>
          <w:rFonts w:ascii="Times New Roman" w:hAnsi="Times New Roman" w:cs="Times New Roman"/>
          <w:sz w:val="28"/>
          <w:szCs w:val="28"/>
        </w:rPr>
        <w:t>Николо-Кладбищенская</w:t>
      </w:r>
      <w:proofErr w:type="spellEnd"/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церковь. Белгородский Некрополь.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Сбор материала о храме. Посещение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Николо-Иоасафовской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8D1A19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3.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Внутреннее убранство </w:t>
      </w:r>
    </w:p>
    <w:p w:rsidR="009D6639" w:rsidRDefault="004257DA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Николо-Иоасафовского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Составные части храма: притвор, основная часть, алтарь. Особе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ности иконостаса в храме.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Презентация «Внутреннее убранство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Николо-Иоасафовского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храма».</w:t>
      </w:r>
    </w:p>
    <w:p w:rsidR="009D6639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</w:t>
      </w:r>
      <w:r w:rsidR="00417FCE">
        <w:rPr>
          <w:rFonts w:ascii="Times New Roman" w:hAnsi="Times New Roman" w:cs="Times New Roman"/>
          <w:shadow/>
          <w:sz w:val="28"/>
          <w:szCs w:val="28"/>
        </w:rPr>
        <w:t>1.</w:t>
      </w:r>
      <w:r w:rsidRPr="00444211">
        <w:rPr>
          <w:rFonts w:ascii="Times New Roman" w:hAnsi="Times New Roman" w:cs="Times New Roman"/>
          <w:shadow/>
          <w:sz w:val="28"/>
          <w:szCs w:val="28"/>
        </w:rPr>
        <w:t>4. Свят</w:t>
      </w:r>
      <w:r w:rsidR="004257DA">
        <w:rPr>
          <w:rFonts w:ascii="Times New Roman" w:hAnsi="Times New Roman" w:cs="Times New Roman"/>
          <w:shadow/>
          <w:sz w:val="28"/>
          <w:szCs w:val="28"/>
        </w:rPr>
        <w:t>ые, в честь которых назван храм</w:t>
      </w:r>
    </w:p>
    <w:p w:rsidR="001B2710" w:rsidRPr="009D663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Николай-Чудотворец. Чтение жития Святого. Заступник Земли Русской,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скорбящим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и страждущим помощник.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Трад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="003E4B67">
        <w:rPr>
          <w:rFonts w:ascii="Times New Roman" w:hAnsi="Times New Roman" w:cs="Times New Roman"/>
          <w:sz w:val="28"/>
          <w:szCs w:val="28"/>
        </w:rPr>
        <w:t xml:space="preserve">ция </w:t>
      </w:r>
      <w:r w:rsidRPr="00444211">
        <w:rPr>
          <w:rFonts w:ascii="Times New Roman" w:hAnsi="Times New Roman" w:cs="Times New Roman"/>
          <w:sz w:val="28"/>
          <w:szCs w:val="28"/>
        </w:rPr>
        <w:t xml:space="preserve">ежегодного крестного хода: Преображенский собор -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Николо-Иоасафовский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1B2710" w:rsidRPr="008D1A1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8D1A19">
        <w:rPr>
          <w:rFonts w:ascii="Times New Roman" w:hAnsi="Times New Roman" w:cs="Times New Roman"/>
          <w:spacing w:val="-4"/>
          <w:sz w:val="28"/>
          <w:szCs w:val="28"/>
        </w:rPr>
        <w:t>Иллюстрированная экскурсия «Крестный ход в старом Белгор</w:t>
      </w:r>
      <w:r w:rsidRPr="008D1A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D1A19">
        <w:rPr>
          <w:rFonts w:ascii="Times New Roman" w:hAnsi="Times New Roman" w:cs="Times New Roman"/>
          <w:spacing w:val="-4"/>
          <w:sz w:val="28"/>
          <w:szCs w:val="28"/>
        </w:rPr>
        <w:t>де».</w:t>
      </w:r>
    </w:p>
    <w:p w:rsidR="008D1A19" w:rsidRDefault="008D1A19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5.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Храм «Покро</w:t>
      </w:r>
      <w:r w:rsidR="004257DA">
        <w:rPr>
          <w:rFonts w:ascii="Times New Roman" w:hAnsi="Times New Roman" w:cs="Times New Roman"/>
          <w:shadow/>
          <w:sz w:val="28"/>
          <w:szCs w:val="28"/>
        </w:rPr>
        <w:t>в Богородицы»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храма на протяжении многих веков. Драматическая судьба  его в 20-е годы  </w:t>
      </w:r>
      <w:r w:rsidRPr="004442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Посещение библиотеки 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Марфо-Мариинской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обители. Знако</w:t>
      </w:r>
      <w:r w:rsidRPr="00444211">
        <w:rPr>
          <w:rFonts w:ascii="Times New Roman" w:hAnsi="Times New Roman" w:cs="Times New Roman"/>
          <w:sz w:val="28"/>
          <w:szCs w:val="28"/>
        </w:rPr>
        <w:t>м</w:t>
      </w:r>
      <w:r w:rsidRPr="00444211">
        <w:rPr>
          <w:rFonts w:ascii="Times New Roman" w:hAnsi="Times New Roman" w:cs="Times New Roman"/>
          <w:sz w:val="28"/>
          <w:szCs w:val="28"/>
        </w:rPr>
        <w:t>ство с историческими документами  о храме.</w:t>
      </w:r>
    </w:p>
    <w:p w:rsidR="00417FCE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6.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Внутреннее убранство храма</w:t>
      </w:r>
    </w:p>
    <w:p w:rsidR="00635EBF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Покр</w:t>
      </w:r>
      <w:r w:rsidR="00A64C87">
        <w:rPr>
          <w:rFonts w:ascii="Times New Roman" w:hAnsi="Times New Roman" w:cs="Times New Roman"/>
          <w:shadow/>
          <w:sz w:val="28"/>
          <w:szCs w:val="28"/>
        </w:rPr>
        <w:t>ова Пресвятой Богородицы</w:t>
      </w:r>
    </w:p>
    <w:p w:rsidR="001B2710" w:rsidRPr="00635EBF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Назначение составных частей. Особенности иконостаса. Чудотво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>ные иконы в храме.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Презентация «Внутреннее убранство храма Покрова Пресвятой  Богородицы».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7.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Святые, в честь которых назван храм.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Праздник Покрова Пресвятой Богородицы. История явления Бог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родицы с платом в Константинополе (церковь во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Влахернах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). Андрей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Бог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любский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строительство храма Покрова Пресвятой Богородицы на  Нерли.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Музыкально-поэтическая композиция «Православный праздник Покрова Пресвятой Богородицы».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</w:t>
      </w:r>
      <w:r w:rsidR="00417FCE">
        <w:rPr>
          <w:rFonts w:ascii="Times New Roman" w:hAnsi="Times New Roman" w:cs="Times New Roman"/>
          <w:shadow/>
          <w:sz w:val="28"/>
          <w:szCs w:val="28"/>
        </w:rPr>
        <w:t>1.</w:t>
      </w:r>
      <w:r w:rsidR="00010AE9">
        <w:rPr>
          <w:rFonts w:ascii="Times New Roman" w:hAnsi="Times New Roman" w:cs="Times New Roman"/>
          <w:shadow/>
          <w:sz w:val="28"/>
          <w:szCs w:val="28"/>
        </w:rPr>
        <w:t>8. Храм Михаила Архистратига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создания храма на берегу древнего Северского Донца.  Храм в годы ВОВ и сегодня.</w:t>
      </w:r>
    </w:p>
    <w:p w:rsidR="001B2710" w:rsidRPr="00576D44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576D44">
        <w:rPr>
          <w:rFonts w:ascii="Times New Roman" w:hAnsi="Times New Roman" w:cs="Times New Roman"/>
          <w:spacing w:val="-4"/>
          <w:sz w:val="28"/>
          <w:szCs w:val="28"/>
        </w:rPr>
        <w:t xml:space="preserve">Сообщения, доклады детей  о К. М. </w:t>
      </w:r>
      <w:proofErr w:type="spellStart"/>
      <w:r w:rsidRPr="00576D44">
        <w:rPr>
          <w:rFonts w:ascii="Times New Roman" w:hAnsi="Times New Roman" w:cs="Times New Roman"/>
          <w:spacing w:val="-4"/>
          <w:sz w:val="28"/>
          <w:szCs w:val="28"/>
        </w:rPr>
        <w:t>Мачурине</w:t>
      </w:r>
      <w:proofErr w:type="spellEnd"/>
      <w:r w:rsidRPr="00576D44">
        <w:rPr>
          <w:rFonts w:ascii="Times New Roman" w:hAnsi="Times New Roman" w:cs="Times New Roman"/>
          <w:spacing w:val="-4"/>
          <w:sz w:val="28"/>
          <w:szCs w:val="28"/>
        </w:rPr>
        <w:t>, предпринимателе, меценате, который  вложил свои средства в строительство храма.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9.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Михаи</w:t>
      </w:r>
      <w:r w:rsidR="00010AE9">
        <w:rPr>
          <w:rFonts w:ascii="Times New Roman" w:hAnsi="Times New Roman" w:cs="Times New Roman"/>
          <w:shadow/>
          <w:sz w:val="28"/>
          <w:szCs w:val="28"/>
        </w:rPr>
        <w:t>л Архистратиг-Ангел, воин Божий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Архистратиг Михаил - главный воин Божий. Чтение об ангелах, ранги ангелов. Архистратиг - начальник воинов духовных.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Инсценировка «С Днем ангела!».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</w:t>
      </w:r>
      <w:r w:rsidR="00417FCE">
        <w:rPr>
          <w:rFonts w:ascii="Times New Roman" w:hAnsi="Times New Roman" w:cs="Times New Roman"/>
          <w:shadow/>
          <w:sz w:val="28"/>
          <w:szCs w:val="28"/>
        </w:rPr>
        <w:t>1.</w:t>
      </w:r>
      <w:r w:rsidRPr="00444211">
        <w:rPr>
          <w:rFonts w:ascii="Times New Roman" w:hAnsi="Times New Roman" w:cs="Times New Roman"/>
          <w:shadow/>
          <w:sz w:val="28"/>
          <w:szCs w:val="28"/>
        </w:rPr>
        <w:t>10. Внутре</w:t>
      </w:r>
      <w:r w:rsidR="00010AE9">
        <w:rPr>
          <w:rFonts w:ascii="Times New Roman" w:hAnsi="Times New Roman" w:cs="Times New Roman"/>
          <w:shadow/>
          <w:sz w:val="28"/>
          <w:szCs w:val="28"/>
        </w:rPr>
        <w:t>ннее убранство храма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Внутреннее убранство храма. Назначение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его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составных частей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Встреча с настоятелем храма. Экскурсия по храму.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Презентация «Внутреннее убранство храма».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11.</w:t>
      </w:r>
      <w:r w:rsidR="00AF60BC">
        <w:rPr>
          <w:rFonts w:ascii="Times New Roman" w:hAnsi="Times New Roman" w:cs="Times New Roman"/>
          <w:shadow/>
          <w:sz w:val="28"/>
          <w:szCs w:val="28"/>
        </w:rPr>
        <w:t xml:space="preserve"> Храм </w:t>
      </w:r>
      <w:r w:rsidR="00010AE9">
        <w:rPr>
          <w:rFonts w:ascii="Times New Roman" w:hAnsi="Times New Roman" w:cs="Times New Roman"/>
          <w:shadow/>
          <w:sz w:val="28"/>
          <w:szCs w:val="28"/>
        </w:rPr>
        <w:t>Матроны Московской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История создания храма. Чтение вслух жития Святой Матроны. Духовный подвиг Матроны. Борьба со знахарями, гипнозом.</w:t>
      </w:r>
      <w:r w:rsidR="00163744" w:rsidRPr="00163744">
        <w:rPr>
          <w:rFonts w:ascii="Times New Roman" w:hAnsi="Times New Roman" w:cs="Times New Roman"/>
          <w:sz w:val="28"/>
          <w:szCs w:val="28"/>
        </w:rPr>
        <w:t xml:space="preserve"> </w:t>
      </w:r>
      <w:r w:rsidR="00163744" w:rsidRPr="00444211">
        <w:rPr>
          <w:rFonts w:ascii="Times New Roman" w:hAnsi="Times New Roman" w:cs="Times New Roman"/>
          <w:sz w:val="28"/>
          <w:szCs w:val="28"/>
        </w:rPr>
        <w:t>Мощи Матр</w:t>
      </w:r>
      <w:r w:rsidR="00163744" w:rsidRPr="00444211">
        <w:rPr>
          <w:rFonts w:ascii="Times New Roman" w:hAnsi="Times New Roman" w:cs="Times New Roman"/>
          <w:sz w:val="28"/>
          <w:szCs w:val="28"/>
        </w:rPr>
        <w:t>о</w:t>
      </w:r>
      <w:r w:rsidR="00163744" w:rsidRPr="00444211">
        <w:rPr>
          <w:rFonts w:ascii="Times New Roman" w:hAnsi="Times New Roman" w:cs="Times New Roman"/>
          <w:sz w:val="28"/>
          <w:szCs w:val="28"/>
        </w:rPr>
        <w:t xml:space="preserve">ны в московском монастыре. 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Посещение храма. Храмы в больницах города. Помощь в беде, болезни.</w:t>
      </w: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</w:t>
      </w:r>
      <w:r w:rsidR="00417FCE">
        <w:rPr>
          <w:rFonts w:ascii="Times New Roman" w:hAnsi="Times New Roman" w:cs="Times New Roman"/>
          <w:shadow/>
          <w:sz w:val="28"/>
          <w:szCs w:val="28"/>
        </w:rPr>
        <w:t>1.</w:t>
      </w:r>
      <w:r w:rsidRPr="00444211">
        <w:rPr>
          <w:rFonts w:ascii="Times New Roman" w:hAnsi="Times New Roman" w:cs="Times New Roman"/>
          <w:shadow/>
          <w:sz w:val="28"/>
          <w:szCs w:val="28"/>
        </w:rPr>
        <w:t>12. Внутреннее убранство храма Матроны Московск</w:t>
      </w:r>
      <w:r w:rsidR="00417FCE">
        <w:rPr>
          <w:rFonts w:ascii="Times New Roman" w:hAnsi="Times New Roman" w:cs="Times New Roman"/>
          <w:shadow/>
          <w:sz w:val="28"/>
          <w:szCs w:val="28"/>
        </w:rPr>
        <w:t>ой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Рассмотреть внутреннее убранство храма. Назначение составных частей его (притвор, основная часть, иконостас, алтарь). Архитектурные особенности храма и иконостаса</w:t>
      </w:r>
      <w:r w:rsidR="00E851F4">
        <w:rPr>
          <w:rFonts w:ascii="Times New Roman" w:hAnsi="Times New Roman" w:cs="Times New Roman"/>
          <w:sz w:val="28"/>
          <w:szCs w:val="28"/>
        </w:rPr>
        <w:t xml:space="preserve"> храма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</w:t>
      </w:r>
      <w:r w:rsidRPr="00444211">
        <w:rPr>
          <w:rFonts w:ascii="Times New Roman" w:hAnsi="Times New Roman" w:cs="Times New Roman"/>
          <w:sz w:val="28"/>
          <w:szCs w:val="28"/>
        </w:rPr>
        <w:t>резентация «Внутреннее убранство храма Матроны Моско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ской».</w:t>
      </w:r>
    </w:p>
    <w:p w:rsidR="00FB4F35" w:rsidRDefault="00FB4F35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35" w:rsidRDefault="00FB4F35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F35" w:rsidRDefault="00FB4F35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13.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Свят</w:t>
      </w:r>
      <w:r w:rsidR="00417FCE">
        <w:rPr>
          <w:rFonts w:ascii="Times New Roman" w:hAnsi="Times New Roman" w:cs="Times New Roman"/>
          <w:shadow/>
          <w:sz w:val="28"/>
          <w:szCs w:val="28"/>
        </w:rPr>
        <w:t>ая, в честь которой назван храм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Житие Матроны Московской. Блаженная старица Матрона Мо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 xml:space="preserve">ковская - подвижница российская </w:t>
      </w:r>
      <w:r w:rsidRPr="004442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века. Жизнь Матушки - пример ева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гельского служения в безбожное время.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Сообщения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на тему «Чудеса Матроны».</w:t>
      </w:r>
    </w:p>
    <w:p w:rsidR="009C63C1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 xml:space="preserve">14. </w:t>
      </w:r>
      <w:r w:rsidR="00417FCE">
        <w:rPr>
          <w:rFonts w:ascii="Times New Roman" w:hAnsi="Times New Roman" w:cs="Times New Roman"/>
          <w:shadow/>
          <w:sz w:val="28"/>
          <w:szCs w:val="28"/>
        </w:rPr>
        <w:t xml:space="preserve">Храм Иоанна </w:t>
      </w:r>
      <w:proofErr w:type="spellStart"/>
      <w:r w:rsidR="00417FCE">
        <w:rPr>
          <w:rFonts w:ascii="Times New Roman" w:hAnsi="Times New Roman" w:cs="Times New Roman"/>
          <w:shadow/>
          <w:sz w:val="28"/>
          <w:szCs w:val="28"/>
        </w:rPr>
        <w:t>Кронштадского</w:t>
      </w:r>
      <w:proofErr w:type="spellEnd"/>
    </w:p>
    <w:p w:rsidR="001B2710" w:rsidRPr="009C63C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создания храма. Памятник деревянному храмовому зодч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ству. История Святого, в честь которого назван храм.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контура храма.</w:t>
      </w:r>
    </w:p>
    <w:p w:rsidR="00FB4F35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</w:t>
      </w:r>
      <w:r w:rsidR="00417FCE">
        <w:rPr>
          <w:rFonts w:ascii="Times New Roman" w:hAnsi="Times New Roman" w:cs="Times New Roman"/>
          <w:sz w:val="28"/>
          <w:szCs w:val="28"/>
        </w:rPr>
        <w:t>1.</w:t>
      </w:r>
      <w:r w:rsidRPr="00444211">
        <w:rPr>
          <w:rFonts w:ascii="Times New Roman" w:hAnsi="Times New Roman" w:cs="Times New Roman"/>
          <w:sz w:val="28"/>
          <w:szCs w:val="28"/>
        </w:rPr>
        <w:t>15.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Архитектурные особенности </w:t>
      </w:r>
    </w:p>
    <w:p w:rsidR="009C63C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lastRenderedPageBreak/>
        <w:t>храм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="00B847C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B847C4" w:rsidRPr="00444211">
        <w:rPr>
          <w:rFonts w:ascii="Times New Roman" w:hAnsi="Times New Roman" w:cs="Times New Roman"/>
          <w:shadow/>
          <w:sz w:val="28"/>
          <w:szCs w:val="28"/>
        </w:rPr>
        <w:t>Иоа</w:t>
      </w:r>
      <w:proofErr w:type="gramEnd"/>
      <w:r w:rsidR="00B847C4" w:rsidRPr="00444211">
        <w:rPr>
          <w:rFonts w:ascii="Times New Roman" w:hAnsi="Times New Roman" w:cs="Times New Roman"/>
          <w:shadow/>
          <w:sz w:val="28"/>
          <w:szCs w:val="28"/>
        </w:rPr>
        <w:t xml:space="preserve">нна </w:t>
      </w:r>
      <w:proofErr w:type="spellStart"/>
      <w:r w:rsidR="00B847C4" w:rsidRPr="00444211">
        <w:rPr>
          <w:rFonts w:ascii="Times New Roman" w:hAnsi="Times New Roman" w:cs="Times New Roman"/>
          <w:shadow/>
          <w:sz w:val="28"/>
          <w:szCs w:val="28"/>
        </w:rPr>
        <w:t>Кронштадского</w:t>
      </w:r>
      <w:proofErr w:type="spellEnd"/>
    </w:p>
    <w:p w:rsidR="001B2710" w:rsidRPr="009C63C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строительства деревянных храмов на Руси. Примеры крупнейших храмов России.</w:t>
      </w:r>
    </w:p>
    <w:p w:rsidR="00B304C0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Коллективная работа. Изготовление макета храма из спичек</w:t>
      </w:r>
      <w:r w:rsidR="00B304C0">
        <w:rPr>
          <w:rFonts w:ascii="Times New Roman" w:hAnsi="Times New Roman" w:cs="Times New Roman"/>
          <w:shadow/>
          <w:sz w:val="28"/>
          <w:szCs w:val="28"/>
        </w:rPr>
        <w:t>, д</w:t>
      </w:r>
      <w:r w:rsidR="00B304C0">
        <w:rPr>
          <w:rFonts w:ascii="Times New Roman" w:hAnsi="Times New Roman" w:cs="Times New Roman"/>
          <w:shadow/>
          <w:sz w:val="28"/>
          <w:szCs w:val="28"/>
        </w:rPr>
        <w:t>е</w:t>
      </w:r>
      <w:r w:rsidR="00B304C0">
        <w:rPr>
          <w:rFonts w:ascii="Times New Roman" w:hAnsi="Times New Roman" w:cs="Times New Roman"/>
          <w:shadow/>
          <w:sz w:val="28"/>
          <w:szCs w:val="28"/>
        </w:rPr>
        <w:t>рева</w:t>
      </w:r>
      <w:r w:rsidR="00417FCE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Итоговое занятие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Создание фильма «Храмы города».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занятия-путешествия.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по городу, в храмы, ассоциативное рис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вание, целевые экскурсии в храмы, сообщения о храмах, решение пробле</w:t>
      </w:r>
      <w:r w:rsidRPr="00444211">
        <w:rPr>
          <w:rFonts w:ascii="Times New Roman" w:hAnsi="Times New Roman" w:cs="Times New Roman"/>
          <w:sz w:val="28"/>
          <w:szCs w:val="28"/>
        </w:rPr>
        <w:t>м</w:t>
      </w:r>
      <w:r w:rsidRPr="00444211">
        <w:rPr>
          <w:rFonts w:ascii="Times New Roman" w:hAnsi="Times New Roman" w:cs="Times New Roman"/>
          <w:sz w:val="28"/>
          <w:szCs w:val="28"/>
        </w:rPr>
        <w:t>ных заданий, исследовательская работа, иллюстрированная экскурсия, пр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зентации о храмах, театрализация « С днем ангела», музыкально – поэтич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ская композиция, изготовление макетов из природного материала. </w:t>
      </w:r>
      <w:proofErr w:type="gramEnd"/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фото, открытки, иконы Святых.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444211">
        <w:rPr>
          <w:rFonts w:ascii="Times New Roman" w:hAnsi="Times New Roman" w:cs="Times New Roman"/>
          <w:sz w:val="28"/>
          <w:szCs w:val="28"/>
        </w:rPr>
        <w:t>: создание фильма «Храмы Белгорода».</w:t>
      </w:r>
    </w:p>
    <w:p w:rsidR="001B2710" w:rsidRPr="003E4B67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3E4B67">
        <w:rPr>
          <w:rFonts w:ascii="Times New Roman" w:hAnsi="Times New Roman" w:cs="Times New Roman"/>
          <w:b/>
          <w:i/>
          <w:shadow/>
          <w:sz w:val="28"/>
          <w:szCs w:val="28"/>
        </w:rPr>
        <w:t>4.2.Святые обители Белогорья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Pr="00444211">
        <w:rPr>
          <w:rFonts w:ascii="Times New Roman" w:hAnsi="Times New Roman" w:cs="Times New Roman"/>
          <w:sz w:val="28"/>
          <w:szCs w:val="28"/>
        </w:rPr>
        <w:t>История монашества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Первые монастыри. Видеофильм « История монашества».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Знаменитые монастыри Руси.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Сообщения обучающихся</w:t>
      </w:r>
      <w:r w:rsidR="003E603B">
        <w:rPr>
          <w:rFonts w:ascii="Times New Roman" w:hAnsi="Times New Roman" w:cs="Times New Roman"/>
          <w:sz w:val="28"/>
          <w:szCs w:val="28"/>
        </w:rPr>
        <w:t xml:space="preserve"> о мон</w:t>
      </w:r>
      <w:r w:rsidR="003E603B">
        <w:rPr>
          <w:rFonts w:ascii="Times New Roman" w:hAnsi="Times New Roman" w:cs="Times New Roman"/>
          <w:sz w:val="28"/>
          <w:szCs w:val="28"/>
        </w:rPr>
        <w:t>а</w:t>
      </w:r>
      <w:r w:rsidR="003E603B">
        <w:rPr>
          <w:rFonts w:ascii="Times New Roman" w:hAnsi="Times New Roman" w:cs="Times New Roman"/>
          <w:sz w:val="28"/>
          <w:szCs w:val="28"/>
        </w:rPr>
        <w:t>стырях Руси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4.2.2. Свято – Троицкий собор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Первый храм в крепости Белгород – Свято – Троицкий. Строител</w:t>
      </w:r>
      <w:r w:rsidRPr="00444211">
        <w:rPr>
          <w:rFonts w:ascii="Times New Roman" w:hAnsi="Times New Roman" w:cs="Times New Roman"/>
          <w:sz w:val="28"/>
          <w:szCs w:val="28"/>
        </w:rPr>
        <w:t>ь</w:t>
      </w:r>
      <w:r w:rsidRPr="00444211">
        <w:rPr>
          <w:rFonts w:ascii="Times New Roman" w:hAnsi="Times New Roman" w:cs="Times New Roman"/>
          <w:sz w:val="28"/>
          <w:szCs w:val="28"/>
        </w:rPr>
        <w:t>ство  каменного храма – 140 лет. Значительное сооружение со скульпту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ным сооружением.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 и Свято-Троицкий собор.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- покровитель Святого Белогорья. Служение в Свято-Троицком с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боре. 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Подбор фото с видом монастыря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Составление рассказа «Новый епископ в Белгороде».</w:t>
      </w:r>
    </w:p>
    <w:p w:rsidR="00BE6654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>2.3.С</w:t>
      </w:r>
      <w:r w:rsidR="00417FCE">
        <w:rPr>
          <w:rFonts w:ascii="Times New Roman" w:hAnsi="Times New Roman" w:cs="Times New Roman"/>
          <w:sz w:val="28"/>
          <w:szCs w:val="28"/>
        </w:rPr>
        <w:t>вято-Троицкий мужской монастырь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Духовный подвиг иноков монастыря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Известные епископы Белг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родской епархии: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Феоктист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(Иван Мочульский),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Тихорский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). Их просветительская деятельность.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Известные люди, посетившие монастырь (сообщения, подбор информации).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>2.4. Рождество</w:t>
      </w:r>
      <w:r w:rsidR="00417FCE">
        <w:rPr>
          <w:rFonts w:ascii="Times New Roman" w:hAnsi="Times New Roman" w:cs="Times New Roman"/>
          <w:sz w:val="28"/>
          <w:szCs w:val="28"/>
        </w:rPr>
        <w:t>-Богородицкий женский монастырь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Рождество-Богородицкий женский монастырь, история  его созд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ния. Монастырский лес. Явление Корсунской иконы Божьей матери. Исто</w:t>
      </w:r>
      <w:r w:rsidRPr="00444211">
        <w:rPr>
          <w:rFonts w:ascii="Times New Roman" w:hAnsi="Times New Roman" w:cs="Times New Roman"/>
          <w:sz w:val="28"/>
          <w:szCs w:val="28"/>
        </w:rPr>
        <w:t>ч</w:t>
      </w:r>
      <w:r w:rsidR="00FB4F35">
        <w:rPr>
          <w:rFonts w:ascii="Times New Roman" w:hAnsi="Times New Roman" w:cs="Times New Roman"/>
          <w:sz w:val="28"/>
          <w:szCs w:val="28"/>
        </w:rPr>
        <w:t xml:space="preserve">ник в логу. Подарок </w:t>
      </w:r>
      <w:r w:rsidRPr="00444211">
        <w:rPr>
          <w:rFonts w:ascii="Times New Roman" w:hAnsi="Times New Roman" w:cs="Times New Roman"/>
          <w:sz w:val="28"/>
          <w:szCs w:val="28"/>
        </w:rPr>
        <w:t>монастырю лога, обустройство его хозяйственными 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стройками.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 </w:t>
      </w:r>
      <w:r w:rsidRPr="00444211">
        <w:rPr>
          <w:rFonts w:ascii="Times New Roman" w:hAnsi="Times New Roman" w:cs="Times New Roman"/>
          <w:sz w:val="28"/>
          <w:szCs w:val="28"/>
        </w:rPr>
        <w:t>Посещение монастырского леса (целевая прогулка).</w:t>
      </w:r>
    </w:p>
    <w:p w:rsidR="00FB4F35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spellStart"/>
      <w:proofErr w:type="gramStart"/>
      <w:r w:rsidRPr="0044421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кул</w:t>
      </w:r>
      <w:r w:rsidR="00417FCE">
        <w:rPr>
          <w:rFonts w:ascii="Times New Roman" w:hAnsi="Times New Roman" w:cs="Times New Roman"/>
          <w:sz w:val="28"/>
          <w:szCs w:val="28"/>
        </w:rPr>
        <w:t>ьтурный</w:t>
      </w:r>
      <w:proofErr w:type="gramEnd"/>
      <w:r w:rsidR="00417FCE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1B2710" w:rsidRPr="00444211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«Старый Белгород»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Площадь Соб</w:t>
      </w:r>
      <w:r w:rsidR="00FB4F35">
        <w:rPr>
          <w:rFonts w:ascii="Times New Roman" w:hAnsi="Times New Roman" w:cs="Times New Roman"/>
          <w:sz w:val="28"/>
          <w:szCs w:val="28"/>
        </w:rPr>
        <w:t>орная. Т</w:t>
      </w:r>
      <w:r w:rsidRPr="00444211">
        <w:rPr>
          <w:rFonts w:ascii="Times New Roman" w:hAnsi="Times New Roman" w:cs="Times New Roman"/>
          <w:sz w:val="28"/>
          <w:szCs w:val="28"/>
        </w:rPr>
        <w:t>ерритория бывшего Свято-Троицкого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211">
        <w:rPr>
          <w:rFonts w:ascii="Times New Roman" w:hAnsi="Times New Roman" w:cs="Times New Roman"/>
          <w:sz w:val="28"/>
          <w:szCs w:val="28"/>
        </w:rPr>
        <w:t>мужского монастыря. Пещерка. (Экскурсия).</w:t>
      </w:r>
    </w:p>
    <w:p w:rsidR="00BE6654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4.2.6.Марфо-Мариинская обитель</w:t>
      </w:r>
    </w:p>
    <w:p w:rsidR="001B2710" w:rsidRPr="00BE6654" w:rsidRDefault="001B2710" w:rsidP="00115363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История создания 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Марфо-Мариинской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обители в России и в Бе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городе.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Сбор материала об обители. Оформление материала  в виде кн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ги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Марфо-Мариинская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обитель в Белгороде».</w:t>
      </w:r>
    </w:p>
    <w:p w:rsidR="00E14A1F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4.2.7. Духовный подвиг инокинь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Жизнь  в монастыре. Распорядок дня, часы молитв, труда. Устав монастыря.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Сбор материала 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Марфо-Мариинской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обители. Оформление материала в виде книги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Марфо-Мариинская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обитель в Белгороде».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Целевая экскурсия в монастырь. Подготовка вопросов к настоятелю монастыря.</w:t>
      </w:r>
    </w:p>
    <w:p w:rsidR="00FB4F35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4.2.8.Свято-Троицкий</w:t>
      </w:r>
      <w:r w:rsidR="00417FC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="00417FCE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="00417FCE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1B2710" w:rsidRPr="00444211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подземный монастырь</w:t>
      </w:r>
    </w:p>
    <w:p w:rsidR="00F7705F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История создания монастыря. Пещера Никиты. </w:t>
      </w:r>
      <w:r w:rsidR="00F7705F">
        <w:rPr>
          <w:rFonts w:ascii="Times New Roman" w:hAnsi="Times New Roman" w:cs="Times New Roman"/>
          <w:shadow/>
          <w:sz w:val="28"/>
          <w:szCs w:val="28"/>
        </w:rPr>
        <w:t>Его п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одвижнич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ский духовный подвиг  в течение 20 лет</w:t>
      </w:r>
      <w:r w:rsidR="00F7705F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Просмотр </w:t>
      </w:r>
      <w:r w:rsidRPr="00444211">
        <w:rPr>
          <w:rFonts w:ascii="Times New Roman" w:hAnsi="Times New Roman" w:cs="Times New Roman"/>
          <w:sz w:val="28"/>
          <w:szCs w:val="28"/>
        </w:rPr>
        <w:t>видеофильма 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подземный монастырь». Общее представление о монастыре. Беседа по содержанию фильма.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4.2</w:t>
      </w:r>
      <w:r w:rsidR="00417FCE">
        <w:rPr>
          <w:rFonts w:ascii="Times New Roman" w:hAnsi="Times New Roman" w:cs="Times New Roman"/>
          <w:shadow/>
          <w:sz w:val="28"/>
          <w:szCs w:val="28"/>
        </w:rPr>
        <w:t>.9. Икона Божьей Матери Донская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Защитница Отечества. История написания иконы «Впереди воинов в бою». Архитектор храма  в честь иконы Божьей Матери Донская - Анат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лий Родыгин. Жизнь и труд во Славу Божию.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Ассоциативное рисование «Защитники Земли русской».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4.2.10.</w:t>
      </w:r>
      <w:r w:rsidR="00417FCE">
        <w:rPr>
          <w:rFonts w:ascii="Times New Roman" w:hAnsi="Times New Roman" w:cs="Times New Roman"/>
          <w:shadow/>
          <w:sz w:val="28"/>
          <w:szCs w:val="28"/>
        </w:rPr>
        <w:t xml:space="preserve"> Подземный храм «Святая Троица»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Храм в меловой горе. Его устройство. Уникальность построения подземного монастыря. Келья затворника.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Сообщения, доклады  детей  «Троица Святая».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4.2.11. Наземный хр</w:t>
      </w:r>
      <w:r w:rsidR="00417FCE">
        <w:rPr>
          <w:rFonts w:ascii="Times New Roman" w:hAnsi="Times New Roman" w:cs="Times New Roman"/>
          <w:shadow/>
          <w:sz w:val="28"/>
          <w:szCs w:val="28"/>
        </w:rPr>
        <w:t>ам Антония и Феодосия Печерских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Житие Святых Антония и  Феодосия Печерских, монахов  Киево-Печерской Лавры.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Святой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Феодосий – курянин.</w:t>
      </w:r>
      <w:r w:rsidR="00FB4F35">
        <w:rPr>
          <w:rFonts w:ascii="Times New Roman" w:hAnsi="Times New Roman" w:cs="Times New Roman"/>
          <w:shadow/>
          <w:sz w:val="28"/>
          <w:szCs w:val="28"/>
        </w:rPr>
        <w:t xml:space="preserve"> Подбор материала о его жизни.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4.2.12. Сердце Святого Бел</w:t>
      </w:r>
      <w:r w:rsidR="007B2FEB">
        <w:rPr>
          <w:rFonts w:ascii="Times New Roman" w:hAnsi="Times New Roman" w:cs="Times New Roman"/>
          <w:shadow/>
          <w:sz w:val="28"/>
          <w:szCs w:val="28"/>
        </w:rPr>
        <w:t>о</w:t>
      </w:r>
      <w:r w:rsidR="00417FCE">
        <w:rPr>
          <w:rFonts w:ascii="Times New Roman" w:hAnsi="Times New Roman" w:cs="Times New Roman"/>
          <w:shadow/>
          <w:sz w:val="28"/>
          <w:szCs w:val="28"/>
        </w:rPr>
        <w:t>горья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Экскурсия </w:t>
      </w:r>
      <w:r w:rsidR="00FB4F35">
        <w:rPr>
          <w:rFonts w:ascii="Times New Roman" w:hAnsi="Times New Roman" w:cs="Times New Roman"/>
          <w:shadow/>
          <w:sz w:val="28"/>
          <w:szCs w:val="28"/>
        </w:rPr>
        <w:t xml:space="preserve">в </w:t>
      </w:r>
      <w:proofErr w:type="spellStart"/>
      <w:r w:rsidR="00FB4F35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="00FB4F35">
        <w:rPr>
          <w:rFonts w:ascii="Times New Roman" w:hAnsi="Times New Roman" w:cs="Times New Roman"/>
          <w:shadow/>
          <w:sz w:val="28"/>
          <w:szCs w:val="28"/>
        </w:rPr>
        <w:t xml:space="preserve"> Свято – Троицкий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подземный мон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стырь.</w:t>
      </w:r>
    </w:p>
    <w:p w:rsidR="00FB4F35" w:rsidRDefault="00FB4F35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B4F35" w:rsidRDefault="00FB4F35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4</w:t>
      </w:r>
      <w:r w:rsidR="00417FCE">
        <w:rPr>
          <w:rFonts w:ascii="Times New Roman" w:hAnsi="Times New Roman" w:cs="Times New Roman"/>
          <w:shadow/>
          <w:sz w:val="28"/>
          <w:szCs w:val="28"/>
        </w:rPr>
        <w:t>.2.13. Святыня из глубины веков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</w:t>
      </w:r>
      <w:r w:rsidR="0084147E" w:rsidRPr="00444211">
        <w:rPr>
          <w:rFonts w:ascii="Times New Roman" w:hAnsi="Times New Roman" w:cs="Times New Roman"/>
          <w:b/>
          <w:shadow/>
          <w:sz w:val="28"/>
          <w:szCs w:val="28"/>
        </w:rPr>
        <w:t>к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Презентация  и защита «Свято-Троицкий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подзе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ный монастырь».</w:t>
      </w:r>
    </w:p>
    <w:p w:rsidR="001B2710" w:rsidRPr="00444211" w:rsidRDefault="00417FCE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4.2.14. Итоговое занятие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="0084147E" w:rsidRPr="00444211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Православная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викторина «Белгородские Святыни».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Создание фильма  «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подземный Свято-Троицкий мужской  монастырь».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работа с различными источниками информации.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 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монастыри, ассоциативное рисование, сообщения,  доклады детей, заочная экскурсия детей, благотворительная деятельность детей, презентация.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фото, открытки, иконы, документы;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444211">
        <w:rPr>
          <w:rFonts w:ascii="Times New Roman" w:hAnsi="Times New Roman" w:cs="Times New Roman"/>
          <w:sz w:val="28"/>
          <w:szCs w:val="28"/>
        </w:rPr>
        <w:t>: создание фильма «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Свято-Троицкий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подземный монастырь</w:t>
      </w:r>
      <w:r w:rsidRPr="0044421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2710" w:rsidRPr="0089013C" w:rsidRDefault="001B2710" w:rsidP="00D5246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4.3 </w:t>
      </w:r>
      <w:r w:rsidRPr="00D52464">
        <w:rPr>
          <w:rFonts w:ascii="Times New Roman" w:hAnsi="Times New Roman" w:cs="Times New Roman"/>
          <w:b/>
          <w:i/>
          <w:shadow/>
          <w:sz w:val="28"/>
          <w:szCs w:val="28"/>
        </w:rPr>
        <w:t>Православные памятники города</w:t>
      </w:r>
    </w:p>
    <w:p w:rsidR="00D52464" w:rsidRDefault="001B2710" w:rsidP="00D5246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4.3.1.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Поклонный крест</w:t>
      </w:r>
    </w:p>
    <w:p w:rsidR="001B2710" w:rsidRPr="00444211" w:rsidRDefault="001B2710" w:rsidP="00D5246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Мефодию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D52464">
        <w:rPr>
          <w:rFonts w:ascii="Times New Roman" w:hAnsi="Times New Roman" w:cs="Times New Roman"/>
          <w:shadow/>
          <w:sz w:val="28"/>
          <w:szCs w:val="28"/>
        </w:rPr>
        <w:t>и Кириллу – словенским учителям</w:t>
      </w:r>
    </w:p>
    <w:p w:rsidR="00C5134B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="00FB4F35">
        <w:rPr>
          <w:rStyle w:val="Style140"/>
          <w:rFonts w:eastAsiaTheme="minorEastAsia"/>
          <w:szCs w:val="28"/>
        </w:rPr>
        <w:t xml:space="preserve">Исторически </w:t>
      </w:r>
      <w:r w:rsidRPr="00444211">
        <w:rPr>
          <w:rStyle w:val="Style140"/>
          <w:rFonts w:eastAsiaTheme="minorEastAsia"/>
          <w:szCs w:val="28"/>
        </w:rPr>
        <w:t>православное место. По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клонный Крест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и Кириллу в Белгороде, славянским учителям. Скульптура  «разговаривает и рассказывает».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За</w:t>
      </w:r>
      <w:r w:rsidRPr="00444211">
        <w:rPr>
          <w:rFonts w:ascii="Times New Roman" w:hAnsi="Times New Roman" w:cs="Times New Roman"/>
          <w:sz w:val="28"/>
          <w:szCs w:val="28"/>
        </w:rPr>
        <w:t>пись в  альбоме: разъяснение з</w:t>
      </w:r>
      <w:r w:rsidR="00FB4F35">
        <w:rPr>
          <w:rFonts w:ascii="Times New Roman" w:hAnsi="Times New Roman" w:cs="Times New Roman"/>
          <w:sz w:val="28"/>
          <w:szCs w:val="28"/>
        </w:rPr>
        <w:t xml:space="preserve">наков, символов на памятнике, </w:t>
      </w:r>
      <w:r w:rsidRPr="00444211">
        <w:rPr>
          <w:rFonts w:ascii="Times New Roman" w:hAnsi="Times New Roman" w:cs="Times New Roman"/>
          <w:sz w:val="28"/>
          <w:szCs w:val="28"/>
        </w:rPr>
        <w:t>поклонном Кресте.</w:t>
      </w:r>
    </w:p>
    <w:p w:rsidR="00D52464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4.3.2.</w:t>
      </w:r>
      <w:r w:rsidR="00FB4F35">
        <w:rPr>
          <w:rFonts w:ascii="Times New Roman" w:hAnsi="Times New Roman" w:cs="Times New Roman"/>
          <w:shadow/>
          <w:sz w:val="28"/>
          <w:szCs w:val="28"/>
        </w:rPr>
        <w:t xml:space="preserve">Житие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Святых</w:t>
      </w:r>
    </w:p>
    <w:p w:rsidR="001B2710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равноапостольных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Мефодия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 Кирилл</w:t>
      </w:r>
      <w:r w:rsidR="00D52464">
        <w:rPr>
          <w:rFonts w:ascii="Times New Roman" w:hAnsi="Times New Roman" w:cs="Times New Roman"/>
          <w:shadow/>
          <w:sz w:val="28"/>
          <w:szCs w:val="28"/>
        </w:rPr>
        <w:t>а</w:t>
      </w:r>
    </w:p>
    <w:p w:rsidR="003B7F19" w:rsidRPr="006C7275" w:rsidRDefault="00C5134B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Т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>еория.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Чтение жития равноапостольных </w:t>
      </w:r>
      <w:proofErr w:type="spellStart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Мефодия</w:t>
      </w:r>
      <w:proofErr w:type="spellEnd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и </w:t>
      </w:r>
      <w:proofErr w:type="gramStart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Кирилле</w:t>
      </w:r>
      <w:proofErr w:type="gramEnd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>, слов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енских учителях. Их роль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в просвещении славянских народов, азбука. Самая ч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и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тающая Русь.</w:t>
      </w:r>
    </w:p>
    <w:p w:rsidR="001B2710" w:rsidRPr="003B7F19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 Целевая прогулка  к памятнику. О чем говорят символы на п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мятнике. Рассказ детей о памятнике.</w:t>
      </w:r>
    </w:p>
    <w:p w:rsidR="001B2710" w:rsidRPr="00444211" w:rsidRDefault="001B2710" w:rsidP="00F7451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4.3.3.</w:t>
      </w:r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Памятник </w:t>
      </w:r>
      <w:proofErr w:type="spellStart"/>
      <w:r w:rsidR="00D52464">
        <w:rPr>
          <w:rFonts w:ascii="Times New Roman" w:hAnsi="Times New Roman" w:cs="Times New Roman"/>
          <w:shadow/>
          <w:sz w:val="28"/>
          <w:szCs w:val="28"/>
        </w:rPr>
        <w:t>Иоасафу</w:t>
      </w:r>
      <w:proofErr w:type="spellEnd"/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="00D52464">
        <w:rPr>
          <w:rFonts w:ascii="Times New Roman" w:hAnsi="Times New Roman" w:cs="Times New Roman"/>
          <w:shadow/>
          <w:sz w:val="28"/>
          <w:szCs w:val="28"/>
        </w:rPr>
        <w:t>Белгородскому</w:t>
      </w:r>
      <w:proofErr w:type="gramEnd"/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Житие Святителя. История создания памятника скульптором А.Шишковым.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Составление рассказа об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«Святой, прославивший себя в веках». Первое местонахождение памятника. Проблемное задание: почему  сейчас памятник находится на Свято-Троицком Бульваре?</w:t>
      </w:r>
    </w:p>
    <w:p w:rsidR="00D400E8" w:rsidRDefault="00507652" w:rsidP="0089013C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B2710" w:rsidRPr="00444211">
        <w:rPr>
          <w:rFonts w:ascii="Times New Roman" w:hAnsi="Times New Roman" w:cs="Times New Roman"/>
          <w:sz w:val="28"/>
          <w:szCs w:val="28"/>
        </w:rPr>
        <w:t>4.</w:t>
      </w:r>
      <w:r w:rsidR="00D52464">
        <w:rPr>
          <w:rFonts w:ascii="Times New Roman" w:hAnsi="Times New Roman" w:cs="Times New Roman"/>
          <w:shadow/>
          <w:sz w:val="28"/>
          <w:szCs w:val="28"/>
        </w:rPr>
        <w:t>Обретение утраченных Святынь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Пешеходная экскурсия по Свято-Троицкому бульвару «Обрет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ние утраченных Святынь».</w:t>
      </w:r>
    </w:p>
    <w:p w:rsidR="00D52464" w:rsidRDefault="001B2710" w:rsidP="00D5246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4.3.5. Памятник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Макарию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, митрополиту</w:t>
      </w:r>
    </w:p>
    <w:p w:rsidR="001B2710" w:rsidRPr="00444211" w:rsidRDefault="00D52464" w:rsidP="00D5246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Московскому  и Коломенскому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Житие 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Макария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Жизнь и прославление. Богословские труды «И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тория церкви».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Целевая экскурсия к памятнику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История создания памятника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скульптором А. Шишковым. Экскурсия семинаристами «Митрополит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карий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</w:p>
    <w:p w:rsidR="00F74515" w:rsidRDefault="001B2710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4.3.6. Проблемный диалог «Соблюдение православных канонов </w:t>
      </w:r>
    </w:p>
    <w:p w:rsidR="001B2710" w:rsidRPr="00444211" w:rsidRDefault="00D52464" w:rsidP="00F7451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и современное искусство»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Памятник 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Макарию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, митрополиту московскому и коломенскому. Богослов, историк, писатель. Труды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Макария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Высокая оценка их А. Чех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вым, Н. Лесковым.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Проблемный диалог «Соблюдение православных канонов и 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временное искусство». 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4.3.7. К</w:t>
      </w:r>
      <w:r w:rsidR="00D52464">
        <w:rPr>
          <w:rFonts w:ascii="Times New Roman" w:hAnsi="Times New Roman" w:cs="Times New Roman"/>
          <w:shadow/>
          <w:sz w:val="28"/>
          <w:szCs w:val="28"/>
        </w:rPr>
        <w:t>нязь Владимир – Креститель Руси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Князь Владимир. Роль Князя Владимира в истории Руси. Крест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тель Руси. «Красно Солнышко». Распространение православной веры на территории древней Руси.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Ассоциативное рисование «Битва за Русь». Создание альбома «Битва за Русь».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4.3.8. Князь Владимир</w:t>
      </w:r>
      <w:r w:rsidR="00D52464">
        <w:rPr>
          <w:rFonts w:ascii="Times New Roman" w:hAnsi="Times New Roman" w:cs="Times New Roman"/>
          <w:shadow/>
          <w:sz w:val="28"/>
          <w:szCs w:val="28"/>
        </w:rPr>
        <w:t>, искусство увековечения Святых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Памятник Князю Владимиру.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Клыков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- автор скульптуры. Би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графия художника.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Целевая экскурсия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 к памятнику. Изучение частей скульптуры: </w:t>
      </w:r>
      <w:r w:rsidRPr="00444211">
        <w:rPr>
          <w:rFonts w:ascii="Times New Roman" w:hAnsi="Times New Roman" w:cs="Times New Roman"/>
          <w:sz w:val="28"/>
          <w:szCs w:val="28"/>
        </w:rPr>
        <w:t>нижний ярус,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второй</w:t>
      </w:r>
      <w:r w:rsidRPr="0044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нижний горельеф, третий нижний горельеф, четвертый горельеф. Изображение Спаса Вседержителя, как Спасителя мира, арх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стратига Михаил – предводителя небесных сил и архангела Гавриила – предсказателя Божественной воли. Основатели христианской церкви ап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столы Петр и Павел, а также Святые воины – Георгий Победоносец и Дми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 xml:space="preserve">рий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Солунский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FB4F35" w:rsidRDefault="002268A1" w:rsidP="008901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4.3.9. Отражение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в творчестве </w:t>
      </w:r>
    </w:p>
    <w:p w:rsidR="00507652" w:rsidRDefault="001B2710" w:rsidP="008901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C00000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белгородских скульпт</w:t>
      </w:r>
      <w:r w:rsidRPr="00444211">
        <w:rPr>
          <w:rFonts w:ascii="Times New Roman" w:hAnsi="Times New Roman" w:cs="Times New Roman"/>
          <w:shadow/>
          <w:color w:val="000000"/>
          <w:sz w:val="28"/>
          <w:szCs w:val="28"/>
        </w:rPr>
        <w:t>оров</w:t>
      </w:r>
      <w:r w:rsidRPr="00444211">
        <w:rPr>
          <w:rFonts w:ascii="Times New Roman" w:hAnsi="Times New Roman" w:cs="Times New Roman"/>
          <w:shadow/>
          <w:color w:val="C00000"/>
          <w:sz w:val="28"/>
          <w:szCs w:val="28"/>
        </w:rPr>
        <w:t xml:space="preserve"> </w:t>
      </w:r>
    </w:p>
    <w:p w:rsidR="001B2710" w:rsidRPr="00444211" w:rsidRDefault="00D52464" w:rsidP="0089013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shadow/>
          <w:color w:val="000000"/>
          <w:sz w:val="28"/>
          <w:szCs w:val="28"/>
        </w:rPr>
        <w:t>православной тематики</w:t>
      </w:r>
    </w:p>
    <w:p w:rsidR="00023437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Святые Руси.</w:t>
      </w:r>
    </w:p>
    <w:p w:rsidR="001B2710" w:rsidRPr="00023437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4 яруса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в скульптуре  князя Владимира. Рассказ о Святых, из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браженных на ярусах.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Pr="00444211">
        <w:rPr>
          <w:rFonts w:ascii="Times New Roman" w:hAnsi="Times New Roman" w:cs="Times New Roman"/>
          <w:b/>
          <w:sz w:val="28"/>
          <w:szCs w:val="28"/>
        </w:rPr>
        <w:t>«</w:t>
      </w:r>
      <w:r w:rsidRPr="00444211">
        <w:rPr>
          <w:rFonts w:ascii="Times New Roman" w:hAnsi="Times New Roman" w:cs="Times New Roman"/>
          <w:sz w:val="28"/>
          <w:szCs w:val="28"/>
        </w:rPr>
        <w:t>Связь времен».</w:t>
      </w:r>
    </w:p>
    <w:p w:rsidR="00D52464" w:rsidRDefault="00D52464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</w:t>
      </w:r>
      <w:r w:rsidR="00D52464">
        <w:rPr>
          <w:rFonts w:ascii="Times New Roman" w:hAnsi="Times New Roman" w:cs="Times New Roman"/>
          <w:shadow/>
          <w:sz w:val="28"/>
          <w:szCs w:val="28"/>
        </w:rPr>
        <w:t>.3. 10. Ротонда-часовня «Ангел»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pacing w:val="-8"/>
          <w:kern w:val="28"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Ротонда «Ангел» - символ добра  и благополучия города Белгорода.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Иллюстрированная экскурсия «Достопримечательности Белг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рода».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4.3.11.</w:t>
      </w:r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Скульптуры Белгорода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pacing w:val="-8"/>
          <w:kern w:val="28"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П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онятие «скульптура». Скульптуры города и их авторы.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Тест « Скульптуры Белгорода».</w:t>
      </w:r>
    </w:p>
    <w:p w:rsidR="00D52464" w:rsidRDefault="00D52464" w:rsidP="00D5246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B2710" w:rsidRPr="00444211">
        <w:rPr>
          <w:rFonts w:ascii="Times New Roman" w:hAnsi="Times New Roman" w:cs="Times New Roman"/>
          <w:sz w:val="28"/>
          <w:szCs w:val="28"/>
        </w:rPr>
        <w:t>12.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Мемориальный комплекс «Курская битва.</w:t>
      </w:r>
    </w:p>
    <w:p w:rsidR="00D52464" w:rsidRDefault="001B2710" w:rsidP="00D5246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Белгородское направление». </w:t>
      </w:r>
    </w:p>
    <w:p w:rsidR="00023437" w:rsidRDefault="001B2710" w:rsidP="00D52464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Памятники и часовня в честь защитников оте</w:t>
      </w:r>
      <w:r w:rsidR="00D52464">
        <w:rPr>
          <w:rFonts w:ascii="Times New Roman" w:hAnsi="Times New Roman" w:cs="Times New Roman"/>
          <w:shadow/>
          <w:sz w:val="28"/>
          <w:szCs w:val="28"/>
        </w:rPr>
        <w:t>чества</w:t>
      </w:r>
    </w:p>
    <w:p w:rsidR="001B2710" w:rsidRPr="00023437" w:rsidRDefault="00023437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рактика. </w:t>
      </w:r>
      <w:r w:rsidR="001B2710" w:rsidRPr="00444211">
        <w:rPr>
          <w:rFonts w:ascii="Times New Roman" w:hAnsi="Times New Roman" w:cs="Times New Roman"/>
          <w:sz w:val="28"/>
          <w:szCs w:val="28"/>
        </w:rPr>
        <w:t>Создание виртуальной экскурсии «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Курская битва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Белгородское  направление»</w:t>
      </w:r>
      <w:r w:rsidR="003133BD" w:rsidRPr="00444211">
        <w:rPr>
          <w:rFonts w:ascii="Times New Roman" w:hAnsi="Times New Roman" w:cs="Times New Roman"/>
          <w:shadow/>
          <w:sz w:val="28"/>
          <w:szCs w:val="28"/>
        </w:rPr>
        <w:t xml:space="preserve"> (</w:t>
      </w:r>
      <w:proofErr w:type="spellStart"/>
      <w:r w:rsidR="003133BD" w:rsidRPr="00444211">
        <w:rPr>
          <w:rFonts w:ascii="Times New Roman" w:hAnsi="Times New Roman" w:cs="Times New Roman"/>
          <w:shadow/>
          <w:sz w:val="28"/>
          <w:szCs w:val="28"/>
        </w:rPr>
        <w:t>Яковлевский</w:t>
      </w:r>
      <w:proofErr w:type="spellEnd"/>
      <w:r w:rsidR="003133BD" w:rsidRPr="00444211">
        <w:rPr>
          <w:rFonts w:ascii="Times New Roman" w:hAnsi="Times New Roman" w:cs="Times New Roman"/>
          <w:shadow/>
          <w:sz w:val="28"/>
          <w:szCs w:val="28"/>
        </w:rPr>
        <w:t xml:space="preserve"> район)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4.3.13.Третье поле ратное. Памятники, храм в честь защитников Отечества.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Загородная экскурсия в Прохоровку  «Третье поле ратное».</w:t>
      </w:r>
    </w:p>
    <w:p w:rsidR="007E300A" w:rsidRDefault="007E300A" w:rsidP="00CF72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1B2710" w:rsidP="00CF72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4.3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>14. Итоговое з</w:t>
      </w:r>
      <w:r w:rsidR="00D52464">
        <w:rPr>
          <w:rFonts w:ascii="Times New Roman" w:hAnsi="Times New Roman" w:cs="Times New Roman"/>
          <w:sz w:val="28"/>
          <w:szCs w:val="28"/>
        </w:rPr>
        <w:t>анятие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Проведи к православному памятнику и расскажи о нем. Экску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сия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чтение жития Святых.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по городу, загородная экскурсия, илл</w:t>
      </w:r>
      <w:r w:rsidRPr="00444211">
        <w:rPr>
          <w:rFonts w:ascii="Times New Roman" w:hAnsi="Times New Roman" w:cs="Times New Roman"/>
          <w:sz w:val="28"/>
          <w:szCs w:val="28"/>
        </w:rPr>
        <w:t>ю</w:t>
      </w:r>
      <w:r w:rsidRPr="00444211">
        <w:rPr>
          <w:rFonts w:ascii="Times New Roman" w:hAnsi="Times New Roman" w:cs="Times New Roman"/>
          <w:sz w:val="28"/>
          <w:szCs w:val="28"/>
        </w:rPr>
        <w:t>стрированная экскурсия, составление кроссвордов, тестирование, создания презентаций, виртуальной экскурсии, проведение обучающимися целевой экс</w:t>
      </w:r>
      <w:r w:rsidR="00507652">
        <w:rPr>
          <w:rFonts w:ascii="Times New Roman" w:hAnsi="Times New Roman" w:cs="Times New Roman"/>
          <w:sz w:val="28"/>
          <w:szCs w:val="28"/>
        </w:rPr>
        <w:t>курсии к памятнику, дискуссия «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Связь времен»,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проблемный диалог «Соблюдение православных канонов и современное искусство», составл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ние рассказа о Святых. </w:t>
      </w:r>
      <w:proofErr w:type="gramEnd"/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444211">
        <w:rPr>
          <w:rFonts w:ascii="Times New Roman" w:hAnsi="Times New Roman" w:cs="Times New Roman"/>
          <w:sz w:val="28"/>
          <w:szCs w:val="28"/>
        </w:rPr>
        <w:t>: иконы, фото, видеофильмы.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Создание виртуальной экскурсии.</w:t>
      </w:r>
    </w:p>
    <w:p w:rsidR="001B2710" w:rsidRPr="00507652" w:rsidRDefault="00D52464" w:rsidP="00507652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i/>
          <w:shadow/>
          <w:sz w:val="28"/>
          <w:szCs w:val="28"/>
        </w:rPr>
        <w:t>4.4. Часовни</w:t>
      </w:r>
    </w:p>
    <w:p w:rsidR="001B2710" w:rsidRPr="00444211" w:rsidRDefault="00507652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4.4.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1. Обра</w:t>
      </w:r>
      <w:r w:rsidR="00C96960">
        <w:rPr>
          <w:rFonts w:ascii="Times New Roman" w:hAnsi="Times New Roman" w:cs="Times New Roman"/>
          <w:shadow/>
          <w:sz w:val="28"/>
          <w:szCs w:val="28"/>
        </w:rPr>
        <w:t xml:space="preserve">з Пресвятой Богородицы </w:t>
      </w:r>
      <w:r w:rsidR="00D52464">
        <w:rPr>
          <w:rFonts w:ascii="Times New Roman" w:hAnsi="Times New Roman" w:cs="Times New Roman"/>
          <w:shadow/>
          <w:sz w:val="28"/>
          <w:szCs w:val="28"/>
        </w:rPr>
        <w:t>в иконе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="00CC092A" w:rsidRPr="00444211">
        <w:rPr>
          <w:rFonts w:ascii="Times New Roman" w:hAnsi="Times New Roman" w:cs="Times New Roman"/>
          <w:b/>
          <w:shadow/>
          <w:sz w:val="28"/>
          <w:szCs w:val="28"/>
        </w:rPr>
        <w:t>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Земная жизнь Богородицы</w:t>
      </w:r>
      <w:r w:rsidR="00CC092A" w:rsidRPr="00444211">
        <w:rPr>
          <w:rFonts w:ascii="Times New Roman" w:hAnsi="Times New Roman" w:cs="Times New Roman"/>
          <w:shadow/>
          <w:sz w:val="28"/>
          <w:szCs w:val="28"/>
        </w:rPr>
        <w:t>»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Чтени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е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 обсуждение книги. Акт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у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альность ее.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="00507652">
        <w:rPr>
          <w:rFonts w:ascii="Times New Roman" w:hAnsi="Times New Roman" w:cs="Times New Roman"/>
          <w:sz w:val="28"/>
          <w:szCs w:val="28"/>
        </w:rPr>
        <w:t xml:space="preserve"> Ассоциативное рисование «</w:t>
      </w:r>
      <w:r w:rsidRPr="00444211">
        <w:rPr>
          <w:rFonts w:ascii="Times New Roman" w:hAnsi="Times New Roman" w:cs="Times New Roman"/>
          <w:sz w:val="28"/>
          <w:szCs w:val="28"/>
        </w:rPr>
        <w:t>Мать всех Матерей».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4.4.2.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Образ Пресв</w:t>
      </w:r>
      <w:r w:rsidR="00D52464">
        <w:rPr>
          <w:rFonts w:ascii="Times New Roman" w:hAnsi="Times New Roman" w:cs="Times New Roman"/>
          <w:shadow/>
          <w:sz w:val="28"/>
          <w:szCs w:val="28"/>
        </w:rPr>
        <w:t>ятой Богородицы и русские храмы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Строительство русских храмов в честь Божией матери.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Создание през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ентации «Русские храмы в честь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Божией матери».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4.4.3. Образ Пресвятой Бого</w:t>
      </w:r>
      <w:r w:rsidR="00D52464">
        <w:rPr>
          <w:rFonts w:ascii="Times New Roman" w:hAnsi="Times New Roman" w:cs="Times New Roman"/>
          <w:shadow/>
          <w:sz w:val="28"/>
          <w:szCs w:val="28"/>
        </w:rPr>
        <w:t>родицы и православные праздники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Страницы церковного кален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даря. Праздники в честь Божией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Мат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ри.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Евангелийские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события в честь праздников Богородицы.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Музыкально-поэтическая композиция, подготовленная восп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танниками «Праздник Покрова Пресвятой Богородицы».</w:t>
      </w:r>
    </w:p>
    <w:p w:rsidR="001B2710" w:rsidRPr="00444211" w:rsidRDefault="00507652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4.4.4. Часовня </w:t>
      </w:r>
      <w:r w:rsidR="007E300A">
        <w:rPr>
          <w:rFonts w:ascii="Times New Roman" w:hAnsi="Times New Roman" w:cs="Times New Roman"/>
          <w:shadow/>
          <w:sz w:val="28"/>
          <w:szCs w:val="28"/>
        </w:rPr>
        <w:t xml:space="preserve">Владимирской </w:t>
      </w:r>
      <w:r w:rsidR="00D52464">
        <w:rPr>
          <w:rFonts w:ascii="Times New Roman" w:hAnsi="Times New Roman" w:cs="Times New Roman"/>
          <w:shadow/>
          <w:sz w:val="28"/>
          <w:szCs w:val="28"/>
        </w:rPr>
        <w:t>Божьей Матери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Икона Божьей Матери Владимирская. Историческое время напис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ния иконы. Чудотворность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иконы. Главнейшая православная святыня Ро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сии.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val="uk-UA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Ассоциативное рисование на историческое время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,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чудеса исц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ления в сообщениях и рисунках.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Посе</w:t>
      </w:r>
      <w:r w:rsidR="0089013C">
        <w:rPr>
          <w:rFonts w:ascii="Times New Roman" w:hAnsi="Times New Roman" w:cs="Times New Roman"/>
          <w:shadow/>
          <w:sz w:val="28"/>
          <w:szCs w:val="28"/>
          <w:lang w:val="uk-UA"/>
        </w:rPr>
        <w:t>щ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ение</w:t>
      </w:r>
      <w:proofErr w:type="spellEnd"/>
      <w:r w:rsidR="0089013C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часовни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4.4.5.Часовня </w:t>
      </w:r>
      <w:r w:rsidRPr="00444211">
        <w:rPr>
          <w:rFonts w:ascii="Times New Roman" w:hAnsi="Times New Roman" w:cs="Times New Roman"/>
          <w:i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Корсунской </w:t>
      </w:r>
      <w:r w:rsidRPr="00444211">
        <w:rPr>
          <w:rFonts w:ascii="Times New Roman" w:hAnsi="Times New Roman" w:cs="Times New Roman"/>
          <w:i/>
          <w:shadow/>
          <w:sz w:val="28"/>
          <w:szCs w:val="28"/>
        </w:rPr>
        <w:t xml:space="preserve"> </w:t>
      </w:r>
      <w:r w:rsidR="00D52464">
        <w:rPr>
          <w:rFonts w:ascii="Times New Roman" w:hAnsi="Times New Roman" w:cs="Times New Roman"/>
          <w:shadow/>
          <w:sz w:val="28"/>
          <w:szCs w:val="28"/>
        </w:rPr>
        <w:t>Божьей Матери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История обретения иконы Корсунской Божьей Матери.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Храм Ко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сунской Божьей Матери. Урочище лог в Монастырском лесу и часовня.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досвятный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молебен с иконой Божией Матери Корсунской.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Экскурсия в часовню, в монастырский лес.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Презентация «Мон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стырский лес».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i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4.4.6. Часовня </w:t>
      </w:r>
      <w:r w:rsidRPr="00444211">
        <w:rPr>
          <w:rFonts w:ascii="Times New Roman" w:hAnsi="Times New Roman" w:cs="Times New Roman"/>
          <w:i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Серафима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Саровского</w:t>
      </w:r>
      <w:proofErr w:type="spellEnd"/>
    </w:p>
    <w:p w:rsidR="007E300A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  <w:lang w:val="uk-UA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="007E300A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Наш земляк Святой Серафим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Саровский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Курский</w:t>
      </w:r>
      <w:proofErr w:type="spellEnd"/>
      <w:r w:rsidR="007E300A">
        <w:rPr>
          <w:rFonts w:ascii="Times New Roman" w:hAnsi="Times New Roman" w:cs="Times New Roman"/>
          <w:shadow/>
          <w:sz w:val="28"/>
          <w:szCs w:val="28"/>
          <w:lang w:val="uk-UA"/>
        </w:rPr>
        <w:t>.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Сергиево-Казанский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собор.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Дивеевский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монастырь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,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мощи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 Святителя  Серафима, ч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у</w:t>
      </w:r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 xml:space="preserve">деса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  <w:lang w:val="uk-UA"/>
        </w:rPr>
        <w:t>исцеления</w:t>
      </w:r>
      <w:proofErr w:type="spellEnd"/>
      <w:r w:rsidR="007E300A">
        <w:rPr>
          <w:rFonts w:ascii="Times New Roman" w:hAnsi="Times New Roman" w:cs="Times New Roman"/>
          <w:shadow/>
          <w:sz w:val="28"/>
          <w:szCs w:val="28"/>
          <w:lang w:val="uk-UA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Чтение художественной литературы о батюшке Серафиме. Со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з</w:t>
      </w:r>
      <w:r w:rsidRPr="00444211">
        <w:rPr>
          <w:rFonts w:ascii="Times New Roman" w:hAnsi="Times New Roman" w:cs="Times New Roman"/>
          <w:shadow/>
          <w:sz w:val="28"/>
          <w:szCs w:val="28"/>
        </w:rPr>
        <w:t>дание собствен</w:t>
      </w:r>
      <w:r w:rsidR="007E300A">
        <w:rPr>
          <w:rFonts w:ascii="Times New Roman" w:hAnsi="Times New Roman" w:cs="Times New Roman"/>
          <w:shadow/>
          <w:sz w:val="28"/>
          <w:szCs w:val="28"/>
        </w:rPr>
        <w:t>ных иллюстраций  к рассказам.</w:t>
      </w:r>
    </w:p>
    <w:p w:rsidR="007E300A" w:rsidRDefault="007E300A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1B2710" w:rsidRPr="00444211" w:rsidRDefault="00D52464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4.4.7. Преподобный Серафим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Целевая экскурсия в часовню, храм Серафима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Сар</w:t>
      </w:r>
      <w:r w:rsidR="007E300A">
        <w:rPr>
          <w:rFonts w:ascii="Times New Roman" w:hAnsi="Times New Roman" w:cs="Times New Roman"/>
          <w:shadow/>
          <w:sz w:val="28"/>
          <w:szCs w:val="28"/>
        </w:rPr>
        <w:t>овского</w:t>
      </w:r>
      <w:proofErr w:type="spellEnd"/>
      <w:r w:rsidR="007E300A">
        <w:rPr>
          <w:rFonts w:ascii="Times New Roman" w:hAnsi="Times New Roman" w:cs="Times New Roman"/>
          <w:shadow/>
          <w:sz w:val="28"/>
          <w:szCs w:val="28"/>
        </w:rPr>
        <w:t xml:space="preserve">. Встреча с настоятелем 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храма в </w:t>
      </w:r>
      <w:r w:rsidR="007E300A">
        <w:rPr>
          <w:rFonts w:ascii="Times New Roman" w:hAnsi="Times New Roman" w:cs="Times New Roman"/>
          <w:shadow/>
          <w:sz w:val="28"/>
          <w:szCs w:val="28"/>
        </w:rPr>
        <w:t xml:space="preserve">честь Серафима </w:t>
      </w:r>
      <w:proofErr w:type="spellStart"/>
      <w:r w:rsidR="007E300A">
        <w:rPr>
          <w:rFonts w:ascii="Times New Roman" w:hAnsi="Times New Roman" w:cs="Times New Roman"/>
          <w:shadow/>
          <w:sz w:val="28"/>
          <w:szCs w:val="28"/>
        </w:rPr>
        <w:t>Саровского</w:t>
      </w:r>
      <w:proofErr w:type="spellEnd"/>
      <w:r w:rsidR="007E300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4.4.8.</w:t>
      </w:r>
      <w:r w:rsidRPr="0044421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Часовня</w:t>
      </w:r>
      <w:r w:rsidRPr="00444211">
        <w:rPr>
          <w:rFonts w:ascii="Times New Roman" w:hAnsi="Times New Roman" w:cs="Times New Roman"/>
          <w:i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Царским мученикам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Последний российский царь Николай </w:t>
      </w:r>
      <w:r w:rsidRPr="00444211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 его семья, трагическая гибель и причисление их к лику Святых.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Посещение самостоятельно часовни</w:t>
      </w:r>
      <w:r w:rsidR="007E300A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CF72D1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4.4.9. </w:t>
      </w:r>
      <w:r w:rsidR="00D52464">
        <w:rPr>
          <w:rFonts w:ascii="Times New Roman" w:hAnsi="Times New Roman" w:cs="Times New Roman"/>
          <w:shadow/>
          <w:sz w:val="28"/>
          <w:szCs w:val="28"/>
        </w:rPr>
        <w:t xml:space="preserve">Часовня </w:t>
      </w:r>
      <w:proofErr w:type="spellStart"/>
      <w:r w:rsidR="00D52464">
        <w:rPr>
          <w:rFonts w:ascii="Times New Roman" w:hAnsi="Times New Roman" w:cs="Times New Roman"/>
          <w:shadow/>
          <w:sz w:val="28"/>
          <w:szCs w:val="28"/>
        </w:rPr>
        <w:t>Почаевская</w:t>
      </w:r>
      <w:proofErr w:type="spellEnd"/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Божья Матерь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Икона Божией Матери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Почаевская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Чудеса исцеления.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Почаево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, Украина.</w:t>
      </w:r>
    </w:p>
    <w:p w:rsidR="005644C7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Чтение книги «Земная жизнь Богородицы»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Чудеса исцеления в наше время</w:t>
      </w:r>
      <w:r w:rsidR="005644C7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4.4. 10.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Храм - часовня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Белгородского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507652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 Последние дни жизни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Храм-часовня и пещерка в Белг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роде.</w:t>
      </w:r>
    </w:p>
    <w:p w:rsidR="00FC5B5B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Проведение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507652">
        <w:rPr>
          <w:rFonts w:ascii="Times New Roman" w:hAnsi="Times New Roman" w:cs="Times New Roman"/>
          <w:shadow/>
          <w:sz w:val="28"/>
          <w:szCs w:val="28"/>
        </w:rPr>
        <w:t xml:space="preserve">экскурсии юными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экскурсоводами в храме-часовне, пещерке Святителя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</w:p>
    <w:p w:rsidR="001B2710" w:rsidRPr="00444211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4.4.11.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«Храм-часовня. Пещерка»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Проведение экскурсии «Храм-часовня. Пещерка».</w:t>
      </w:r>
      <w:r w:rsidRPr="00444211">
        <w:rPr>
          <w:rFonts w:ascii="Times New Roman" w:hAnsi="Times New Roman" w:cs="Times New Roman"/>
          <w:shadow/>
          <w:color w:val="0D0D0D"/>
          <w:sz w:val="28"/>
          <w:szCs w:val="28"/>
        </w:rPr>
        <w:t xml:space="preserve"> </w:t>
      </w:r>
    </w:p>
    <w:p w:rsidR="001B2710" w:rsidRPr="00444211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4.4.12</w:t>
      </w:r>
      <w:r w:rsidR="00D52464">
        <w:rPr>
          <w:rFonts w:ascii="Times New Roman" w:hAnsi="Times New Roman" w:cs="Times New Roman"/>
          <w:shadow/>
          <w:sz w:val="28"/>
          <w:szCs w:val="28"/>
        </w:rPr>
        <w:t>.Учебно-тематическая экскурсия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Проведение экс</w:t>
      </w:r>
      <w:r w:rsidR="00D52464">
        <w:rPr>
          <w:rFonts w:ascii="Times New Roman" w:hAnsi="Times New Roman" w:cs="Times New Roman"/>
          <w:shadow/>
          <w:sz w:val="28"/>
          <w:szCs w:val="28"/>
        </w:rPr>
        <w:t>курсии « Храм-часовня. Пещерка»</w:t>
      </w:r>
    </w:p>
    <w:p w:rsidR="001B2710" w:rsidRPr="00444211" w:rsidRDefault="00507652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4.4.13.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Итоговое заня</w:t>
      </w:r>
      <w:r w:rsidR="00D52464">
        <w:rPr>
          <w:rFonts w:ascii="Times New Roman" w:hAnsi="Times New Roman" w:cs="Times New Roman"/>
          <w:shadow/>
          <w:sz w:val="28"/>
          <w:szCs w:val="28"/>
        </w:rPr>
        <w:t>тие. Образ Пресвятой Богородицы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Образ Пресвятой Богородицы в творческих работах детей.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 занятия, чтения жития Святых, о Богородице.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часовни, встречи со священником, и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тересным человеком, иллюстрированная экскурсия, музыкально – поэтич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ская композиция, проведение экскурсии, творческие работы детей.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иконы, запись духовной музыки, иллюстрации, фото храмов, часовен</w:t>
      </w:r>
      <w:r w:rsidR="008D229C">
        <w:rPr>
          <w:rFonts w:ascii="Times New Roman" w:hAnsi="Times New Roman" w:cs="Times New Roman"/>
          <w:sz w:val="28"/>
          <w:szCs w:val="28"/>
        </w:rPr>
        <w:t xml:space="preserve"> Белгорода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Образ Пресвятой Богородицы в творческих р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ботах детей. </w:t>
      </w:r>
    </w:p>
    <w:p w:rsidR="001B2710" w:rsidRPr="00E80074" w:rsidRDefault="001B2710" w:rsidP="0050765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074">
        <w:rPr>
          <w:rFonts w:ascii="Times New Roman" w:hAnsi="Times New Roman" w:cs="Times New Roman"/>
          <w:b/>
          <w:i/>
          <w:sz w:val="28"/>
          <w:szCs w:val="28"/>
        </w:rPr>
        <w:t>4.5. Искусство православия</w:t>
      </w:r>
    </w:p>
    <w:p w:rsidR="001B2710" w:rsidRPr="002E056A" w:rsidRDefault="00D52464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4.5.1. Храмовое зодчество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Самобытность белгородского зодчества.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Просмотр и обсуждение фильма «Храмы Белгорода»: Архите</w:t>
      </w:r>
      <w:r w:rsidRPr="00444211">
        <w:rPr>
          <w:rFonts w:ascii="Times New Roman" w:hAnsi="Times New Roman" w:cs="Times New Roman"/>
          <w:sz w:val="28"/>
          <w:szCs w:val="28"/>
        </w:rPr>
        <w:t>к</w:t>
      </w:r>
      <w:r w:rsidRPr="00444211">
        <w:rPr>
          <w:rFonts w:ascii="Times New Roman" w:hAnsi="Times New Roman" w:cs="Times New Roman"/>
          <w:sz w:val="28"/>
          <w:szCs w:val="28"/>
        </w:rPr>
        <w:t>турное разнообразие храмов Белгорода.</w:t>
      </w:r>
    </w:p>
    <w:p w:rsidR="002E056A" w:rsidRDefault="002E056A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5.2.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Основные и сос</w:t>
      </w:r>
      <w:r w:rsidR="00D52464">
        <w:rPr>
          <w:rFonts w:ascii="Times New Roman" w:hAnsi="Times New Roman" w:cs="Times New Roman"/>
          <w:shadow/>
          <w:sz w:val="28"/>
          <w:szCs w:val="28"/>
        </w:rPr>
        <w:t>тавные  части храма, колокольня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1B2710" w:rsidRPr="00444211" w:rsidRDefault="00D52464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Традиции русского барокко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Традиции русского барокко, классицизма, пример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разностилевых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элементов, южнорусская архитектура.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Целевая экскурсия 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Успенско-Николаевский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собор. Особенн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сти архитектуры храма. Зарисовка ниши на храме. </w:t>
      </w:r>
    </w:p>
    <w:p w:rsidR="007E300A" w:rsidRDefault="007E300A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7E300A" w:rsidRDefault="007E300A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1B2710" w:rsidRPr="00444211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lastRenderedPageBreak/>
        <w:t>4.5.3</w:t>
      </w:r>
      <w:r w:rsidR="00D52464">
        <w:rPr>
          <w:rFonts w:ascii="Times New Roman" w:hAnsi="Times New Roman" w:cs="Times New Roman"/>
          <w:shadow/>
          <w:sz w:val="28"/>
          <w:szCs w:val="28"/>
        </w:rPr>
        <w:t>. Музыкальная духовная культура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Знакомство с биографией наших земляков, духовных музыкантов С.Дегтяревым, Г.Ломакиным. Крепостничество, борьба за волю. Творчество замечате</w:t>
      </w:r>
      <w:r w:rsidR="00E80074">
        <w:rPr>
          <w:rFonts w:ascii="Times New Roman" w:hAnsi="Times New Roman" w:cs="Times New Roman"/>
          <w:sz w:val="28"/>
          <w:szCs w:val="28"/>
        </w:rPr>
        <w:t>льных музыкантов. Национально-</w:t>
      </w:r>
      <w:r w:rsidRPr="00444211">
        <w:rPr>
          <w:rFonts w:ascii="Times New Roman" w:hAnsi="Times New Roman" w:cs="Times New Roman"/>
          <w:sz w:val="28"/>
          <w:szCs w:val="28"/>
        </w:rPr>
        <w:t>патриотическая и духовная тема: патриотическая оратория «Минин и Пожарский или Освобождение Мос</w:t>
      </w:r>
      <w:r w:rsidRPr="00444211">
        <w:rPr>
          <w:rFonts w:ascii="Times New Roman" w:hAnsi="Times New Roman" w:cs="Times New Roman"/>
          <w:sz w:val="28"/>
          <w:szCs w:val="28"/>
        </w:rPr>
        <w:t>к</w:t>
      </w:r>
      <w:r w:rsidRPr="00444211">
        <w:rPr>
          <w:rFonts w:ascii="Times New Roman" w:hAnsi="Times New Roman" w:cs="Times New Roman"/>
          <w:sz w:val="28"/>
          <w:szCs w:val="28"/>
        </w:rPr>
        <w:t>вы».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Посещение библиотеки  музыкального колледжа имени С. Де</w:t>
      </w:r>
      <w:r w:rsidRPr="00444211">
        <w:rPr>
          <w:rFonts w:ascii="Times New Roman" w:hAnsi="Times New Roman" w:cs="Times New Roman"/>
          <w:sz w:val="28"/>
          <w:szCs w:val="28"/>
        </w:rPr>
        <w:t>г</w:t>
      </w:r>
      <w:r w:rsidRPr="00444211">
        <w:rPr>
          <w:rFonts w:ascii="Times New Roman" w:hAnsi="Times New Roman" w:cs="Times New Roman"/>
          <w:sz w:val="28"/>
          <w:szCs w:val="28"/>
        </w:rPr>
        <w:t>тярева. Знакомство с материалами о  великих музыкантах, наших земляков.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2E056A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4.5.4.</w:t>
      </w:r>
      <w:r w:rsidR="00E80074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Классики 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выдающихся образцов </w:t>
      </w:r>
    </w:p>
    <w:p w:rsidR="001B2710" w:rsidRPr="00444211" w:rsidRDefault="00D52464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>духовной музыки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b/>
          <w:spacing w:val="-8"/>
          <w:kern w:val="28"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Классики   выдающихся образцов духовной музыки.  Д. </w:t>
      </w:r>
      <w:proofErr w:type="spellStart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Бортнянский</w:t>
      </w:r>
      <w:proofErr w:type="spellEnd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, П. Чайковский, С. Рахманинов. Био</w:t>
      </w:r>
      <w:r w:rsidR="00E80074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графия музыкантов. 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«Многоле</w:t>
      </w:r>
      <w:r w:rsidR="00E80074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тие», «Слава </w:t>
      </w:r>
      <w:proofErr w:type="gramStart"/>
      <w:r w:rsidR="00E80074">
        <w:rPr>
          <w:rFonts w:ascii="Times New Roman" w:hAnsi="Times New Roman" w:cs="Times New Roman"/>
          <w:spacing w:val="-8"/>
          <w:kern w:val="28"/>
          <w:sz w:val="28"/>
          <w:szCs w:val="28"/>
        </w:rPr>
        <w:t>в</w:t>
      </w:r>
      <w:proofErr w:type="gramEnd"/>
      <w:r w:rsidR="00E80074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Вышних Богу». П.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И. Чайковский « Господи, помилуй». </w:t>
      </w:r>
      <w:r w:rsidR="00E80074">
        <w:rPr>
          <w:rFonts w:ascii="Times New Roman" w:hAnsi="Times New Roman" w:cs="Times New Roman"/>
          <w:sz w:val="28"/>
          <w:szCs w:val="28"/>
        </w:rPr>
        <w:t>«Земле русская»</w:t>
      </w:r>
      <w:r w:rsidRPr="00444211">
        <w:rPr>
          <w:rFonts w:ascii="Times New Roman" w:hAnsi="Times New Roman" w:cs="Times New Roman"/>
          <w:sz w:val="28"/>
          <w:szCs w:val="28"/>
        </w:rPr>
        <w:t>, ст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хиры русским святым.</w:t>
      </w:r>
    </w:p>
    <w:p w:rsidR="001B2710" w:rsidRPr="00BD24B8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Прослушивание музыки и обсуждение.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 «Многолетие», «Слава </w:t>
      </w:r>
      <w:proofErr w:type="gramStart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в</w:t>
      </w:r>
      <w:proofErr w:type="gramEnd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BD24B8">
        <w:rPr>
          <w:rFonts w:ascii="Times New Roman" w:hAnsi="Times New Roman" w:cs="Times New Roman"/>
          <w:kern w:val="28"/>
          <w:sz w:val="28"/>
          <w:szCs w:val="28"/>
        </w:rPr>
        <w:t xml:space="preserve">Вышних Богу». П. И. Чайковский « Господи, помилуй». </w:t>
      </w:r>
    </w:p>
    <w:p w:rsidR="001B2710" w:rsidRPr="00BD24B8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D24B8">
        <w:rPr>
          <w:rFonts w:ascii="Times New Roman" w:hAnsi="Times New Roman" w:cs="Times New Roman"/>
          <w:sz w:val="28"/>
          <w:szCs w:val="28"/>
        </w:rPr>
        <w:t>"Земле русская", стихиры русским святым.</w:t>
      </w:r>
    </w:p>
    <w:p w:rsidR="001B2710" w:rsidRPr="00BD24B8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B8">
        <w:rPr>
          <w:rFonts w:ascii="Times New Roman" w:hAnsi="Times New Roman" w:cs="Times New Roman"/>
          <w:sz w:val="28"/>
          <w:szCs w:val="28"/>
        </w:rPr>
        <w:t>Обмен впечатлениями, чувствами.</w:t>
      </w:r>
    </w:p>
    <w:p w:rsidR="00E30F1D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4.5.5.</w:t>
      </w:r>
      <w:r w:rsidR="00D52464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Музыкальный вернисаж</w:t>
      </w:r>
    </w:p>
    <w:p w:rsidR="001B2710" w:rsidRPr="00E30F1D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Прос</w:t>
      </w:r>
      <w:r w:rsidR="007E300A">
        <w:rPr>
          <w:rFonts w:ascii="Times New Roman" w:hAnsi="Times New Roman" w:cs="Times New Roman"/>
          <w:sz w:val="28"/>
          <w:szCs w:val="28"/>
        </w:rPr>
        <w:t>лушивание музыки и обсуждение. «Земле русская»</w:t>
      </w:r>
      <w:r w:rsidRPr="00444211">
        <w:rPr>
          <w:rFonts w:ascii="Times New Roman" w:hAnsi="Times New Roman" w:cs="Times New Roman"/>
          <w:sz w:val="28"/>
          <w:szCs w:val="28"/>
        </w:rPr>
        <w:t>, стих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 xml:space="preserve">ры </w:t>
      </w:r>
      <w:r w:rsidR="007E300A">
        <w:rPr>
          <w:rFonts w:ascii="Times New Roman" w:hAnsi="Times New Roman" w:cs="Times New Roman"/>
          <w:sz w:val="28"/>
          <w:szCs w:val="28"/>
        </w:rPr>
        <w:t xml:space="preserve">русским святым. </w:t>
      </w:r>
      <w:proofErr w:type="spellStart"/>
      <w:r w:rsidR="007E300A">
        <w:rPr>
          <w:rFonts w:ascii="Times New Roman" w:hAnsi="Times New Roman" w:cs="Times New Roman"/>
          <w:sz w:val="28"/>
          <w:szCs w:val="28"/>
        </w:rPr>
        <w:t>Зубачевский</w:t>
      </w:r>
      <w:proofErr w:type="spellEnd"/>
      <w:r w:rsidR="007E300A">
        <w:rPr>
          <w:rFonts w:ascii="Times New Roman" w:hAnsi="Times New Roman" w:cs="Times New Roman"/>
          <w:sz w:val="28"/>
          <w:szCs w:val="28"/>
        </w:rPr>
        <w:t xml:space="preserve"> С. «Хвали, душе </w:t>
      </w:r>
      <w:proofErr w:type="gramStart"/>
      <w:r w:rsidR="007E300A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7E300A">
        <w:rPr>
          <w:rFonts w:ascii="Times New Roman" w:hAnsi="Times New Roman" w:cs="Times New Roman"/>
          <w:sz w:val="28"/>
          <w:szCs w:val="28"/>
        </w:rPr>
        <w:t>, Господа»</w:t>
      </w:r>
      <w:r w:rsidRPr="00444211">
        <w:rPr>
          <w:rFonts w:ascii="Times New Roman" w:hAnsi="Times New Roman" w:cs="Times New Roman"/>
          <w:sz w:val="28"/>
          <w:szCs w:val="28"/>
        </w:rPr>
        <w:t>. Песноп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="007E300A">
        <w:rPr>
          <w:rFonts w:ascii="Times New Roman" w:hAnsi="Times New Roman" w:cs="Times New Roman"/>
          <w:sz w:val="28"/>
          <w:szCs w:val="28"/>
        </w:rPr>
        <w:t>ние «Иже добродетелей подвижник»</w:t>
      </w:r>
      <w:r w:rsidRPr="00444211">
        <w:rPr>
          <w:rFonts w:ascii="Times New Roman" w:hAnsi="Times New Roman" w:cs="Times New Roman"/>
          <w:sz w:val="28"/>
          <w:szCs w:val="28"/>
        </w:rPr>
        <w:t xml:space="preserve">, тропарь преподобному Сергию.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Бор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="007E300A">
        <w:rPr>
          <w:rFonts w:ascii="Times New Roman" w:hAnsi="Times New Roman" w:cs="Times New Roman"/>
          <w:sz w:val="28"/>
          <w:szCs w:val="28"/>
        </w:rPr>
        <w:t>нянский</w:t>
      </w:r>
      <w:proofErr w:type="spellEnd"/>
      <w:r w:rsidR="007E300A">
        <w:rPr>
          <w:rFonts w:ascii="Times New Roman" w:hAnsi="Times New Roman" w:cs="Times New Roman"/>
          <w:sz w:val="28"/>
          <w:szCs w:val="28"/>
        </w:rPr>
        <w:t xml:space="preserve"> Д. «Господь, просвещение мое»</w:t>
      </w:r>
      <w:r w:rsidRPr="00444211">
        <w:rPr>
          <w:rFonts w:ascii="Times New Roman" w:hAnsi="Times New Roman" w:cs="Times New Roman"/>
          <w:sz w:val="28"/>
          <w:szCs w:val="28"/>
        </w:rPr>
        <w:t>; Хоровой концерт № 26, фраг</w:t>
      </w:r>
      <w:r w:rsidR="007E300A">
        <w:rPr>
          <w:rFonts w:ascii="Times New Roman" w:hAnsi="Times New Roman" w:cs="Times New Roman"/>
          <w:sz w:val="28"/>
          <w:szCs w:val="28"/>
        </w:rPr>
        <w:t>мент «Ныне силы небесные»</w:t>
      </w:r>
      <w:r w:rsidRPr="00444211">
        <w:rPr>
          <w:rFonts w:ascii="Times New Roman" w:hAnsi="Times New Roman" w:cs="Times New Roman"/>
          <w:sz w:val="28"/>
          <w:szCs w:val="28"/>
        </w:rPr>
        <w:t xml:space="preserve">, древний распев (гармонизация Г.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Львовского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).</w:t>
      </w:r>
      <w:r w:rsidR="007E300A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Pr="00444211">
        <w:rPr>
          <w:rFonts w:ascii="Times New Roman" w:hAnsi="Times New Roman" w:cs="Times New Roman"/>
          <w:sz w:val="28"/>
          <w:szCs w:val="28"/>
        </w:rPr>
        <w:t>мен впечатлениями, чувствами. Музыка и живопись, художественные сре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>ства, направленные на обретения истины. Словесные и иллюстрированные картинки к музыке.</w:t>
      </w:r>
    </w:p>
    <w:p w:rsidR="001B2710" w:rsidRPr="002E056A" w:rsidRDefault="001B2710" w:rsidP="002E056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6A">
        <w:rPr>
          <w:rFonts w:ascii="Times New Roman" w:hAnsi="Times New Roman" w:cs="Times New Roman"/>
          <w:sz w:val="28"/>
          <w:szCs w:val="28"/>
        </w:rPr>
        <w:t>4.5</w:t>
      </w:r>
      <w:r w:rsidRPr="002E056A">
        <w:rPr>
          <w:rFonts w:ascii="Times New Roman" w:hAnsi="Times New Roman" w:cs="Times New Roman"/>
          <w:shadow/>
          <w:sz w:val="28"/>
          <w:szCs w:val="28"/>
        </w:rPr>
        <w:t>.6.</w:t>
      </w:r>
      <w:r w:rsidR="007E300A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2E056A">
        <w:rPr>
          <w:rFonts w:ascii="Times New Roman" w:hAnsi="Times New Roman" w:cs="Times New Roman"/>
          <w:spacing w:val="-8"/>
          <w:kern w:val="28"/>
          <w:sz w:val="28"/>
          <w:szCs w:val="28"/>
        </w:rPr>
        <w:t>Музыка и живопись</w:t>
      </w:r>
    </w:p>
    <w:p w:rsidR="001B2710" w:rsidRPr="00444211" w:rsidRDefault="001B2710" w:rsidP="00F7551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Рахманинов, фрагменты «Литург</w:t>
      </w:r>
      <w:proofErr w:type="gramStart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ии Иоа</w:t>
      </w:r>
      <w:proofErr w:type="gramEnd"/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>нна Златоуста».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Бортня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="007E300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E300A">
        <w:rPr>
          <w:rFonts w:ascii="Times New Roman" w:hAnsi="Times New Roman" w:cs="Times New Roman"/>
          <w:sz w:val="28"/>
          <w:szCs w:val="28"/>
        </w:rPr>
        <w:t xml:space="preserve"> Д. «Господь, просвещение мое»</w:t>
      </w:r>
      <w:r w:rsidRPr="00444211">
        <w:rPr>
          <w:rFonts w:ascii="Times New Roman" w:hAnsi="Times New Roman" w:cs="Times New Roman"/>
          <w:sz w:val="28"/>
          <w:szCs w:val="28"/>
        </w:rPr>
        <w:t>; Хоровой</w:t>
      </w:r>
      <w:r w:rsidR="007E300A">
        <w:rPr>
          <w:rFonts w:ascii="Times New Roman" w:hAnsi="Times New Roman" w:cs="Times New Roman"/>
          <w:sz w:val="28"/>
          <w:szCs w:val="28"/>
        </w:rPr>
        <w:t xml:space="preserve"> концерт № 26, Рахманинов С.В. «</w:t>
      </w:r>
      <w:r w:rsidRPr="00444211">
        <w:rPr>
          <w:rFonts w:ascii="Times New Roman" w:hAnsi="Times New Roman" w:cs="Times New Roman"/>
          <w:sz w:val="28"/>
          <w:szCs w:val="28"/>
        </w:rPr>
        <w:t xml:space="preserve">Богородице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радуйс</w:t>
      </w:r>
      <w:r w:rsidR="007E300A">
        <w:rPr>
          <w:rFonts w:ascii="Times New Roman" w:hAnsi="Times New Roman" w:cs="Times New Roman"/>
          <w:sz w:val="28"/>
          <w:szCs w:val="28"/>
        </w:rPr>
        <w:t>я» («Всенощное бдение»</w:t>
      </w:r>
      <w:r w:rsidRPr="00444211">
        <w:rPr>
          <w:rFonts w:ascii="Times New Roman" w:hAnsi="Times New Roman" w:cs="Times New Roman"/>
          <w:sz w:val="28"/>
          <w:szCs w:val="28"/>
        </w:rPr>
        <w:t>).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Прослушивание музыки и обсуждение. Обмен впечатлениями, чувствами. Музыка и живопись, художественные средства, направленные на обретения истины. Нарисуй рисунок на тему музыкал</w:t>
      </w:r>
      <w:r w:rsidR="007E300A">
        <w:rPr>
          <w:rFonts w:ascii="Times New Roman" w:hAnsi="Times New Roman" w:cs="Times New Roman"/>
          <w:sz w:val="28"/>
          <w:szCs w:val="28"/>
        </w:rPr>
        <w:t>ьного настроения в песнопении «</w:t>
      </w:r>
      <w:r w:rsidRPr="00444211">
        <w:rPr>
          <w:rFonts w:ascii="Times New Roman" w:hAnsi="Times New Roman" w:cs="Times New Roman"/>
          <w:sz w:val="28"/>
          <w:szCs w:val="28"/>
        </w:rPr>
        <w:t>Земле русской».</w:t>
      </w:r>
    </w:p>
    <w:p w:rsidR="001B2710" w:rsidRPr="00444211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4.5.7.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Икона в жизни современного человека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История творения первых икон. Икона учит, воспитывает, помогает в горе, укрепляет в беде.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Встреча  с иконописцем. Рассказ детей «Икона в моем доме».</w:t>
      </w:r>
    </w:p>
    <w:p w:rsidR="00F7551E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4.5.8. Икона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 жизни современного человека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  <w:r w:rsidRPr="00444211"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</w:p>
    <w:p w:rsidR="001B2710" w:rsidRPr="00444211" w:rsidRDefault="00D52464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>Настенная живопись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Иконы в храме. Обращение человека к образу Святых через икону.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Целевое  посещение храма. «Чтение» сюжетов на стенах храмов.</w:t>
      </w:r>
    </w:p>
    <w:p w:rsidR="007E300A" w:rsidRDefault="007E300A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00A" w:rsidRDefault="007E300A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710" w:rsidRPr="00444211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4.5.9.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Особенности иконостаса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Общий принцип расположения на иконостасе икон. Царство небе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ное в храме. Лики Святых.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Проблемное задание: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н</w:t>
      </w:r>
      <w:r w:rsidRPr="00444211">
        <w:rPr>
          <w:rFonts w:ascii="Times New Roman" w:hAnsi="Times New Roman" w:cs="Times New Roman"/>
          <w:sz w:val="28"/>
          <w:szCs w:val="28"/>
        </w:rPr>
        <w:t>азвать на иконостасе по рядам  иконы в Преображенском соборе.</w:t>
      </w:r>
    </w:p>
    <w:p w:rsidR="00E30F1D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4.5.10.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Эстетика православного храма</w:t>
      </w:r>
    </w:p>
    <w:p w:rsidR="001B2710" w:rsidRPr="00E30F1D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Эстетика православного храма. Иконы, церковные песнопения, служба.</w:t>
      </w:r>
    </w:p>
    <w:p w:rsidR="001B2710" w:rsidRPr="00444211" w:rsidRDefault="001B2710" w:rsidP="00115363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виртуальной  экскурсии « Преображенский кафе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д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ральный собор».</w:t>
      </w:r>
    </w:p>
    <w:p w:rsidR="00F7551E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4.5</w:t>
      </w:r>
      <w:r w:rsidRPr="00444211">
        <w:rPr>
          <w:rFonts w:ascii="Times New Roman" w:hAnsi="Times New Roman" w:cs="Times New Roman"/>
          <w:sz w:val="28"/>
          <w:szCs w:val="28"/>
        </w:rPr>
        <w:t>.11.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Декоративно-прикладное искусство </w:t>
      </w:r>
    </w:p>
    <w:p w:rsidR="001B2710" w:rsidRPr="00444211" w:rsidRDefault="001B2710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в религиозном искусстве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Знакомство с видами декоративно-прикладного творчества (в</w:t>
      </w:r>
      <w:r w:rsidRPr="00444211">
        <w:rPr>
          <w:rFonts w:ascii="Times New Roman" w:hAnsi="Times New Roman" w:cs="Times New Roman"/>
          <w:sz w:val="28"/>
          <w:szCs w:val="28"/>
        </w:rPr>
        <w:t>ы</w:t>
      </w:r>
      <w:r w:rsidRPr="00444211">
        <w:rPr>
          <w:rFonts w:ascii="Times New Roman" w:hAnsi="Times New Roman" w:cs="Times New Roman"/>
          <w:sz w:val="28"/>
          <w:szCs w:val="28"/>
        </w:rPr>
        <w:t xml:space="preserve">шивка,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вязание).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Практические работы детей с бисером, вязание, вышивка на православную тему.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Практические работы детей.</w:t>
      </w:r>
    </w:p>
    <w:p w:rsidR="001B2710" w:rsidRPr="00444211" w:rsidRDefault="00D52464" w:rsidP="00F7551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4.5.12.Итоговое 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Конференция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Эстетика православного храма».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 занятия, слушание духовной музыки, музыкальный вернисаж.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храмы, знакомство с церковными пе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нопениями, создание виртуальной экскурсии, конференция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Эстетика пр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вославного храма»,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работы детей с бисером, вязание, вышивка на православную тему, встреча с иконописцем.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444211">
        <w:rPr>
          <w:rFonts w:ascii="Times New Roman" w:hAnsi="Times New Roman" w:cs="Times New Roman"/>
          <w:sz w:val="28"/>
          <w:szCs w:val="28"/>
        </w:rPr>
        <w:t xml:space="preserve"> записи духовной музыки, фотографии композ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торов, иконы Святых.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создание виртуальной экскурсии «Эстетика православного храма». </w:t>
      </w:r>
    </w:p>
    <w:p w:rsidR="001B2710" w:rsidRPr="00444211" w:rsidRDefault="00606F45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D0D0D"/>
          <w:sz w:val="28"/>
          <w:szCs w:val="28"/>
        </w:rPr>
        <w:t xml:space="preserve">Раздел </w:t>
      </w:r>
      <w:r w:rsidR="001B2710" w:rsidRPr="00444211">
        <w:rPr>
          <w:rFonts w:ascii="Times New Roman" w:hAnsi="Times New Roman" w:cs="Times New Roman"/>
          <w:b/>
          <w:shadow/>
          <w:color w:val="0D0D0D"/>
          <w:sz w:val="28"/>
          <w:szCs w:val="28"/>
          <w:lang w:val="en-US"/>
        </w:rPr>
        <w:t>V</w:t>
      </w:r>
      <w:r w:rsidR="001B2710" w:rsidRPr="00444211">
        <w:rPr>
          <w:rFonts w:ascii="Times New Roman" w:hAnsi="Times New Roman" w:cs="Times New Roman"/>
          <w:b/>
          <w:shadow/>
          <w:color w:val="0D0D0D"/>
          <w:sz w:val="28"/>
          <w:szCs w:val="28"/>
        </w:rPr>
        <w:t>.Традиции православной семьи.</w:t>
      </w:r>
    </w:p>
    <w:p w:rsidR="001B2710" w:rsidRPr="00444211" w:rsidRDefault="00D52464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0D0D0D"/>
          <w:sz w:val="28"/>
          <w:szCs w:val="28"/>
        </w:rPr>
      </w:pPr>
      <w:r>
        <w:rPr>
          <w:rFonts w:ascii="Times New Roman" w:hAnsi="Times New Roman" w:cs="Times New Roman"/>
          <w:shadow/>
          <w:color w:val="0D0D0D"/>
          <w:sz w:val="28"/>
          <w:szCs w:val="28"/>
        </w:rPr>
        <w:t>5.1. Семья - малая церковь</w:t>
      </w:r>
    </w:p>
    <w:p w:rsidR="0014217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Построение семьи с благословения Божьего. Любовь через страд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ния и борьбу с собой. Отношения членов семьи на основе любви к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ближн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му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, к людям.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Рисование на  тему «Моя семья».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color w:val="0D0D0D"/>
          <w:sz w:val="28"/>
          <w:szCs w:val="28"/>
        </w:rPr>
      </w:pPr>
      <w:r w:rsidRPr="00444211">
        <w:rPr>
          <w:rFonts w:ascii="Times New Roman" w:hAnsi="Times New Roman" w:cs="Times New Roman"/>
          <w:shadow/>
          <w:color w:val="0D0D0D"/>
          <w:sz w:val="28"/>
          <w:szCs w:val="28"/>
        </w:rPr>
        <w:t>5.2. Др</w:t>
      </w:r>
      <w:r w:rsidR="00D52464">
        <w:rPr>
          <w:rFonts w:ascii="Times New Roman" w:hAnsi="Times New Roman" w:cs="Times New Roman"/>
          <w:shadow/>
          <w:color w:val="0D0D0D"/>
          <w:sz w:val="28"/>
          <w:szCs w:val="28"/>
        </w:rPr>
        <w:t>ево жизни. Мой древний род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Древо жизни. Род человеческий. Мой др</w:t>
      </w:r>
      <w:r w:rsidR="00606F45">
        <w:rPr>
          <w:rFonts w:ascii="Times New Roman" w:hAnsi="Times New Roman" w:cs="Times New Roman"/>
          <w:shadow/>
          <w:sz w:val="28"/>
          <w:szCs w:val="28"/>
        </w:rPr>
        <w:t xml:space="preserve">евний род. Родители,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бушки и дедушки, прадед и прабабушка. Связь рода.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Моя родословная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Показать  свой древний род по рассказам св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их родных. Составление альбома-летописи с воспоминаниями, копиями (или подлинниками) писем, зарисовками, фотографиями своих родственн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ков.</w:t>
      </w:r>
    </w:p>
    <w:p w:rsidR="00606F45" w:rsidRDefault="00606F45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606F45" w:rsidRDefault="00606F45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5.3. К Святым местам Белгорода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Целевая прогулка в Монастырский лес с родителями. Создание альбома «Светопись Святого Белогорья».</w:t>
      </w:r>
    </w:p>
    <w:p w:rsidR="001B2710" w:rsidRPr="00444211" w:rsidRDefault="00607A48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5.4. Святые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муче</w:t>
      </w:r>
      <w:r w:rsidR="00D52464">
        <w:rPr>
          <w:rFonts w:ascii="Times New Roman" w:hAnsi="Times New Roman" w:cs="Times New Roman"/>
          <w:shadow/>
          <w:sz w:val="28"/>
          <w:szCs w:val="28"/>
        </w:rPr>
        <w:t xml:space="preserve">ники </w:t>
      </w:r>
      <w:proofErr w:type="spellStart"/>
      <w:r w:rsidR="00D52464">
        <w:rPr>
          <w:rFonts w:ascii="Times New Roman" w:hAnsi="Times New Roman" w:cs="Times New Roman"/>
          <w:shadow/>
          <w:sz w:val="28"/>
          <w:szCs w:val="28"/>
        </w:rPr>
        <w:t>Адриан</w:t>
      </w:r>
      <w:proofErr w:type="spellEnd"/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и Наталия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Житие Святых. Праведная жизнь Святых. Мученическая смерть. Любовь и верность.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Ассоциативное рисование «Чудеса Святых». Загадки о Боге, любви, верности.</w:t>
      </w:r>
    </w:p>
    <w:p w:rsidR="001B2710" w:rsidRPr="00444211" w:rsidRDefault="00607A48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5.5. О </w:t>
      </w:r>
      <w:r w:rsidR="00D52464">
        <w:rPr>
          <w:rFonts w:ascii="Times New Roman" w:hAnsi="Times New Roman" w:cs="Times New Roman"/>
          <w:shadow/>
          <w:sz w:val="28"/>
          <w:szCs w:val="28"/>
        </w:rPr>
        <w:t>почитании родителей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«Слушайся отца своего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». </w:t>
      </w:r>
      <w:r w:rsidR="00607A48">
        <w:rPr>
          <w:rFonts w:ascii="Times New Roman" w:hAnsi="Times New Roman" w:cs="Times New Roman"/>
          <w:shadow/>
          <w:sz w:val="28"/>
          <w:szCs w:val="28"/>
        </w:rPr>
        <w:t xml:space="preserve">Любовь, доброта,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смирение.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Составление главных принципов отношения к родителям. П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словицы о матери.</w:t>
      </w:r>
    </w:p>
    <w:p w:rsidR="001B2710" w:rsidRPr="00444211" w:rsidRDefault="001B2710" w:rsidP="0054282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5.6.</w:t>
      </w:r>
      <w:r w:rsidR="00364A9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D52464">
        <w:rPr>
          <w:rFonts w:ascii="Times New Roman" w:hAnsi="Times New Roman" w:cs="Times New Roman"/>
          <w:shadow/>
          <w:sz w:val="28"/>
          <w:szCs w:val="28"/>
        </w:rPr>
        <w:t>О послушании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«Блажен тот, в ком есть послушание». Плоды послушания.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Запись и заучивание 10 заповедей Закона Божьего. Диспут «О добродетелях и грехах».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5.7. </w:t>
      </w:r>
      <w:r w:rsidR="00D52464">
        <w:rPr>
          <w:rFonts w:ascii="Times New Roman" w:hAnsi="Times New Roman" w:cs="Times New Roman"/>
          <w:shadow/>
          <w:sz w:val="28"/>
          <w:szCs w:val="28"/>
        </w:rPr>
        <w:t xml:space="preserve">Святые праведные </w:t>
      </w:r>
      <w:proofErr w:type="spellStart"/>
      <w:r w:rsidR="00D52464">
        <w:rPr>
          <w:rFonts w:ascii="Times New Roman" w:hAnsi="Times New Roman" w:cs="Times New Roman"/>
          <w:shadow/>
          <w:sz w:val="28"/>
          <w:szCs w:val="28"/>
        </w:rPr>
        <w:t>Иоаким</w:t>
      </w:r>
      <w:proofErr w:type="spellEnd"/>
      <w:r w:rsidR="00D52464">
        <w:rPr>
          <w:rFonts w:ascii="Times New Roman" w:hAnsi="Times New Roman" w:cs="Times New Roman"/>
          <w:shadow/>
          <w:sz w:val="28"/>
          <w:szCs w:val="28"/>
        </w:rPr>
        <w:t xml:space="preserve">  и Анна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Святые праведные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Иоаким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 и Анна. Чтение  жития. Смирение, 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ю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бовь и кротость Святых.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Музыкально-поэтическая композиция «Богородица - образ 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ю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бящей матери».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5.8. </w:t>
      </w:r>
      <w:r w:rsidRPr="00444211">
        <w:rPr>
          <w:rFonts w:ascii="Times New Roman" w:hAnsi="Times New Roman" w:cs="Times New Roman"/>
          <w:sz w:val="28"/>
          <w:szCs w:val="28"/>
        </w:rPr>
        <w:t>Святые преподобные Кирилл и Мария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Житие Святых Кирилла и Марии. Любовь и преданность. Мучен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и</w:t>
      </w:r>
      <w:r w:rsidRPr="00444211">
        <w:rPr>
          <w:rFonts w:ascii="Times New Roman" w:hAnsi="Times New Roman" w:cs="Times New Roman"/>
          <w:shadow/>
          <w:sz w:val="28"/>
          <w:szCs w:val="28"/>
        </w:rPr>
        <w:t>ческая смерть.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Праздник «День семьи».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5.9.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Добродетель в семье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Без меня не можете творить ничего». Страх Божий. Христианское чтение 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богомыслие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Беседы </w:t>
      </w:r>
      <w:r w:rsidRPr="00444211">
        <w:rPr>
          <w:rFonts w:ascii="Times New Roman" w:hAnsi="Times New Roman" w:cs="Times New Roman"/>
          <w:sz w:val="28"/>
          <w:szCs w:val="28"/>
        </w:rPr>
        <w:t>(«А у меня совесть появи</w:t>
      </w:r>
      <w:r w:rsidR="00C17258">
        <w:rPr>
          <w:rFonts w:ascii="Times New Roman" w:hAnsi="Times New Roman" w:cs="Times New Roman"/>
          <w:sz w:val="28"/>
          <w:szCs w:val="28"/>
        </w:rPr>
        <w:t>лась», «Воровство», «</w:t>
      </w:r>
      <w:r w:rsidR="00607A48">
        <w:rPr>
          <w:rFonts w:ascii="Times New Roman" w:hAnsi="Times New Roman" w:cs="Times New Roman"/>
          <w:sz w:val="28"/>
          <w:szCs w:val="28"/>
        </w:rPr>
        <w:t>Ложь», «</w:t>
      </w:r>
      <w:r w:rsidRPr="00444211">
        <w:rPr>
          <w:rFonts w:ascii="Times New Roman" w:hAnsi="Times New Roman" w:cs="Times New Roman"/>
          <w:sz w:val="28"/>
          <w:szCs w:val="28"/>
        </w:rPr>
        <w:t>Трусость и жадность»)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5.10.</w:t>
      </w:r>
      <w:r w:rsidR="00D52464">
        <w:rPr>
          <w:rFonts w:ascii="Times New Roman" w:hAnsi="Times New Roman" w:cs="Times New Roman"/>
          <w:sz w:val="28"/>
          <w:szCs w:val="28"/>
        </w:rPr>
        <w:t xml:space="preserve"> Родители и дети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Семья - целостный организм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Отношения в семье: родители и дети.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Наказание. Тяжкий грех - оскорблять родителей.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Составь памятку « Правила поведения,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уважении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 любви в 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мье»</w:t>
      </w:r>
      <w:r w:rsidR="00D52464">
        <w:rPr>
          <w:rFonts w:ascii="Times New Roman" w:hAnsi="Times New Roman" w:cs="Times New Roman"/>
          <w:shadow/>
          <w:sz w:val="28"/>
          <w:szCs w:val="28"/>
        </w:rPr>
        <w:t>.</w:t>
      </w:r>
      <w:r w:rsidR="00D52464">
        <w:rPr>
          <w:rFonts w:ascii="Times New Roman" w:hAnsi="Times New Roman" w:cs="Times New Roman"/>
          <w:sz w:val="28"/>
          <w:szCs w:val="28"/>
        </w:rPr>
        <w:t xml:space="preserve"> Д</w:t>
      </w:r>
      <w:r w:rsidRPr="00444211">
        <w:rPr>
          <w:rFonts w:ascii="Times New Roman" w:hAnsi="Times New Roman" w:cs="Times New Roman"/>
          <w:sz w:val="28"/>
          <w:szCs w:val="28"/>
        </w:rPr>
        <w:t>испуты «Царица – тропинка, « О грехах».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5.11.</w:t>
      </w:r>
      <w:r w:rsidRPr="00444211">
        <w:rPr>
          <w:rFonts w:ascii="Times New Roman" w:hAnsi="Times New Roman" w:cs="Times New Roman"/>
          <w:sz w:val="28"/>
          <w:szCs w:val="28"/>
        </w:rPr>
        <w:t xml:space="preserve"> Царская семья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Православная семья последнего российского императора.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Постро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="00607A48">
        <w:rPr>
          <w:rFonts w:ascii="Times New Roman" w:hAnsi="Times New Roman" w:cs="Times New Roman"/>
          <w:shadow/>
          <w:sz w:val="28"/>
          <w:szCs w:val="28"/>
        </w:rPr>
        <w:t xml:space="preserve">ние отношений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на основе любви, уважению к друг к другу.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Простота и н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притязательность в быту, любовь и сострадание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к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ближнему.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Чтение книги П.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Жирьяра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«Николай </w:t>
      </w:r>
      <w:r w:rsidRPr="00444211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и его семья». Составл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е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ние </w:t>
      </w:r>
      <w:r w:rsidR="00607A48">
        <w:rPr>
          <w:rFonts w:ascii="Times New Roman" w:hAnsi="Times New Roman" w:cs="Times New Roman"/>
          <w:shadow/>
          <w:sz w:val="28"/>
          <w:szCs w:val="28"/>
        </w:rPr>
        <w:t xml:space="preserve">памятки </w:t>
      </w:r>
      <w:proofErr w:type="gramStart"/>
      <w:r w:rsidR="00607A48">
        <w:rPr>
          <w:rFonts w:ascii="Times New Roman" w:hAnsi="Times New Roman" w:cs="Times New Roman"/>
          <w:shadow/>
          <w:sz w:val="28"/>
          <w:szCs w:val="28"/>
        </w:rPr>
        <w:t>-о</w:t>
      </w:r>
      <w:proofErr w:type="gramEnd"/>
      <w:r w:rsidR="00607A48">
        <w:rPr>
          <w:rFonts w:ascii="Times New Roman" w:hAnsi="Times New Roman" w:cs="Times New Roman"/>
          <w:shadow/>
          <w:sz w:val="28"/>
          <w:szCs w:val="28"/>
        </w:rPr>
        <w:t xml:space="preserve">бразца в  семье,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семейных отношений на примере царской семьи. </w:t>
      </w:r>
    </w:p>
    <w:p w:rsidR="001B2710" w:rsidRPr="00444211" w:rsidRDefault="0026780C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5.12. Святые Петр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Теория.</w:t>
      </w:r>
      <w:r w:rsidR="00607A48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Чтение жития о Петре 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Февронье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Просмотр мультфильма «Св</w:t>
      </w:r>
      <w:r w:rsidRPr="00444211">
        <w:rPr>
          <w:rFonts w:ascii="Times New Roman" w:hAnsi="Times New Roman" w:cs="Times New Roman"/>
          <w:shadow/>
          <w:sz w:val="28"/>
          <w:szCs w:val="28"/>
        </w:rPr>
        <w:t>я</w:t>
      </w:r>
      <w:r w:rsidR="00607A48">
        <w:rPr>
          <w:rFonts w:ascii="Times New Roman" w:hAnsi="Times New Roman" w:cs="Times New Roman"/>
          <w:shadow/>
          <w:sz w:val="28"/>
          <w:szCs w:val="28"/>
        </w:rPr>
        <w:t xml:space="preserve">тые Петр и </w:t>
      </w:r>
      <w:proofErr w:type="spellStart"/>
      <w:r w:rsidR="00607A48">
        <w:rPr>
          <w:rFonts w:ascii="Times New Roman" w:hAnsi="Times New Roman" w:cs="Times New Roman"/>
          <w:shadow/>
          <w:sz w:val="28"/>
          <w:szCs w:val="28"/>
        </w:rPr>
        <w:t>Феврония</w:t>
      </w:r>
      <w:proofErr w:type="spellEnd"/>
      <w:r w:rsidR="00607A48">
        <w:rPr>
          <w:rFonts w:ascii="Times New Roman" w:hAnsi="Times New Roman" w:cs="Times New Roman"/>
          <w:shadow/>
          <w:sz w:val="28"/>
          <w:szCs w:val="28"/>
        </w:rPr>
        <w:t xml:space="preserve">».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Беседа по содержанию.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Праздник «День семьи, любви и верности».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5.13.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Праздник «Нер</w:t>
      </w:r>
      <w:r w:rsidR="0026780C">
        <w:rPr>
          <w:rFonts w:ascii="Times New Roman" w:hAnsi="Times New Roman" w:cs="Times New Roman"/>
          <w:sz w:val="28"/>
          <w:szCs w:val="28"/>
        </w:rPr>
        <w:t>азлучные друзья - мой папа и я»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Праздник мужчин - День Георгия Победоносца. Рассказ о  житии Святого.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Праздник «Н</w:t>
      </w:r>
      <w:r w:rsidR="0026780C">
        <w:rPr>
          <w:rFonts w:ascii="Times New Roman" w:hAnsi="Times New Roman" w:cs="Times New Roman"/>
          <w:sz w:val="28"/>
          <w:szCs w:val="28"/>
        </w:rPr>
        <w:t>еразлучные друзья мой папа и я».</w:t>
      </w:r>
    </w:p>
    <w:p w:rsidR="0061746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5.14</w:t>
      </w:r>
      <w:r w:rsidRPr="00444211">
        <w:rPr>
          <w:rFonts w:ascii="Times New Roman" w:hAnsi="Times New Roman" w:cs="Times New Roman"/>
          <w:sz w:val="28"/>
          <w:szCs w:val="28"/>
        </w:rPr>
        <w:t>. «Православн</w:t>
      </w:r>
      <w:r w:rsidR="0026780C">
        <w:rPr>
          <w:rFonts w:ascii="Times New Roman" w:hAnsi="Times New Roman" w:cs="Times New Roman"/>
          <w:sz w:val="28"/>
          <w:szCs w:val="28"/>
        </w:rPr>
        <w:t>ая семья – это особенная семья»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Православная семья. Какой д</w:t>
      </w:r>
      <w:r w:rsidR="007F1019">
        <w:rPr>
          <w:rFonts w:ascii="Times New Roman" w:hAnsi="Times New Roman" w:cs="Times New Roman"/>
          <w:sz w:val="28"/>
          <w:szCs w:val="28"/>
        </w:rPr>
        <w:t xml:space="preserve">олжна быть православная семья.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Встреча со священником  в духовно-просветительском Центре «Преображение». Беседа на тему: «Что такое счастье?».</w:t>
      </w:r>
    </w:p>
    <w:p w:rsidR="001B2710" w:rsidRPr="00444211" w:rsidRDefault="001B2710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5.15.Традиционная культура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Белгородчины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Экскурсия в Купино, «Центр традиционной культуры». Уче</w:t>
      </w:r>
      <w:r w:rsidRPr="00444211">
        <w:rPr>
          <w:rFonts w:ascii="Times New Roman" w:hAnsi="Times New Roman" w:cs="Times New Roman"/>
          <w:sz w:val="28"/>
          <w:szCs w:val="28"/>
        </w:rPr>
        <w:t>б</w:t>
      </w:r>
      <w:r w:rsidRPr="00444211">
        <w:rPr>
          <w:rFonts w:ascii="Times New Roman" w:hAnsi="Times New Roman" w:cs="Times New Roman"/>
          <w:sz w:val="28"/>
          <w:szCs w:val="28"/>
        </w:rPr>
        <w:t>ные классы, крестьянское подворье XIX века, мастерские. Традиционные ремесла Белгородской области.</w:t>
      </w:r>
    </w:p>
    <w:p w:rsidR="001B2710" w:rsidRPr="00444211" w:rsidRDefault="0026780C" w:rsidP="00820C5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Итоговое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Защита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4211">
        <w:rPr>
          <w:rFonts w:ascii="Times New Roman" w:hAnsi="Times New Roman" w:cs="Times New Roman"/>
          <w:sz w:val="28"/>
          <w:szCs w:val="28"/>
        </w:rPr>
        <w:t>презентация «Моя семья».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Теоретические формы:</w:t>
      </w:r>
      <w:r w:rsidRPr="00444211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объяснительно-иллюстративные занятия, чтение жити</w:t>
      </w:r>
      <w:r w:rsidR="00537697"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 xml:space="preserve"> Святых.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экскурсии, целевые экскурсии (в монастырский лес), беседы, рисование, создание альбома «Светопись Святого Белогорья», загадки, пословицы о семье, праздники, презентация, встреча со священн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ком, диспуты, составление памятки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Правила поведения, уважении и любви в семье».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иконы, запись духовной музыки, иллюстрации, видеофильмы о Святых парах.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творческая семья. Праздник «Неразлучные друзья мой папа и я».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F05635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444211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1B2710" w:rsidRPr="0026780C" w:rsidRDefault="001B2710" w:rsidP="00115363">
      <w:pPr>
        <w:tabs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80C">
        <w:rPr>
          <w:rFonts w:ascii="Times New Roman" w:hAnsi="Times New Roman" w:cs="Times New Roman"/>
          <w:b/>
          <w:i/>
          <w:sz w:val="28"/>
          <w:szCs w:val="28"/>
        </w:rPr>
        <w:t>Обучающиеся должны знать:</w:t>
      </w:r>
    </w:p>
    <w:p w:rsidR="001B2710" w:rsidRPr="00456243" w:rsidRDefault="001B2710" w:rsidP="00820C53">
      <w:pPr>
        <w:pStyle w:val="af0"/>
        <w:numPr>
          <w:ilvl w:val="0"/>
          <w:numId w:val="27"/>
        </w:numPr>
        <w:tabs>
          <w:tab w:val="left" w:pos="9360"/>
        </w:tabs>
        <w:ind w:left="426" w:hanging="426"/>
        <w:jc w:val="both"/>
        <w:rPr>
          <w:b/>
          <w:sz w:val="28"/>
          <w:szCs w:val="28"/>
        </w:rPr>
      </w:pPr>
      <w:r w:rsidRPr="00456243">
        <w:rPr>
          <w:sz w:val="28"/>
          <w:szCs w:val="28"/>
        </w:rPr>
        <w:t>устройство православного храма, часовни, смысл православного бог</w:t>
      </w:r>
      <w:r w:rsidRPr="00456243">
        <w:rPr>
          <w:sz w:val="28"/>
          <w:szCs w:val="28"/>
        </w:rPr>
        <w:t>о</w:t>
      </w:r>
      <w:r w:rsidRPr="00456243">
        <w:rPr>
          <w:sz w:val="28"/>
          <w:szCs w:val="28"/>
        </w:rPr>
        <w:t>служения;</w:t>
      </w:r>
    </w:p>
    <w:p w:rsidR="001B2710" w:rsidRPr="00456243" w:rsidRDefault="001B2710" w:rsidP="00820C53">
      <w:pPr>
        <w:pStyle w:val="af0"/>
        <w:numPr>
          <w:ilvl w:val="0"/>
          <w:numId w:val="27"/>
        </w:numPr>
        <w:tabs>
          <w:tab w:val="left" w:pos="9360"/>
        </w:tabs>
        <w:ind w:left="426" w:hanging="426"/>
        <w:jc w:val="both"/>
        <w:rPr>
          <w:b/>
          <w:sz w:val="28"/>
          <w:szCs w:val="28"/>
        </w:rPr>
      </w:pPr>
      <w:r w:rsidRPr="00456243">
        <w:rPr>
          <w:sz w:val="28"/>
          <w:szCs w:val="28"/>
        </w:rPr>
        <w:t>важность православных праздников для православных;</w:t>
      </w:r>
    </w:p>
    <w:p w:rsidR="001B2710" w:rsidRPr="00456243" w:rsidRDefault="001B2710" w:rsidP="00820C53">
      <w:pPr>
        <w:pStyle w:val="af0"/>
        <w:numPr>
          <w:ilvl w:val="0"/>
          <w:numId w:val="27"/>
        </w:numPr>
        <w:tabs>
          <w:tab w:val="left" w:pos="9360"/>
        </w:tabs>
        <w:ind w:left="426" w:hanging="426"/>
        <w:jc w:val="both"/>
        <w:rPr>
          <w:b/>
          <w:sz w:val="28"/>
          <w:szCs w:val="28"/>
        </w:rPr>
      </w:pPr>
      <w:r w:rsidRPr="00456243">
        <w:rPr>
          <w:sz w:val="28"/>
          <w:szCs w:val="28"/>
        </w:rPr>
        <w:t>духовную культуру Белгорода;</w:t>
      </w:r>
    </w:p>
    <w:p w:rsidR="001B2710" w:rsidRPr="00456243" w:rsidRDefault="001B2710" w:rsidP="00820C53">
      <w:pPr>
        <w:pStyle w:val="af0"/>
        <w:numPr>
          <w:ilvl w:val="0"/>
          <w:numId w:val="27"/>
        </w:numPr>
        <w:tabs>
          <w:tab w:val="left" w:pos="9360"/>
        </w:tabs>
        <w:ind w:left="426" w:hanging="426"/>
        <w:jc w:val="both"/>
        <w:rPr>
          <w:b/>
          <w:sz w:val="28"/>
          <w:szCs w:val="28"/>
        </w:rPr>
      </w:pPr>
      <w:r w:rsidRPr="00456243">
        <w:rPr>
          <w:sz w:val="28"/>
          <w:szCs w:val="28"/>
        </w:rPr>
        <w:t>церковный этикет;</w:t>
      </w:r>
    </w:p>
    <w:p w:rsidR="001B2710" w:rsidRPr="00456243" w:rsidRDefault="001B2710" w:rsidP="00820C53">
      <w:pPr>
        <w:pStyle w:val="af0"/>
        <w:numPr>
          <w:ilvl w:val="0"/>
          <w:numId w:val="27"/>
        </w:numPr>
        <w:tabs>
          <w:tab w:val="left" w:pos="640"/>
          <w:tab w:val="left" w:pos="2808"/>
          <w:tab w:val="left" w:pos="6228"/>
          <w:tab w:val="left" w:pos="7308"/>
          <w:tab w:val="left" w:pos="8664"/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 xml:space="preserve">святые семьи; </w:t>
      </w:r>
    </w:p>
    <w:p w:rsidR="001B2710" w:rsidRPr="00820C53" w:rsidRDefault="001B2710" w:rsidP="00820C53">
      <w:pPr>
        <w:pStyle w:val="af0"/>
        <w:numPr>
          <w:ilvl w:val="0"/>
          <w:numId w:val="27"/>
        </w:numPr>
        <w:tabs>
          <w:tab w:val="left" w:pos="640"/>
          <w:tab w:val="left" w:pos="2808"/>
          <w:tab w:val="left" w:pos="6228"/>
          <w:tab w:val="left" w:pos="7308"/>
          <w:tab w:val="left" w:pos="8664"/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отличать на иконах изображения Иисуса Христа, Его Пречистой</w:t>
      </w:r>
      <w:r w:rsidR="00820C53">
        <w:rPr>
          <w:sz w:val="28"/>
          <w:szCs w:val="28"/>
        </w:rPr>
        <w:t xml:space="preserve"> </w:t>
      </w:r>
      <w:r w:rsidRPr="00820C53">
        <w:rPr>
          <w:sz w:val="28"/>
          <w:szCs w:val="28"/>
        </w:rPr>
        <w:t>Мат</w:t>
      </w:r>
      <w:r w:rsidRPr="00820C53">
        <w:rPr>
          <w:sz w:val="28"/>
          <w:szCs w:val="28"/>
        </w:rPr>
        <w:t>е</w:t>
      </w:r>
      <w:r w:rsidRPr="00820C53">
        <w:rPr>
          <w:sz w:val="28"/>
          <w:szCs w:val="28"/>
        </w:rPr>
        <w:t>ри, Святых и ангелов, а также узнавать изображения главных прав</w:t>
      </w:r>
      <w:r w:rsidRPr="00820C53">
        <w:rPr>
          <w:sz w:val="28"/>
          <w:szCs w:val="28"/>
        </w:rPr>
        <w:t>о</w:t>
      </w:r>
      <w:r w:rsidRPr="00820C53">
        <w:rPr>
          <w:sz w:val="28"/>
          <w:szCs w:val="28"/>
        </w:rPr>
        <w:t>славных празд</w:t>
      </w:r>
      <w:r w:rsidR="00820C53" w:rsidRPr="00820C53">
        <w:rPr>
          <w:sz w:val="28"/>
          <w:szCs w:val="28"/>
        </w:rPr>
        <w:t>ников на иконе.</w:t>
      </w:r>
    </w:p>
    <w:p w:rsidR="001B2710" w:rsidRPr="00444211" w:rsidRDefault="001B2710" w:rsidP="00115363">
      <w:pPr>
        <w:tabs>
          <w:tab w:val="left" w:pos="1660"/>
          <w:tab w:val="left" w:pos="9360"/>
        </w:tabs>
        <w:spacing w:after="0" w:line="240" w:lineRule="auto"/>
        <w:ind w:firstLine="1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78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должны уметь</w:t>
      </w:r>
      <w:r w:rsidRPr="0044421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B2710" w:rsidRPr="00456243" w:rsidRDefault="001B2710" w:rsidP="006A2383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вести себя в храме;</w:t>
      </w:r>
    </w:p>
    <w:p w:rsidR="001B2710" w:rsidRPr="00456243" w:rsidRDefault="00964EBA" w:rsidP="006A2383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</w:t>
      </w:r>
      <w:r w:rsidR="001B2710" w:rsidRPr="00456243">
        <w:rPr>
          <w:sz w:val="28"/>
          <w:szCs w:val="28"/>
        </w:rPr>
        <w:t>духовное общение со священником;</w:t>
      </w:r>
    </w:p>
    <w:p w:rsidR="001B2710" w:rsidRPr="00456243" w:rsidRDefault="001B2710" w:rsidP="006A2383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 xml:space="preserve">задумываться о смысле жизни;  </w:t>
      </w:r>
    </w:p>
    <w:p w:rsidR="001B2710" w:rsidRPr="00456243" w:rsidRDefault="001B2710" w:rsidP="006A2383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color w:val="000000"/>
          <w:sz w:val="28"/>
          <w:szCs w:val="28"/>
        </w:rPr>
        <w:lastRenderedPageBreak/>
        <w:t>приобретать профессиональные навыки экскурсоводов, рассказывая о храмах;</w:t>
      </w:r>
    </w:p>
    <w:p w:rsidR="001B2710" w:rsidRPr="00456243" w:rsidRDefault="001B2710" w:rsidP="006A2383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изготавливать праздничные открытки, пасхальные сувениры;</w:t>
      </w:r>
    </w:p>
    <w:p w:rsidR="0070340D" w:rsidRDefault="001B2710" w:rsidP="0070340D">
      <w:pPr>
        <w:pStyle w:val="af0"/>
        <w:numPr>
          <w:ilvl w:val="0"/>
          <w:numId w:val="28"/>
        </w:numPr>
        <w:tabs>
          <w:tab w:val="left" w:pos="9360"/>
        </w:tabs>
        <w:ind w:left="426" w:hanging="426"/>
        <w:jc w:val="both"/>
        <w:rPr>
          <w:sz w:val="28"/>
          <w:szCs w:val="28"/>
        </w:rPr>
      </w:pPr>
      <w:r w:rsidRPr="00456243">
        <w:rPr>
          <w:sz w:val="28"/>
          <w:szCs w:val="28"/>
        </w:rPr>
        <w:t>дружить, любить друг друга.</w:t>
      </w:r>
    </w:p>
    <w:p w:rsidR="001B2710" w:rsidRPr="00444211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</w:t>
      </w:r>
      <w:r w:rsidRPr="00444211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1B2710" w:rsidRDefault="00364A9F" w:rsidP="00115363">
      <w:pPr>
        <w:tabs>
          <w:tab w:val="left" w:pos="70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9F">
        <w:rPr>
          <w:rFonts w:ascii="Times New Roman" w:hAnsi="Times New Roman" w:cs="Times New Roman"/>
          <w:b/>
          <w:sz w:val="28"/>
          <w:szCs w:val="28"/>
        </w:rPr>
        <w:t>ТРЕТЬЕГО ГОДА ОБУЧЕНИЯ</w:t>
      </w:r>
    </w:p>
    <w:p w:rsidR="00364A9F" w:rsidRPr="00364A9F" w:rsidRDefault="00364A9F" w:rsidP="00115363">
      <w:pPr>
        <w:tabs>
          <w:tab w:val="left" w:pos="705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827"/>
        <w:gridCol w:w="1310"/>
        <w:gridCol w:w="1954"/>
        <w:gridCol w:w="1800"/>
      </w:tblGrid>
      <w:tr w:rsidR="001B2710" w:rsidRPr="00444211" w:rsidTr="00E80074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26780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6780C" w:rsidRPr="0026780C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26780C">
              <w:rPr>
                <w:rFonts w:ascii="Times New Roman" w:hAnsi="Times New Roman" w:cs="Times New Roman"/>
                <w:b/>
                <w:sz w:val="28"/>
                <w:szCs w:val="28"/>
              </w:rPr>
              <w:t>м числе</w:t>
            </w:r>
          </w:p>
        </w:tc>
      </w:tr>
      <w:tr w:rsidR="001B2710" w:rsidRPr="00444211" w:rsidTr="00364A9F">
        <w:trPr>
          <w:trHeight w:val="42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E80074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B2710" w:rsidRPr="00444211" w:rsidTr="009D094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F1019" w:rsidRDefault="007F1019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4" w:rsidRPr="00444211" w:rsidRDefault="001B2710" w:rsidP="00E80074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История</w:t>
            </w:r>
            <w:r w:rsidR="007570A7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Белгорода</w:t>
            </w:r>
            <w:r w:rsidR="007265E8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.</w:t>
            </w:r>
            <w:r w:rsidR="001929B1" w:rsidRPr="007265E8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</w:t>
            </w:r>
            <w:proofErr w:type="spellStart"/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Белг</w:t>
            </w:r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о</w:t>
            </w:r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родско</w:t>
            </w:r>
            <w:proofErr w:type="spellEnd"/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</w:t>
            </w:r>
            <w:proofErr w:type="spellStart"/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Старооскольская</w:t>
            </w:r>
            <w:proofErr w:type="spellEnd"/>
            <w:r w:rsidR="001929B1" w:rsidRPr="001929B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епархия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72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55</w:t>
            </w:r>
          </w:p>
        </w:tc>
      </w:tr>
      <w:tr w:rsidR="007265E8" w:rsidRPr="00444211" w:rsidTr="009D094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8" w:rsidRPr="00444211" w:rsidRDefault="007F1019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8" w:rsidRPr="007265E8" w:rsidRDefault="00E8007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Белгородско-</w:t>
            </w:r>
            <w:r w:rsidR="007265E8" w:rsidRPr="007265E8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Старооскольская</w:t>
            </w:r>
            <w:proofErr w:type="spellEnd"/>
            <w:r w:rsidR="007265E8" w:rsidRPr="007265E8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епархия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8" w:rsidRPr="007265E8" w:rsidRDefault="007265E8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8" w:rsidRPr="007265E8" w:rsidRDefault="007265E8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8" w:rsidRPr="007265E8" w:rsidRDefault="007265E8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20</w:t>
            </w:r>
          </w:p>
        </w:tc>
      </w:tr>
      <w:tr w:rsidR="001B2710" w:rsidRPr="00444211" w:rsidTr="009D094C">
        <w:trPr>
          <w:trHeight w:val="5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pStyle w:val="Style14"/>
              <w:widowControl/>
              <w:tabs>
                <w:tab w:val="left" w:pos="9360"/>
              </w:tabs>
              <w:spacing w:line="240" w:lineRule="auto"/>
              <w:ind w:firstLine="0"/>
              <w:jc w:val="left"/>
              <w:rPr>
                <w:shadow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 xml:space="preserve">Белгородская епархия в </w:t>
            </w:r>
            <w:r w:rsidRPr="00444211">
              <w:rPr>
                <w:rStyle w:val="FontStyle52"/>
                <w:sz w:val="28"/>
                <w:szCs w:val="28"/>
              </w:rPr>
              <w:t xml:space="preserve">XVII </w:t>
            </w:r>
            <w:r w:rsidRPr="00444211">
              <w:rPr>
                <w:rStyle w:val="FontStyle50"/>
                <w:sz w:val="28"/>
                <w:szCs w:val="28"/>
              </w:rPr>
              <w:t>веке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7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Белгородская епархия в сер</w:t>
            </w:r>
            <w:r w:rsidRPr="00444211">
              <w:rPr>
                <w:rStyle w:val="FontStyle50"/>
                <w:sz w:val="28"/>
                <w:szCs w:val="28"/>
              </w:rPr>
              <w:t>е</w:t>
            </w:r>
            <w:r w:rsidRPr="00444211">
              <w:rPr>
                <w:rStyle w:val="FontStyle50"/>
                <w:sz w:val="28"/>
                <w:szCs w:val="28"/>
              </w:rPr>
              <w:t xml:space="preserve">дине XIX - начале XX </w:t>
            </w:r>
            <w:proofErr w:type="spellStart"/>
            <w:proofErr w:type="gramStart"/>
            <w:r w:rsidRPr="00444211">
              <w:rPr>
                <w:rStyle w:val="FontStyle50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6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православия в </w:t>
            </w:r>
            <w:r w:rsidR="0097279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9727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279B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половине </w:t>
            </w:r>
            <w:r w:rsidR="006D2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6D2A28" w:rsidRPr="0097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9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 xml:space="preserve">Духовное возрождение и преображение 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Белгородчины</w:t>
            </w:r>
            <w:proofErr w:type="spellEnd"/>
            <w:r w:rsidRPr="00444211">
              <w:rPr>
                <w:rStyle w:val="FontStyle50"/>
                <w:sz w:val="28"/>
                <w:szCs w:val="28"/>
              </w:rPr>
              <w:t xml:space="preserve"> на рубеже веков (XX – XXI)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5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1.5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pStyle w:val="Style14"/>
              <w:widowControl/>
              <w:tabs>
                <w:tab w:val="left" w:pos="9360"/>
              </w:tabs>
              <w:spacing w:line="240" w:lineRule="auto"/>
              <w:ind w:firstLine="0"/>
              <w:jc w:val="left"/>
              <w:rPr>
                <w:shadow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 xml:space="preserve">Возрождение 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Белгородско-Старооскольской</w:t>
            </w:r>
            <w:proofErr w:type="spellEnd"/>
            <w:r w:rsidRPr="00444211">
              <w:rPr>
                <w:rStyle w:val="FontStyle50"/>
                <w:sz w:val="28"/>
                <w:szCs w:val="28"/>
              </w:rPr>
              <w:t xml:space="preserve"> епархии.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8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1.6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 xml:space="preserve">Начало издания печатного органа 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Белгородско-Старооскольской</w:t>
            </w:r>
            <w:proofErr w:type="spellEnd"/>
            <w:r w:rsidRPr="00444211">
              <w:rPr>
                <w:rStyle w:val="FontStyle50"/>
                <w:sz w:val="28"/>
                <w:szCs w:val="28"/>
              </w:rPr>
              <w:t xml:space="preserve"> епархии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45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1.7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Православная тема в совр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менной журналистике Бел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горья журналисты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81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1.8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Торжества в городе. Белгор</w:t>
            </w:r>
            <w:r w:rsidRPr="00444211">
              <w:rPr>
                <w:rStyle w:val="FontStyle50"/>
                <w:sz w:val="28"/>
                <w:szCs w:val="28"/>
              </w:rPr>
              <w:t>о</w:t>
            </w:r>
            <w:r w:rsidRPr="00444211">
              <w:rPr>
                <w:rStyle w:val="FontStyle50"/>
                <w:sz w:val="28"/>
                <w:szCs w:val="28"/>
              </w:rPr>
              <w:t xml:space="preserve">де, </w:t>
            </w:r>
            <w:proofErr w:type="gramStart"/>
            <w:r w:rsidRPr="00444211">
              <w:rPr>
                <w:rStyle w:val="FontStyle50"/>
                <w:sz w:val="28"/>
                <w:szCs w:val="28"/>
              </w:rPr>
              <w:t>посвященные</w:t>
            </w:r>
            <w:proofErr w:type="gramEnd"/>
            <w:r w:rsidRPr="00444211">
              <w:rPr>
                <w:rStyle w:val="FontStyle50"/>
                <w:sz w:val="28"/>
                <w:szCs w:val="28"/>
              </w:rPr>
              <w:t xml:space="preserve"> 2000-летию Рождества Христова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1.9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pStyle w:val="Style14"/>
              <w:widowControl/>
              <w:tabs>
                <w:tab w:val="left" w:pos="9360"/>
              </w:tabs>
              <w:spacing w:line="240" w:lineRule="auto"/>
              <w:ind w:firstLine="0"/>
              <w:jc w:val="left"/>
              <w:rPr>
                <w:shadow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Система православного д</w:t>
            </w:r>
            <w:r w:rsidRPr="00444211">
              <w:rPr>
                <w:rStyle w:val="FontStyle50"/>
                <w:sz w:val="28"/>
                <w:szCs w:val="28"/>
              </w:rPr>
              <w:t>у</w:t>
            </w:r>
            <w:r w:rsidRPr="00444211">
              <w:rPr>
                <w:rStyle w:val="FontStyle50"/>
                <w:sz w:val="28"/>
                <w:szCs w:val="28"/>
              </w:rPr>
              <w:t xml:space="preserve">ховного образования на 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Бе</w:t>
            </w:r>
            <w:r w:rsidRPr="00444211">
              <w:rPr>
                <w:rStyle w:val="FontStyle50"/>
                <w:sz w:val="28"/>
                <w:szCs w:val="28"/>
              </w:rPr>
              <w:t>л</w:t>
            </w:r>
            <w:r w:rsidRPr="00444211">
              <w:rPr>
                <w:rStyle w:val="FontStyle50"/>
                <w:sz w:val="28"/>
                <w:szCs w:val="28"/>
              </w:rPr>
              <w:t>городчине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1.10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Святыни Белогорья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6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1.11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pStyle w:val="Style14"/>
              <w:widowControl/>
              <w:tabs>
                <w:tab w:val="left" w:pos="9360"/>
              </w:tabs>
              <w:spacing w:line="240" w:lineRule="auto"/>
              <w:ind w:firstLine="0"/>
              <w:jc w:val="left"/>
              <w:rPr>
                <w:spacing w:val="-2"/>
                <w:szCs w:val="28"/>
              </w:rPr>
            </w:pPr>
            <w:r w:rsidRPr="00444211">
              <w:rPr>
                <w:spacing w:val="-2"/>
                <w:szCs w:val="28"/>
              </w:rPr>
              <w:t>Белгородская митрополия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4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B0083A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1.12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Итоговое занятие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Ратный подвиг воинов на </w:t>
            </w: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lastRenderedPageBreak/>
              <w:t>Белгородской земле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lastRenderedPageBreak/>
              <w:t>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35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Русская православная це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ковь в годы В</w:t>
            </w:r>
            <w:r w:rsidR="00315A56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еликой 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="00315A56">
              <w:rPr>
                <w:rFonts w:ascii="Times New Roman" w:hAnsi="Times New Roman" w:cs="Times New Roman"/>
                <w:shadow/>
                <w:sz w:val="28"/>
                <w:szCs w:val="28"/>
              </w:rPr>
              <w:t>теч</w:t>
            </w:r>
            <w:r w:rsidR="00315A56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="00315A56">
              <w:rPr>
                <w:rFonts w:ascii="Times New Roman" w:hAnsi="Times New Roman" w:cs="Times New Roman"/>
                <w:shadow/>
                <w:sz w:val="28"/>
                <w:szCs w:val="28"/>
              </w:rPr>
              <w:t>ственной войны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Храмы Белгорода в годы </w:t>
            </w:r>
            <w:r w:rsidR="00421F30">
              <w:rPr>
                <w:rFonts w:ascii="Times New Roman" w:hAnsi="Times New Roman" w:cs="Times New Roman"/>
                <w:shadow/>
                <w:sz w:val="28"/>
                <w:szCs w:val="28"/>
              </w:rPr>
              <w:t>войны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«Третье поле ратное»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Белгород  в 1941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Оккупированный город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Первое освобождение города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60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Подготовка советских войск к Курской битве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Диорама « Курская битва. Белгородское направление»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Мемориальный комплекс</w:t>
            </w:r>
          </w:p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«Курская битва»</w:t>
            </w:r>
          </w:p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(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Яковлевский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район)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</w:t>
            </w:r>
            <w:r w:rsidR="00D521B6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Освобождение города. Пе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вый салют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Отступление фашистской а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мии. Победа в </w:t>
            </w:r>
            <w:proofErr w:type="gram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Курской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E06D56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1.2.12.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 Одна Победа на войне».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КВН «Что, где, когда»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F93042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Огненная битва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1.2.15.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Праздник микрорайона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6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7570A7" w:rsidRDefault="007570A7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7570A7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II</w:t>
            </w:r>
            <w:r w:rsidR="00E606F9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Святые, </w:t>
            </w:r>
            <w:proofErr w:type="spellStart"/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новомученики</w:t>
            </w:r>
            <w:proofErr w:type="spellEnd"/>
            <w:r w:rsidR="00DB1317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, праведники </w:t>
            </w: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 Белогорья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18</w:t>
            </w:r>
          </w:p>
        </w:tc>
      </w:tr>
      <w:tr w:rsidR="001B2710" w:rsidRPr="00444211" w:rsidTr="009D094C">
        <w:trPr>
          <w:trHeight w:val="30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Белгородские</w:t>
            </w:r>
            <w:proofErr w:type="gram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.н</w:t>
            </w:r>
            <w:proofErr w:type="gram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овомученики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и подвижники XX века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Новомученик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Онуфрий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Духовный подвиг 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Онуфрия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</w:t>
            </w:r>
            <w:proofErr w:type="gram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Гагалюка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Епископ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Никодим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(Кононов)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Духовный подвиг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Никодима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Причисление к лику Святых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Епископ Антоний (Панкеев)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Духовный подвиг архиман</w:t>
            </w:r>
            <w:r w:rsidRPr="00444211">
              <w:rPr>
                <w:rStyle w:val="FontStyle50"/>
                <w:sz w:val="28"/>
                <w:szCs w:val="28"/>
              </w:rPr>
              <w:t>д</w:t>
            </w:r>
            <w:r w:rsidRPr="00444211">
              <w:rPr>
                <w:rStyle w:val="FontStyle50"/>
                <w:sz w:val="28"/>
                <w:szCs w:val="28"/>
              </w:rPr>
              <w:t>рита Анатоли</w:t>
            </w:r>
            <w:proofErr w:type="gramStart"/>
            <w:r w:rsidRPr="00444211">
              <w:rPr>
                <w:rStyle w:val="FontStyle50"/>
                <w:sz w:val="28"/>
                <w:szCs w:val="28"/>
              </w:rPr>
              <w:t>я(</w:t>
            </w:r>
            <w:proofErr w:type="spellStart"/>
            <w:proofErr w:type="gramEnd"/>
            <w:r w:rsidRPr="00444211">
              <w:rPr>
                <w:rStyle w:val="FontStyle50"/>
                <w:sz w:val="28"/>
                <w:szCs w:val="28"/>
              </w:rPr>
              <w:t>Ключарова</w:t>
            </w:r>
            <w:proofErr w:type="spellEnd"/>
            <w:r w:rsidRPr="00444211">
              <w:rPr>
                <w:rStyle w:val="FontStyle50"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2A085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gramStart"/>
            <w:r w:rsidRPr="00444211">
              <w:rPr>
                <w:rStyle w:val="FontStyle50"/>
                <w:sz w:val="28"/>
                <w:szCs w:val="28"/>
              </w:rPr>
              <w:t>Архиепископ Лука (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Войно-Ясенецкий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  <w:lang w:val="en-US"/>
              </w:rPr>
            </w:pP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2A085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Врач, священник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3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4" w:rsidRDefault="002A085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Архимандрит Серафим </w:t>
            </w:r>
          </w:p>
          <w:p w:rsidR="001B2710" w:rsidRPr="00444211" w:rsidRDefault="002A085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(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Тяпочкин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2A0854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Праведник наших дней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4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Style w:val="FontStyle50"/>
                <w:sz w:val="28"/>
                <w:szCs w:val="28"/>
              </w:rPr>
              <w:t>Творческие  (исследовател</w:t>
            </w:r>
            <w:r w:rsidRPr="00444211">
              <w:rPr>
                <w:rStyle w:val="FontStyle50"/>
                <w:sz w:val="28"/>
                <w:szCs w:val="28"/>
              </w:rPr>
              <w:t>ь</w:t>
            </w:r>
            <w:r w:rsidRPr="00444211">
              <w:rPr>
                <w:rStyle w:val="FontStyle50"/>
                <w:sz w:val="28"/>
                <w:szCs w:val="28"/>
              </w:rPr>
              <w:t xml:space="preserve">ские) работы детей о </w:t>
            </w:r>
            <w:proofErr w:type="spellStart"/>
            <w:r w:rsidRPr="00444211">
              <w:rPr>
                <w:rStyle w:val="FontStyle50"/>
                <w:sz w:val="28"/>
                <w:szCs w:val="28"/>
              </w:rPr>
              <w:t>новом</w:t>
            </w:r>
            <w:r w:rsidRPr="00444211">
              <w:rPr>
                <w:rStyle w:val="FontStyle50"/>
                <w:sz w:val="28"/>
                <w:szCs w:val="28"/>
              </w:rPr>
              <w:t>у</w:t>
            </w:r>
            <w:r w:rsidRPr="00444211">
              <w:rPr>
                <w:rStyle w:val="FontStyle50"/>
                <w:sz w:val="28"/>
                <w:szCs w:val="28"/>
              </w:rPr>
              <w:t>чениках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Итоговое занятие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7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и праведники XX века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4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7570A7" w:rsidP="00E35562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I</w:t>
            </w:r>
            <w:r w:rsidR="007265E8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II</w:t>
            </w:r>
            <w:r w:rsidR="00E606F9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E5569B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Православная </w:t>
            </w:r>
            <w:r w:rsidR="001B2710"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116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  <w:t>36</w:t>
            </w:r>
          </w:p>
        </w:tc>
      </w:tr>
      <w:tr w:rsidR="001B2710" w:rsidRPr="00444211" w:rsidTr="009D094C">
        <w:trPr>
          <w:trHeight w:val="44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6A29D3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E91703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Храмовое зодчество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606F9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606F9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606F9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606F9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606F9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606F9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10</w:t>
            </w:r>
          </w:p>
        </w:tc>
      </w:tr>
      <w:tr w:rsidR="001B2710" w:rsidRPr="00444211" w:rsidTr="009D094C">
        <w:trPr>
          <w:trHeight w:val="29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Кафедральный собор Але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сандра Невского в Старом Осколе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40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федральный собор в Губкине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4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Воскресенская церковь в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Хотмыжске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7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Храм Михаила  Архистратига  в Борисовке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93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3. 5.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Церковь во имя Святых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воверховных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Апостолов Пе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т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ра и Павла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7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3. 6.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Храм Рождества Богородицы </w:t>
            </w:r>
            <w:r w:rsidR="00FF192D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                 </w:t>
            </w:r>
            <w:r w:rsidR="00381E3C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в 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Курской Коренной Рожд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ства Пресвятой</w:t>
            </w:r>
            <w:r w:rsidR="00FF192D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 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Богородицы мужской пустыни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7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proofErr w:type="spellStart"/>
            <w:proofErr w:type="gram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Сергиево-Казанский</w:t>
            </w:r>
            <w:proofErr w:type="spellEnd"/>
            <w:proofErr w:type="gram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храм в Курске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7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3. 8.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Успенская церковь в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Волок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новском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 районе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9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Храмовое зодчество как 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отъемлимая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часть содерж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ния экскурсии в духовно-просветительском Центре во имя Святителя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Иоасафа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5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Православное церковное зодчества». (Защита проекта).</w:t>
            </w:r>
            <w:r w:rsidR="00F2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195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«Славим Святую Русь – </w:t>
            </w: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lastRenderedPageBreak/>
              <w:t>Святое Белогорье</w:t>
            </w:r>
            <w:r w:rsidR="00D6472B"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»</w:t>
            </w: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. </w:t>
            </w:r>
            <w:r w:rsidR="00D6472B"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«</w:t>
            </w: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</w:t>
            </w: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а</w:t>
            </w: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ломничество по Святым местам</w:t>
            </w:r>
            <w:proofErr w:type="gramStart"/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»(</w:t>
            </w:r>
            <w:proofErr w:type="gramEnd"/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проект по итогам экскурсий)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lastRenderedPageBreak/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47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Святые места Руси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Святыни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Белгород</w:t>
            </w:r>
            <w:r w:rsidR="00DE30BA">
              <w:rPr>
                <w:rFonts w:ascii="Times New Roman" w:hAnsi="Times New Roman" w:cs="Times New Roman"/>
                <w:shadow/>
                <w:sz w:val="28"/>
                <w:szCs w:val="28"/>
              </w:rPr>
              <w:t>чины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Архимандрит Геннадий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Путешествие по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Борисовской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земле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Свято – Троицкий подземный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Холковский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монастырь.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Культурно-историческое 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следие </w:t>
            </w:r>
            <w:proofErr w:type="spellStart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Валуйского</w:t>
            </w:r>
            <w:proofErr w:type="spellEnd"/>
            <w:r w:rsidRPr="0044421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Душа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Белгородчины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– Сер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фим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Тяпочкин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Историко-театральный музей М. С. Щепкина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Традиционная культура </w:t>
            </w: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л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городчины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Обобщающее занятие по ит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гам экскурсий  «Правосла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в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ное Белогорье»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E35562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</w:t>
            </w:r>
            <w:r w:rsidR="001B2710"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Наиболее почитаемые ик</w:t>
            </w:r>
            <w:r w:rsidR="001B2710"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о</w:t>
            </w:r>
            <w:r w:rsidR="001B2710" w:rsidRPr="00E35562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>ны Пресвятой Богородицы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  <w:t>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E35562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</w:pPr>
            <w:r w:rsidRPr="00E35562">
              <w:rPr>
                <w:rFonts w:ascii="Times New Roman" w:hAnsi="Times New Roman" w:cs="Times New Roman"/>
                <w:i/>
                <w:shadow/>
                <w:sz w:val="28"/>
                <w:szCs w:val="28"/>
              </w:rPr>
              <w:t>36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6A29D3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3.3.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  <w:t>Владимирская</w:t>
            </w:r>
            <w:r w:rsidRPr="00444211">
              <w:rPr>
                <w:rFonts w:ascii="Times New Roman" w:hAnsi="Times New Roman" w:cs="Times New Roman"/>
                <w:shadow/>
                <w:color w:val="C00000"/>
                <w:sz w:val="28"/>
                <w:szCs w:val="28"/>
              </w:rPr>
              <w:t xml:space="preserve"> 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икона Божьей Матери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Казанская икона Божьей М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тери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Икона Божь</w:t>
            </w:r>
            <w:r w:rsidR="0089013C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й Матери Ти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х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винская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Икона Божьей Матери « Державная».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Икона Божьей Матери «Зн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211">
              <w:rPr>
                <w:rFonts w:ascii="Times New Roman" w:hAnsi="Times New Roman" w:cs="Times New Roman"/>
                <w:sz w:val="28"/>
                <w:szCs w:val="28"/>
              </w:rPr>
              <w:t>мение»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Спорительница</w:t>
            </w:r>
            <w:proofErr w:type="spellEnd"/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хлебов (пр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ект)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Смоленская икона Божьей Матери. История  ее обрет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е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3.3. 8.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По храмам Богородицы в Белгороде»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Образ Пресвятой Богородицы в иконах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lastRenderedPageBreak/>
              <w:t>3.3.10.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«Образ Пресвятой Богород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цы в названии храмов»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«Образ Пресвятой Богород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</w:t>
            </w: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цы в истории Православия»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Чудотворные иконы Божьей Матери  в храмах Святого</w:t>
            </w:r>
          </w:p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Белогорья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4</w:t>
            </w:r>
          </w:p>
        </w:tc>
      </w:tr>
      <w:tr w:rsidR="001B2710" w:rsidRPr="00444211" w:rsidTr="009D094C">
        <w:trPr>
          <w:trHeight w:val="48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3.3.13.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Итоговое занятие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6A29D3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>3.3.14</w:t>
            </w:r>
            <w:r w:rsidR="001B2710"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Фестиваль «Славим Святую Русь – Святое Белогорье»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</w:t>
            </w:r>
          </w:p>
        </w:tc>
      </w:tr>
      <w:tr w:rsidR="001B2710" w:rsidRPr="00444211" w:rsidTr="009D094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11536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hadow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0633EA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216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0" w:rsidRPr="00444211" w:rsidRDefault="001B2710" w:rsidP="009D094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444211">
              <w:rPr>
                <w:rFonts w:ascii="Times New Roman" w:hAnsi="Times New Roman" w:cs="Times New Roman"/>
                <w:shadow/>
                <w:sz w:val="28"/>
                <w:szCs w:val="28"/>
              </w:rPr>
              <w:t>160</w:t>
            </w:r>
          </w:p>
        </w:tc>
      </w:tr>
    </w:tbl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64A9F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64A9F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СОДЕРЖАНИЕ ПРОГРАММЫ</w:t>
      </w:r>
    </w:p>
    <w:p w:rsidR="001B2710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ТРЕТЬЕГО ГОДА ОБУЧЕНИЯ</w:t>
      </w:r>
    </w:p>
    <w:p w:rsidR="00364A9F" w:rsidRPr="00444211" w:rsidRDefault="00364A9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B2710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216121">
        <w:rPr>
          <w:rFonts w:ascii="Times New Roman" w:hAnsi="Times New Roman" w:cs="Times New Roman"/>
          <w:b/>
          <w:shadow/>
          <w:sz w:val="28"/>
          <w:szCs w:val="28"/>
        </w:rPr>
        <w:t xml:space="preserve"> История Белгорода.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b/>
          <w:shadow/>
          <w:sz w:val="28"/>
          <w:szCs w:val="28"/>
        </w:rPr>
        <w:t>Белг</w:t>
      </w:r>
      <w:r w:rsidR="00E606F9">
        <w:rPr>
          <w:rFonts w:ascii="Times New Roman" w:hAnsi="Times New Roman" w:cs="Times New Roman"/>
          <w:b/>
          <w:shadow/>
          <w:sz w:val="28"/>
          <w:szCs w:val="28"/>
        </w:rPr>
        <w:t>ородско-</w:t>
      </w:r>
      <w:r w:rsidR="00D24BDA">
        <w:rPr>
          <w:rFonts w:ascii="Times New Roman" w:hAnsi="Times New Roman" w:cs="Times New Roman"/>
          <w:b/>
          <w:shadow/>
          <w:sz w:val="28"/>
          <w:szCs w:val="28"/>
        </w:rPr>
        <w:t>Старооскольской</w:t>
      </w:r>
      <w:proofErr w:type="spellEnd"/>
      <w:r w:rsidR="00D24BDA">
        <w:rPr>
          <w:rFonts w:ascii="Times New Roman" w:hAnsi="Times New Roman" w:cs="Times New Roman"/>
          <w:b/>
          <w:shadow/>
          <w:sz w:val="28"/>
          <w:szCs w:val="28"/>
        </w:rPr>
        <w:t xml:space="preserve"> епархия</w:t>
      </w:r>
    </w:p>
    <w:p w:rsidR="00216121" w:rsidRPr="00216121" w:rsidRDefault="00216121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1. </w:t>
      </w:r>
      <w:proofErr w:type="spellStart"/>
      <w:r w:rsidRPr="00216121">
        <w:rPr>
          <w:rFonts w:ascii="Times New Roman" w:hAnsi="Times New Roman" w:cs="Times New Roman"/>
          <w:b/>
          <w:i/>
          <w:shadow/>
          <w:sz w:val="28"/>
          <w:szCs w:val="28"/>
        </w:rPr>
        <w:t>Белгородско-Старооскольской</w:t>
      </w:r>
      <w:proofErr w:type="spellEnd"/>
      <w:r w:rsidRPr="0021612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епархия</w:t>
      </w:r>
    </w:p>
    <w:p w:rsidR="001B2710" w:rsidRPr="00444211" w:rsidRDefault="00E80122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1.1.Белгородская епархия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Теория.</w:t>
      </w:r>
      <w:r w:rsidRPr="00444211">
        <w:rPr>
          <w:rStyle w:val="FontStyle50"/>
          <w:sz w:val="28"/>
          <w:szCs w:val="28"/>
        </w:rPr>
        <w:t xml:space="preserve"> </w:t>
      </w:r>
      <w:r w:rsidRPr="00BE5F78">
        <w:rPr>
          <w:rStyle w:val="FontStyle50"/>
          <w:sz w:val="28"/>
          <w:szCs w:val="28"/>
        </w:rPr>
        <w:t xml:space="preserve">Первое </w:t>
      </w:r>
      <w:r w:rsidR="00575237">
        <w:rPr>
          <w:rStyle w:val="FontStyle50"/>
          <w:sz w:val="28"/>
          <w:szCs w:val="28"/>
        </w:rPr>
        <w:t xml:space="preserve">упоминание о Белгородской </w:t>
      </w:r>
      <w:r w:rsidRPr="00BE5F78">
        <w:rPr>
          <w:rStyle w:val="FontStyle50"/>
          <w:sz w:val="28"/>
          <w:szCs w:val="28"/>
        </w:rPr>
        <w:t xml:space="preserve">епархии в </w:t>
      </w:r>
      <w:proofErr w:type="spellStart"/>
      <w:r w:rsidRPr="00BE5F78">
        <w:rPr>
          <w:rStyle w:val="FontStyle50"/>
          <w:sz w:val="28"/>
          <w:szCs w:val="28"/>
        </w:rPr>
        <w:t>Никоновской</w:t>
      </w:r>
      <w:proofErr w:type="spellEnd"/>
      <w:r w:rsidRPr="00BE5F78">
        <w:rPr>
          <w:rStyle w:val="FontStyle50"/>
          <w:sz w:val="28"/>
          <w:szCs w:val="28"/>
        </w:rPr>
        <w:t xml:space="preserve"> лет</w:t>
      </w:r>
      <w:r w:rsidRPr="00BE5F78">
        <w:rPr>
          <w:rStyle w:val="FontStyle50"/>
          <w:sz w:val="28"/>
          <w:szCs w:val="28"/>
        </w:rPr>
        <w:t>о</w:t>
      </w:r>
      <w:r w:rsidRPr="00BE5F78">
        <w:rPr>
          <w:rStyle w:val="FontStyle50"/>
          <w:sz w:val="28"/>
          <w:szCs w:val="28"/>
        </w:rPr>
        <w:t xml:space="preserve">писи, </w:t>
      </w:r>
      <w:r w:rsidRPr="00BE5F78">
        <w:rPr>
          <w:rStyle w:val="FontStyle50"/>
          <w:sz w:val="28"/>
          <w:szCs w:val="28"/>
          <w:lang w:val="en-US"/>
        </w:rPr>
        <w:t>XI</w:t>
      </w:r>
      <w:r w:rsidRPr="00BE5F78">
        <w:rPr>
          <w:rStyle w:val="FontStyle50"/>
          <w:sz w:val="28"/>
          <w:szCs w:val="28"/>
        </w:rPr>
        <w:t>-</w:t>
      </w:r>
      <w:r w:rsidRPr="00BE5F78">
        <w:rPr>
          <w:rStyle w:val="FontStyle50"/>
          <w:sz w:val="28"/>
          <w:szCs w:val="28"/>
          <w:lang w:val="en-US"/>
        </w:rPr>
        <w:t>XII</w:t>
      </w:r>
      <w:r w:rsidRPr="00BE5F78">
        <w:rPr>
          <w:rStyle w:val="FontStyle50"/>
          <w:sz w:val="28"/>
          <w:szCs w:val="28"/>
        </w:rPr>
        <w:t xml:space="preserve"> век. Первый митрополит Белгородский и </w:t>
      </w:r>
      <w:proofErr w:type="spellStart"/>
      <w:r w:rsidRPr="00BE5F78">
        <w:rPr>
          <w:rStyle w:val="FontStyle50"/>
          <w:sz w:val="28"/>
          <w:szCs w:val="28"/>
        </w:rPr>
        <w:t>Обоянский</w:t>
      </w:r>
      <w:proofErr w:type="spellEnd"/>
      <w:r w:rsidRPr="00BE5F78">
        <w:rPr>
          <w:rStyle w:val="FontStyle50"/>
          <w:sz w:val="28"/>
          <w:szCs w:val="28"/>
        </w:rPr>
        <w:t xml:space="preserve"> Феодоси</w:t>
      </w:r>
      <w:r w:rsidR="00BE5F78" w:rsidRPr="00BE5F78">
        <w:rPr>
          <w:rStyle w:val="FontStyle50"/>
          <w:sz w:val="28"/>
          <w:szCs w:val="28"/>
        </w:rPr>
        <w:t>й</w:t>
      </w:r>
      <w:r w:rsidRPr="00BE5F78">
        <w:rPr>
          <w:rStyle w:val="FontStyle50"/>
          <w:sz w:val="28"/>
          <w:szCs w:val="28"/>
        </w:rPr>
        <w:t>. Строительство новых храмов и монастырей в</w:t>
      </w:r>
      <w:r w:rsidRPr="00BE5F78">
        <w:rPr>
          <w:rStyle w:val="FontStyle52"/>
          <w:sz w:val="28"/>
          <w:szCs w:val="28"/>
        </w:rPr>
        <w:t xml:space="preserve"> XVII </w:t>
      </w:r>
      <w:r w:rsidRPr="00BE5F78">
        <w:rPr>
          <w:rStyle w:val="FontStyle50"/>
          <w:sz w:val="28"/>
          <w:szCs w:val="28"/>
        </w:rPr>
        <w:t>веке в к</w:t>
      </w:r>
      <w:r w:rsidRPr="00444211">
        <w:rPr>
          <w:rStyle w:val="FontStyle50"/>
          <w:sz w:val="28"/>
          <w:szCs w:val="28"/>
        </w:rPr>
        <w:t>рае</w:t>
      </w:r>
      <w:r w:rsidR="00BE5F78">
        <w:rPr>
          <w:rStyle w:val="FontStyle50"/>
          <w:sz w:val="28"/>
          <w:szCs w:val="28"/>
        </w:rPr>
        <w:t>.</w:t>
      </w:r>
      <w:r w:rsidRPr="00444211">
        <w:rPr>
          <w:rStyle w:val="FontStyle50"/>
          <w:sz w:val="28"/>
          <w:szCs w:val="28"/>
        </w:rPr>
        <w:t xml:space="preserve"> 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Практика.</w:t>
      </w:r>
      <w:r w:rsidRPr="00444211">
        <w:rPr>
          <w:rStyle w:val="FontStyle50"/>
          <w:sz w:val="28"/>
          <w:szCs w:val="28"/>
        </w:rPr>
        <w:t xml:space="preserve"> Посещение музея Духовно-просветительского Центра во имя Святите</w:t>
      </w:r>
      <w:r w:rsidR="00575237">
        <w:rPr>
          <w:rStyle w:val="FontStyle50"/>
          <w:sz w:val="28"/>
          <w:szCs w:val="28"/>
        </w:rPr>
        <w:t xml:space="preserve">ля </w:t>
      </w:r>
      <w:proofErr w:type="spellStart"/>
      <w:r w:rsidR="00575237">
        <w:rPr>
          <w:rStyle w:val="FontStyle50"/>
          <w:sz w:val="28"/>
          <w:szCs w:val="28"/>
        </w:rPr>
        <w:t>Иоасафа</w:t>
      </w:r>
      <w:proofErr w:type="spellEnd"/>
      <w:r w:rsidR="00575237">
        <w:rPr>
          <w:rStyle w:val="FontStyle50"/>
          <w:sz w:val="28"/>
          <w:szCs w:val="28"/>
        </w:rPr>
        <w:t xml:space="preserve">. Картина московских художников студии </w:t>
      </w:r>
      <w:proofErr w:type="spellStart"/>
      <w:r w:rsidR="00575237">
        <w:rPr>
          <w:rStyle w:val="FontStyle50"/>
          <w:sz w:val="28"/>
          <w:szCs w:val="28"/>
        </w:rPr>
        <w:t>Грекова</w:t>
      </w:r>
      <w:proofErr w:type="spellEnd"/>
      <w:r w:rsidR="00575237">
        <w:rPr>
          <w:rStyle w:val="FontStyle50"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«Пе</w:t>
      </w:r>
      <w:r w:rsidRPr="00444211">
        <w:rPr>
          <w:rStyle w:val="FontStyle50"/>
          <w:sz w:val="28"/>
          <w:szCs w:val="28"/>
        </w:rPr>
        <w:t>р</w:t>
      </w:r>
      <w:r w:rsidRPr="00444211">
        <w:rPr>
          <w:rStyle w:val="FontStyle50"/>
          <w:sz w:val="28"/>
          <w:szCs w:val="28"/>
        </w:rPr>
        <w:t xml:space="preserve">вый епископ». Знакомство с историческими документами об истории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Бе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</w:t>
      </w:r>
      <w:r w:rsidRPr="00444211">
        <w:rPr>
          <w:rFonts w:ascii="Times New Roman" w:hAnsi="Times New Roman" w:cs="Times New Roman"/>
          <w:shadow/>
          <w:sz w:val="28"/>
          <w:szCs w:val="28"/>
        </w:rPr>
        <w:t>городско-Старооскольской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епархии</w:t>
      </w:r>
      <w:r w:rsidRPr="00444211">
        <w:rPr>
          <w:rStyle w:val="FontStyle50"/>
          <w:sz w:val="28"/>
          <w:szCs w:val="28"/>
        </w:rPr>
        <w:t xml:space="preserve">. </w:t>
      </w:r>
    </w:p>
    <w:p w:rsidR="006A096B" w:rsidRPr="006A096B" w:rsidRDefault="001B2710" w:rsidP="006A096B">
      <w:pPr>
        <w:pStyle w:val="af0"/>
        <w:numPr>
          <w:ilvl w:val="1"/>
          <w:numId w:val="6"/>
        </w:numPr>
        <w:tabs>
          <w:tab w:val="left" w:pos="9360"/>
        </w:tabs>
        <w:jc w:val="center"/>
        <w:rPr>
          <w:rStyle w:val="FontStyle50"/>
          <w:sz w:val="28"/>
          <w:szCs w:val="28"/>
        </w:rPr>
      </w:pPr>
      <w:r w:rsidRPr="006A096B">
        <w:rPr>
          <w:rStyle w:val="FontStyle50"/>
          <w:sz w:val="28"/>
          <w:szCs w:val="28"/>
        </w:rPr>
        <w:t xml:space="preserve">Духовное возрождение и преображение </w:t>
      </w:r>
    </w:p>
    <w:p w:rsidR="001B2710" w:rsidRPr="006A096B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proofErr w:type="spellStart"/>
      <w:r w:rsidRPr="006A096B">
        <w:rPr>
          <w:rStyle w:val="FontStyle50"/>
          <w:sz w:val="28"/>
          <w:szCs w:val="28"/>
        </w:rPr>
        <w:t>Белгородчины</w:t>
      </w:r>
      <w:proofErr w:type="spellEnd"/>
      <w:r w:rsidRPr="006A096B">
        <w:rPr>
          <w:rStyle w:val="FontStyle50"/>
          <w:sz w:val="28"/>
          <w:szCs w:val="28"/>
        </w:rPr>
        <w:t xml:space="preserve"> в  </w:t>
      </w:r>
      <w:r w:rsidRPr="006A096B">
        <w:rPr>
          <w:rStyle w:val="FontStyle50"/>
          <w:sz w:val="28"/>
          <w:szCs w:val="28"/>
          <w:lang w:val="en-US"/>
        </w:rPr>
        <w:t>XVIII</w:t>
      </w:r>
      <w:r w:rsidRPr="006A096B">
        <w:rPr>
          <w:rStyle w:val="FontStyle50"/>
          <w:sz w:val="28"/>
          <w:szCs w:val="28"/>
        </w:rPr>
        <w:t xml:space="preserve"> веке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Теория.</w:t>
      </w:r>
      <w:r w:rsidRPr="00444211">
        <w:rPr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Основание Белгородской духовной семинарии. Белгородские а</w:t>
      </w:r>
      <w:r w:rsidRPr="00444211">
        <w:rPr>
          <w:rStyle w:val="FontStyle50"/>
          <w:sz w:val="28"/>
          <w:szCs w:val="28"/>
        </w:rPr>
        <w:t>р</w:t>
      </w:r>
      <w:r w:rsidRPr="00444211">
        <w:rPr>
          <w:rStyle w:val="FontStyle50"/>
          <w:sz w:val="28"/>
          <w:szCs w:val="28"/>
        </w:rPr>
        <w:t xml:space="preserve">хиереи </w:t>
      </w:r>
      <w:proofErr w:type="spellStart"/>
      <w:r w:rsidRPr="00444211">
        <w:rPr>
          <w:rStyle w:val="FontStyle50"/>
          <w:sz w:val="28"/>
          <w:szCs w:val="28"/>
        </w:rPr>
        <w:t>Епифаний</w:t>
      </w:r>
      <w:proofErr w:type="spellEnd"/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Тихорский</w:t>
      </w:r>
      <w:proofErr w:type="spellEnd"/>
      <w:r w:rsidRPr="00444211">
        <w:rPr>
          <w:rStyle w:val="FontStyle50"/>
          <w:sz w:val="28"/>
          <w:szCs w:val="28"/>
        </w:rPr>
        <w:t xml:space="preserve"> и </w:t>
      </w:r>
      <w:proofErr w:type="spellStart"/>
      <w:r w:rsidRPr="00444211">
        <w:rPr>
          <w:rStyle w:val="FontStyle50"/>
          <w:sz w:val="28"/>
          <w:szCs w:val="28"/>
        </w:rPr>
        <w:t>Феоктист</w:t>
      </w:r>
      <w:proofErr w:type="spellEnd"/>
      <w:r w:rsidRPr="00444211">
        <w:rPr>
          <w:rStyle w:val="FontStyle50"/>
          <w:sz w:val="28"/>
          <w:szCs w:val="28"/>
        </w:rPr>
        <w:t xml:space="preserve"> Мочульский, их роль в духовном просвещении края.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Поисковая работа «Просвещение края  в 17-19 веках».</w:t>
      </w:r>
    </w:p>
    <w:p w:rsidR="001B2710" w:rsidRPr="00444211" w:rsidRDefault="001B2710" w:rsidP="00E606F9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r w:rsidRPr="00267C9F">
        <w:rPr>
          <w:rStyle w:val="FontStyle50"/>
          <w:sz w:val="28"/>
          <w:szCs w:val="28"/>
        </w:rPr>
        <w:t>1.3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Секуляризация церковного имущества в 17 веке</w:t>
      </w:r>
    </w:p>
    <w:p w:rsidR="001B2710" w:rsidRDefault="001B2710" w:rsidP="006A096B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</w:t>
      </w:r>
      <w:r w:rsidRPr="00444211">
        <w:rPr>
          <w:rStyle w:val="FontStyle50"/>
          <w:sz w:val="28"/>
          <w:szCs w:val="28"/>
        </w:rPr>
        <w:t xml:space="preserve">. Секуляризация </w:t>
      </w:r>
      <w:proofErr w:type="gramStart"/>
      <w:r w:rsidRPr="00444211">
        <w:rPr>
          <w:rStyle w:val="FontStyle50"/>
          <w:sz w:val="28"/>
          <w:szCs w:val="28"/>
        </w:rPr>
        <w:t>церковного</w:t>
      </w:r>
      <w:proofErr w:type="gramEnd"/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имущества-крупнейшая</w:t>
      </w:r>
      <w:proofErr w:type="spellEnd"/>
      <w:r w:rsidRPr="00444211">
        <w:rPr>
          <w:rStyle w:val="FontStyle50"/>
          <w:sz w:val="28"/>
          <w:szCs w:val="28"/>
        </w:rPr>
        <w:t xml:space="preserve"> реформа в и</w:t>
      </w:r>
      <w:r w:rsidRPr="00444211">
        <w:rPr>
          <w:rStyle w:val="FontStyle50"/>
          <w:sz w:val="28"/>
          <w:szCs w:val="28"/>
        </w:rPr>
        <w:t>с</w:t>
      </w:r>
      <w:r w:rsidRPr="00444211">
        <w:rPr>
          <w:rStyle w:val="FontStyle50"/>
          <w:sz w:val="28"/>
          <w:szCs w:val="28"/>
        </w:rPr>
        <w:t>тории Белгородской епархии. Сокращение монастырей и монашества. С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 xml:space="preserve">хранение Богородицкой Тихвинской пустыни. Роль графа П.Б. Шереметьева в сохранении женской обители, одной из известной </w:t>
      </w:r>
      <w:proofErr w:type="spellStart"/>
      <w:r w:rsidRPr="00444211">
        <w:rPr>
          <w:rStyle w:val="FontStyle50"/>
          <w:sz w:val="28"/>
          <w:szCs w:val="28"/>
        </w:rPr>
        <w:t>высокодуховной</w:t>
      </w:r>
      <w:proofErr w:type="spellEnd"/>
      <w:r w:rsidRPr="00444211">
        <w:rPr>
          <w:rStyle w:val="FontStyle50"/>
          <w:sz w:val="28"/>
          <w:szCs w:val="28"/>
        </w:rPr>
        <w:t xml:space="preserve"> обит</w:t>
      </w:r>
      <w:r w:rsidRPr="00444211">
        <w:rPr>
          <w:rStyle w:val="FontStyle50"/>
          <w:sz w:val="28"/>
          <w:szCs w:val="28"/>
        </w:rPr>
        <w:t>е</w:t>
      </w:r>
      <w:r w:rsidRPr="00444211">
        <w:rPr>
          <w:rStyle w:val="FontStyle50"/>
          <w:sz w:val="28"/>
          <w:szCs w:val="28"/>
        </w:rPr>
        <w:t>ли России.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Чтение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и обсуждение книги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 xml:space="preserve">С. </w:t>
      </w:r>
      <w:proofErr w:type="spellStart"/>
      <w:r w:rsidRPr="00444211">
        <w:rPr>
          <w:rStyle w:val="FontStyle50"/>
          <w:sz w:val="28"/>
          <w:szCs w:val="28"/>
        </w:rPr>
        <w:t>Дергалева</w:t>
      </w:r>
      <w:proofErr w:type="spellEnd"/>
      <w:r w:rsidRPr="00444211">
        <w:rPr>
          <w:rStyle w:val="FontStyle50"/>
          <w:sz w:val="28"/>
          <w:szCs w:val="28"/>
        </w:rPr>
        <w:t>,</w:t>
      </w:r>
      <w:r w:rsidR="00F33A0D">
        <w:rPr>
          <w:rStyle w:val="FontStyle50"/>
          <w:sz w:val="28"/>
          <w:szCs w:val="28"/>
        </w:rPr>
        <w:t xml:space="preserve"> П</w:t>
      </w:r>
      <w:r w:rsidRPr="00444211">
        <w:rPr>
          <w:rStyle w:val="FontStyle50"/>
          <w:sz w:val="28"/>
          <w:szCs w:val="28"/>
        </w:rPr>
        <w:t>. Субботина « Ти</w:t>
      </w:r>
      <w:r w:rsidRPr="00444211">
        <w:rPr>
          <w:rStyle w:val="FontStyle50"/>
          <w:sz w:val="28"/>
          <w:szCs w:val="28"/>
        </w:rPr>
        <w:t>х</w:t>
      </w:r>
      <w:r w:rsidRPr="00444211">
        <w:rPr>
          <w:rStyle w:val="FontStyle50"/>
          <w:sz w:val="28"/>
          <w:szCs w:val="28"/>
        </w:rPr>
        <w:t>винская Рождество – Богородицкая женская обитель».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1.4. Белгородская епархи</w:t>
      </w:r>
      <w:r w:rsidR="00FB64B5">
        <w:rPr>
          <w:rStyle w:val="FontStyle50"/>
          <w:sz w:val="28"/>
          <w:szCs w:val="28"/>
        </w:rPr>
        <w:t xml:space="preserve">я в середине XIX - начале XX </w:t>
      </w:r>
      <w:proofErr w:type="spellStart"/>
      <w:proofErr w:type="gramStart"/>
      <w:r w:rsidR="00FB64B5">
        <w:rPr>
          <w:rStyle w:val="FontStyle50"/>
          <w:sz w:val="28"/>
          <w:szCs w:val="28"/>
        </w:rPr>
        <w:t>вв</w:t>
      </w:r>
      <w:proofErr w:type="spellEnd"/>
      <w:proofErr w:type="gramEnd"/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Теория.</w:t>
      </w:r>
      <w:r w:rsidRPr="00444211">
        <w:rPr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Выдающиеся выпускники Белгородской духовной семинарии: м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 xml:space="preserve">трополит Московский и Коломенский </w:t>
      </w:r>
      <w:proofErr w:type="spellStart"/>
      <w:r w:rsidRPr="00444211">
        <w:rPr>
          <w:rStyle w:val="FontStyle50"/>
          <w:sz w:val="28"/>
          <w:szCs w:val="28"/>
        </w:rPr>
        <w:t>Макарий</w:t>
      </w:r>
      <w:proofErr w:type="spellEnd"/>
      <w:r w:rsidRPr="00444211">
        <w:rPr>
          <w:rStyle w:val="FontStyle50"/>
          <w:sz w:val="28"/>
          <w:szCs w:val="28"/>
        </w:rPr>
        <w:t xml:space="preserve"> (Булгаков) - великий ру</w:t>
      </w:r>
      <w:r w:rsidRPr="00444211">
        <w:rPr>
          <w:rStyle w:val="FontStyle50"/>
          <w:sz w:val="28"/>
          <w:szCs w:val="28"/>
        </w:rPr>
        <w:t>с</w:t>
      </w:r>
      <w:r w:rsidRPr="00444211">
        <w:rPr>
          <w:rStyle w:val="FontStyle50"/>
          <w:sz w:val="28"/>
          <w:szCs w:val="28"/>
        </w:rPr>
        <w:t xml:space="preserve">ский богослов, историк, церковный писатель, академик медицины И.А. </w:t>
      </w:r>
      <w:proofErr w:type="spellStart"/>
      <w:r w:rsidRPr="00444211">
        <w:rPr>
          <w:rStyle w:val="FontStyle50"/>
          <w:sz w:val="28"/>
          <w:szCs w:val="28"/>
        </w:rPr>
        <w:lastRenderedPageBreak/>
        <w:t>Енохин</w:t>
      </w:r>
      <w:proofErr w:type="spellEnd"/>
      <w:r w:rsidRPr="00444211">
        <w:rPr>
          <w:rStyle w:val="FontStyle50"/>
          <w:sz w:val="28"/>
          <w:szCs w:val="28"/>
        </w:rPr>
        <w:t>, протоиерей А. Иванцов-Платонов, заслужен</w:t>
      </w:r>
      <w:r w:rsidRPr="00444211">
        <w:rPr>
          <w:rStyle w:val="FontStyle50"/>
          <w:sz w:val="28"/>
          <w:szCs w:val="28"/>
        </w:rPr>
        <w:softHyphen/>
        <w:t>ный профессор Мо</w:t>
      </w:r>
      <w:r w:rsidRPr="00444211">
        <w:rPr>
          <w:rStyle w:val="FontStyle50"/>
          <w:sz w:val="28"/>
          <w:szCs w:val="28"/>
        </w:rPr>
        <w:t>с</w:t>
      </w:r>
      <w:r w:rsidRPr="00444211">
        <w:rPr>
          <w:rStyle w:val="FontStyle50"/>
          <w:sz w:val="28"/>
          <w:szCs w:val="28"/>
        </w:rPr>
        <w:t xml:space="preserve">ковского университета. Архимандрит Анатолий (Ключарев) - известный церковный историк-богослов, краевед. 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Сообщения, доклады, рефераты детей о знаменитых земляках нашего края. Дискуссия « Наука и религии».</w:t>
      </w:r>
    </w:p>
    <w:p w:rsidR="00575237" w:rsidRDefault="00575237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575237" w:rsidRDefault="00575237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1.5.Трагические гонения на православную веру в XX веке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</w:t>
      </w:r>
      <w:r w:rsidRPr="00444211">
        <w:rPr>
          <w:rStyle w:val="FontStyle50"/>
          <w:sz w:val="28"/>
          <w:szCs w:val="28"/>
        </w:rPr>
        <w:t xml:space="preserve">. Поругание Святынь, Разрушение храмов. Жестокие расправы над священнослужителями. Прославление в лике Святых 17 </w:t>
      </w:r>
      <w:proofErr w:type="spellStart"/>
      <w:r w:rsidRPr="00444211">
        <w:rPr>
          <w:rStyle w:val="FontStyle50"/>
          <w:sz w:val="28"/>
          <w:szCs w:val="28"/>
        </w:rPr>
        <w:t>новомучеников</w:t>
      </w:r>
      <w:proofErr w:type="spellEnd"/>
      <w:r w:rsidRPr="00444211">
        <w:rPr>
          <w:rStyle w:val="FontStyle50"/>
          <w:sz w:val="28"/>
          <w:szCs w:val="28"/>
        </w:rPr>
        <w:t xml:space="preserve"> и исповедников.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Сообщения </w:t>
      </w:r>
      <w:proofErr w:type="gramStart"/>
      <w:r w:rsidRPr="00444211">
        <w:rPr>
          <w:rStyle w:val="FontStyle50"/>
          <w:sz w:val="28"/>
          <w:szCs w:val="28"/>
        </w:rPr>
        <w:t>обучающихся</w:t>
      </w:r>
      <w:proofErr w:type="gramEnd"/>
      <w:r w:rsidRPr="00444211">
        <w:rPr>
          <w:rStyle w:val="FontStyle50"/>
          <w:sz w:val="28"/>
          <w:szCs w:val="28"/>
        </w:rPr>
        <w:t xml:space="preserve"> о </w:t>
      </w:r>
      <w:proofErr w:type="spellStart"/>
      <w:r w:rsidRPr="00444211">
        <w:rPr>
          <w:rStyle w:val="FontStyle50"/>
          <w:sz w:val="28"/>
          <w:szCs w:val="28"/>
        </w:rPr>
        <w:t>новомучениках</w:t>
      </w:r>
      <w:proofErr w:type="spellEnd"/>
      <w:r w:rsidRPr="00444211">
        <w:rPr>
          <w:rStyle w:val="FontStyle50"/>
          <w:sz w:val="28"/>
          <w:szCs w:val="28"/>
        </w:rPr>
        <w:t xml:space="preserve">: </w:t>
      </w:r>
      <w:proofErr w:type="spellStart"/>
      <w:r w:rsidRPr="00444211">
        <w:rPr>
          <w:rStyle w:val="FontStyle50"/>
          <w:sz w:val="28"/>
          <w:szCs w:val="28"/>
        </w:rPr>
        <w:t>Никодиме</w:t>
      </w:r>
      <w:proofErr w:type="spellEnd"/>
      <w:r w:rsidRPr="00444211">
        <w:rPr>
          <w:rStyle w:val="FontStyle50"/>
          <w:sz w:val="28"/>
          <w:szCs w:val="28"/>
        </w:rPr>
        <w:t>, Ант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 xml:space="preserve">нии, </w:t>
      </w:r>
      <w:proofErr w:type="spellStart"/>
      <w:r w:rsidRPr="00444211">
        <w:rPr>
          <w:rStyle w:val="FontStyle50"/>
          <w:sz w:val="28"/>
          <w:szCs w:val="28"/>
        </w:rPr>
        <w:t>Онуфрие</w:t>
      </w:r>
      <w:proofErr w:type="spellEnd"/>
      <w:r w:rsidRPr="00444211">
        <w:rPr>
          <w:rStyle w:val="FontStyle50"/>
          <w:sz w:val="28"/>
          <w:szCs w:val="28"/>
        </w:rPr>
        <w:t xml:space="preserve">. 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1.6. Возрождение </w:t>
      </w:r>
      <w:proofErr w:type="spellStart"/>
      <w:r w:rsidRPr="00444211">
        <w:rPr>
          <w:rStyle w:val="FontStyle50"/>
          <w:sz w:val="28"/>
          <w:szCs w:val="28"/>
        </w:rPr>
        <w:t>Белг</w:t>
      </w:r>
      <w:r w:rsidR="00FB64B5">
        <w:rPr>
          <w:rStyle w:val="FontStyle50"/>
          <w:sz w:val="28"/>
          <w:szCs w:val="28"/>
        </w:rPr>
        <w:t>ородско-Старооскольской</w:t>
      </w:r>
      <w:proofErr w:type="spellEnd"/>
      <w:r w:rsidR="00FB64B5">
        <w:rPr>
          <w:rStyle w:val="FontStyle50"/>
          <w:sz w:val="28"/>
          <w:szCs w:val="28"/>
        </w:rPr>
        <w:t xml:space="preserve"> епархии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Теория.</w:t>
      </w:r>
      <w:r w:rsidRPr="00444211">
        <w:rPr>
          <w:rStyle w:val="FontStyle5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95 г"/>
        </w:smartTagPr>
        <w:r w:rsidRPr="00444211">
          <w:rPr>
            <w:rStyle w:val="FontStyle50"/>
            <w:sz w:val="28"/>
            <w:szCs w:val="28"/>
          </w:rPr>
          <w:t>1995 г</w:t>
        </w:r>
      </w:smartTag>
      <w:r w:rsidRPr="00444211">
        <w:rPr>
          <w:rStyle w:val="FontStyle50"/>
          <w:sz w:val="28"/>
          <w:szCs w:val="28"/>
        </w:rPr>
        <w:t>.) Строительство новых и реставрация существующих хр</w:t>
      </w:r>
      <w:r w:rsidRPr="00444211">
        <w:rPr>
          <w:rStyle w:val="FontStyle50"/>
          <w:sz w:val="28"/>
          <w:szCs w:val="28"/>
        </w:rPr>
        <w:t>а</w:t>
      </w:r>
      <w:r w:rsidRPr="00444211">
        <w:rPr>
          <w:rStyle w:val="FontStyle50"/>
          <w:sz w:val="28"/>
          <w:szCs w:val="28"/>
        </w:rPr>
        <w:t xml:space="preserve">мов на </w:t>
      </w:r>
      <w:proofErr w:type="spellStart"/>
      <w:r w:rsidRPr="00444211">
        <w:rPr>
          <w:rStyle w:val="FontStyle50"/>
          <w:sz w:val="28"/>
          <w:szCs w:val="28"/>
        </w:rPr>
        <w:t>Белгородчине</w:t>
      </w:r>
      <w:proofErr w:type="spellEnd"/>
      <w:r w:rsidRPr="00444211">
        <w:rPr>
          <w:rStyle w:val="FontStyle50"/>
          <w:sz w:val="28"/>
          <w:szCs w:val="28"/>
        </w:rPr>
        <w:t xml:space="preserve"> в 90-е гг. XX века и в начале XXI века.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Создание атласа «Храмы на </w:t>
      </w:r>
      <w:proofErr w:type="spellStart"/>
      <w:r w:rsidRPr="00444211">
        <w:rPr>
          <w:rStyle w:val="FontStyle50"/>
          <w:sz w:val="28"/>
          <w:szCs w:val="28"/>
        </w:rPr>
        <w:t>Белгородчине</w:t>
      </w:r>
      <w:proofErr w:type="spellEnd"/>
      <w:r w:rsidRPr="00444211">
        <w:rPr>
          <w:rStyle w:val="FontStyle50"/>
          <w:sz w:val="28"/>
          <w:szCs w:val="28"/>
        </w:rPr>
        <w:t>».</w:t>
      </w:r>
    </w:p>
    <w:p w:rsidR="006A096B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1.7. Начало издания печатного органа 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proofErr w:type="spellStart"/>
      <w:r w:rsidRPr="00444211">
        <w:rPr>
          <w:rStyle w:val="FontStyle50"/>
          <w:sz w:val="28"/>
          <w:szCs w:val="28"/>
        </w:rPr>
        <w:t>Белг</w:t>
      </w:r>
      <w:r w:rsidR="00FB64B5">
        <w:rPr>
          <w:rStyle w:val="FontStyle50"/>
          <w:sz w:val="28"/>
          <w:szCs w:val="28"/>
        </w:rPr>
        <w:t>ородско-Старооскольской</w:t>
      </w:r>
      <w:proofErr w:type="spellEnd"/>
      <w:r w:rsidR="00FB64B5">
        <w:rPr>
          <w:rStyle w:val="FontStyle50"/>
          <w:sz w:val="28"/>
          <w:szCs w:val="28"/>
        </w:rPr>
        <w:t xml:space="preserve"> епархии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 xml:space="preserve">Ежемесячная православная  газета «Белгородские епархиальные ведомости» и приложение к ней «Свет Христов»- печатный орган </w:t>
      </w:r>
      <w:proofErr w:type="spellStart"/>
      <w:r w:rsidRPr="00444211">
        <w:rPr>
          <w:rStyle w:val="FontStyle50"/>
          <w:sz w:val="28"/>
          <w:szCs w:val="28"/>
        </w:rPr>
        <w:t>Белгоро</w:t>
      </w:r>
      <w:r w:rsidRPr="00444211">
        <w:rPr>
          <w:rStyle w:val="FontStyle50"/>
          <w:sz w:val="28"/>
          <w:szCs w:val="28"/>
        </w:rPr>
        <w:t>д</w:t>
      </w:r>
      <w:r w:rsidRPr="00444211">
        <w:rPr>
          <w:rStyle w:val="FontStyle50"/>
          <w:sz w:val="28"/>
          <w:szCs w:val="28"/>
        </w:rPr>
        <w:t>ско-Старооскольской</w:t>
      </w:r>
      <w:proofErr w:type="spellEnd"/>
      <w:r w:rsidRPr="00444211">
        <w:rPr>
          <w:rStyle w:val="FontStyle50"/>
          <w:sz w:val="28"/>
          <w:szCs w:val="28"/>
        </w:rPr>
        <w:t xml:space="preserve"> епархии. Освещение в газете официальной хроники из  жизни епархии, статьи на духовную тему.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Знакомство с разделами газеты, детской страницей, публикац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ей последнего номера газеты. Найти и рассказать самое интересное, что прочитали в газете.</w:t>
      </w:r>
    </w:p>
    <w:p w:rsidR="006A096B" w:rsidRDefault="001B2710" w:rsidP="006A09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1.8. Православная тема в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современной</w:t>
      </w:r>
      <w:proofErr w:type="gramEnd"/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b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журналистике Белогорья </w:t>
      </w:r>
    </w:p>
    <w:p w:rsidR="0027503A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Дружный коллектив православной газеты. Анализ  последних пу</w:t>
      </w:r>
      <w:r w:rsidRPr="00444211">
        <w:rPr>
          <w:rStyle w:val="FontStyle50"/>
          <w:sz w:val="28"/>
          <w:szCs w:val="28"/>
        </w:rPr>
        <w:t>б</w:t>
      </w:r>
      <w:r w:rsidRPr="00444211">
        <w:rPr>
          <w:rStyle w:val="FontStyle50"/>
          <w:sz w:val="28"/>
          <w:szCs w:val="28"/>
        </w:rPr>
        <w:t>ликаций в газете «Епархиальные ведомости».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Встреча с журналистами. Дискуссия «Профессия или призв</w:t>
      </w:r>
      <w:r w:rsidRPr="00444211">
        <w:rPr>
          <w:rStyle w:val="FontStyle50"/>
          <w:sz w:val="28"/>
          <w:szCs w:val="28"/>
        </w:rPr>
        <w:t>а</w:t>
      </w:r>
      <w:r w:rsidRPr="00444211">
        <w:rPr>
          <w:rStyle w:val="FontStyle50"/>
          <w:sz w:val="28"/>
          <w:szCs w:val="28"/>
        </w:rPr>
        <w:t xml:space="preserve">ние». </w:t>
      </w:r>
    </w:p>
    <w:p w:rsidR="006A096B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1.9. Торжества в городе. </w:t>
      </w:r>
      <w:proofErr w:type="gramStart"/>
      <w:r w:rsidRPr="00444211">
        <w:rPr>
          <w:rStyle w:val="FontStyle50"/>
          <w:sz w:val="28"/>
          <w:szCs w:val="28"/>
        </w:rPr>
        <w:t>Белгороде</w:t>
      </w:r>
      <w:proofErr w:type="gramEnd"/>
      <w:r w:rsidRPr="00444211">
        <w:rPr>
          <w:rStyle w:val="FontStyle50"/>
          <w:sz w:val="28"/>
          <w:szCs w:val="28"/>
        </w:rPr>
        <w:t>,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proofErr w:type="gramStart"/>
      <w:r w:rsidRPr="00444211">
        <w:rPr>
          <w:rStyle w:val="FontStyle50"/>
          <w:sz w:val="28"/>
          <w:szCs w:val="28"/>
        </w:rPr>
        <w:t>посвященны</w:t>
      </w:r>
      <w:r w:rsidR="00FB64B5">
        <w:rPr>
          <w:rStyle w:val="FontStyle50"/>
          <w:sz w:val="28"/>
          <w:szCs w:val="28"/>
        </w:rPr>
        <w:t>е</w:t>
      </w:r>
      <w:proofErr w:type="gramEnd"/>
      <w:r w:rsidR="00FB64B5">
        <w:rPr>
          <w:rStyle w:val="FontStyle50"/>
          <w:sz w:val="28"/>
          <w:szCs w:val="28"/>
        </w:rPr>
        <w:t xml:space="preserve"> 2000-летию Рождества Христова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Видеофильм «2000-летие Рождества Христова».</w:t>
      </w:r>
    </w:p>
    <w:p w:rsidR="00185339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Создание пре</w:t>
      </w:r>
      <w:r w:rsidR="0073743F" w:rsidRPr="00444211">
        <w:rPr>
          <w:rStyle w:val="FontStyle50"/>
          <w:sz w:val="28"/>
          <w:szCs w:val="28"/>
        </w:rPr>
        <w:t xml:space="preserve">зентации « 2000-летие Рождества </w:t>
      </w:r>
      <w:r w:rsidRPr="00444211">
        <w:rPr>
          <w:rStyle w:val="FontStyle50"/>
          <w:sz w:val="28"/>
          <w:szCs w:val="28"/>
        </w:rPr>
        <w:t>Христова</w:t>
      </w:r>
      <w:r w:rsidR="00185339">
        <w:rPr>
          <w:rStyle w:val="FontStyle50"/>
          <w:sz w:val="28"/>
          <w:szCs w:val="28"/>
        </w:rPr>
        <w:t>»</w:t>
      </w:r>
    </w:p>
    <w:p w:rsidR="00FB64B5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1.10. </w:t>
      </w:r>
      <w:r w:rsidRPr="00444211">
        <w:rPr>
          <w:rStyle w:val="FontStyle50"/>
          <w:sz w:val="28"/>
          <w:szCs w:val="28"/>
        </w:rPr>
        <w:t xml:space="preserve">Система православного </w:t>
      </w:r>
    </w:p>
    <w:p w:rsidR="00185339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b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духовного образования на </w:t>
      </w:r>
      <w:proofErr w:type="spellStart"/>
      <w:r w:rsidRPr="00444211">
        <w:rPr>
          <w:rStyle w:val="FontStyle50"/>
          <w:sz w:val="28"/>
          <w:szCs w:val="28"/>
        </w:rPr>
        <w:t>Белгородчине</w:t>
      </w:r>
      <w:proofErr w:type="spellEnd"/>
    </w:p>
    <w:p w:rsidR="001B2710" w:rsidRPr="00444211" w:rsidRDefault="0034173F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="001B2710" w:rsidRPr="00444211">
        <w:rPr>
          <w:rStyle w:val="FontStyle50"/>
          <w:sz w:val="28"/>
          <w:szCs w:val="28"/>
        </w:rPr>
        <w:t>Белгородская духовная семинария, православные гимназии в Бе</w:t>
      </w:r>
      <w:r w:rsidR="001B2710" w:rsidRPr="00444211">
        <w:rPr>
          <w:rStyle w:val="FontStyle50"/>
          <w:sz w:val="28"/>
          <w:szCs w:val="28"/>
        </w:rPr>
        <w:t>л</w:t>
      </w:r>
      <w:r w:rsidR="001B2710" w:rsidRPr="00444211">
        <w:rPr>
          <w:rStyle w:val="FontStyle50"/>
          <w:sz w:val="28"/>
          <w:szCs w:val="28"/>
        </w:rPr>
        <w:t xml:space="preserve">городе и Старом Осколе. Открытие социально-теологического факультета </w:t>
      </w:r>
      <w:proofErr w:type="spellStart"/>
      <w:r w:rsidR="001B2710" w:rsidRPr="00444211">
        <w:rPr>
          <w:rStyle w:val="FontStyle50"/>
          <w:sz w:val="28"/>
          <w:szCs w:val="28"/>
        </w:rPr>
        <w:t>БелГУ</w:t>
      </w:r>
      <w:proofErr w:type="spellEnd"/>
      <w:r w:rsidR="001B2710" w:rsidRPr="00444211">
        <w:rPr>
          <w:rStyle w:val="FontStyle5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01 г"/>
        </w:smartTagPr>
        <w:r w:rsidR="001B2710" w:rsidRPr="00444211">
          <w:rPr>
            <w:rStyle w:val="FontStyle50"/>
            <w:sz w:val="28"/>
            <w:szCs w:val="28"/>
          </w:rPr>
          <w:t>2001 г</w:t>
        </w:r>
      </w:smartTag>
      <w:r w:rsidR="001B2710" w:rsidRPr="00444211">
        <w:rPr>
          <w:rStyle w:val="FontStyle50"/>
          <w:sz w:val="28"/>
          <w:szCs w:val="28"/>
        </w:rPr>
        <w:t xml:space="preserve">.). Сотрудничество </w:t>
      </w:r>
      <w:proofErr w:type="spellStart"/>
      <w:r w:rsidR="001B2710" w:rsidRPr="00444211">
        <w:rPr>
          <w:rStyle w:val="FontStyle50"/>
          <w:sz w:val="28"/>
          <w:szCs w:val="28"/>
        </w:rPr>
        <w:t>Белгородско-Старооскольской</w:t>
      </w:r>
      <w:proofErr w:type="spellEnd"/>
      <w:r w:rsidR="001B2710" w:rsidRPr="00444211">
        <w:rPr>
          <w:rStyle w:val="FontStyle50"/>
          <w:sz w:val="28"/>
          <w:szCs w:val="28"/>
        </w:rPr>
        <w:t xml:space="preserve"> епархии с медицинским колледжем </w:t>
      </w:r>
      <w:proofErr w:type="spellStart"/>
      <w:r w:rsidR="001B2710" w:rsidRPr="00444211">
        <w:rPr>
          <w:rStyle w:val="FontStyle50"/>
          <w:sz w:val="28"/>
          <w:szCs w:val="28"/>
        </w:rPr>
        <w:t>БелГУ</w:t>
      </w:r>
      <w:proofErr w:type="spellEnd"/>
      <w:r w:rsidR="001B2710" w:rsidRPr="00444211">
        <w:rPr>
          <w:rStyle w:val="FontStyle50"/>
          <w:sz w:val="28"/>
          <w:szCs w:val="28"/>
        </w:rPr>
        <w:t xml:space="preserve"> по подготовке сестер милосердия, его зн</w:t>
      </w:r>
      <w:r w:rsidR="001B2710" w:rsidRPr="00444211">
        <w:rPr>
          <w:rStyle w:val="FontStyle50"/>
          <w:sz w:val="28"/>
          <w:szCs w:val="28"/>
        </w:rPr>
        <w:t>а</w:t>
      </w:r>
      <w:r w:rsidR="001B2710" w:rsidRPr="00444211">
        <w:rPr>
          <w:rStyle w:val="FontStyle50"/>
          <w:sz w:val="28"/>
          <w:szCs w:val="28"/>
        </w:rPr>
        <w:t xml:space="preserve">чение в возрождении духовно-нравственных ценностей русского народа, Белгороде. </w:t>
      </w:r>
    </w:p>
    <w:p w:rsidR="001B2710" w:rsidRPr="00444211" w:rsidRDefault="001B2710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lastRenderedPageBreak/>
        <w:t>1.</w:t>
      </w:r>
      <w:r w:rsidRPr="00444211">
        <w:rPr>
          <w:rStyle w:val="FontStyle50"/>
          <w:spacing w:val="-2"/>
          <w:sz w:val="28"/>
          <w:szCs w:val="28"/>
        </w:rPr>
        <w:t>11.</w:t>
      </w:r>
      <w:r w:rsidRPr="00444211">
        <w:rPr>
          <w:rFonts w:ascii="Times New Roman" w:hAnsi="Times New Roman" w:cs="Times New Roman"/>
          <w:spacing w:val="-2"/>
          <w:sz w:val="28"/>
          <w:szCs w:val="28"/>
        </w:rPr>
        <w:t xml:space="preserve"> Святыни Белогорья</w:t>
      </w:r>
    </w:p>
    <w:p w:rsidR="00185339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 xml:space="preserve">Святыни Белогорья. Нетленные мощи Святителя </w:t>
      </w:r>
      <w:proofErr w:type="spellStart"/>
      <w:r w:rsidRPr="00444211">
        <w:rPr>
          <w:rStyle w:val="FontStyle50"/>
          <w:sz w:val="28"/>
          <w:szCs w:val="28"/>
        </w:rPr>
        <w:t>Иоасафа</w:t>
      </w:r>
      <w:proofErr w:type="spellEnd"/>
      <w:r w:rsidRPr="00444211">
        <w:rPr>
          <w:rStyle w:val="FontStyle50"/>
          <w:sz w:val="28"/>
          <w:szCs w:val="28"/>
        </w:rPr>
        <w:t xml:space="preserve">, </w:t>
      </w:r>
      <w:proofErr w:type="spellStart"/>
      <w:r w:rsidRPr="00444211">
        <w:rPr>
          <w:rStyle w:val="FontStyle50"/>
          <w:sz w:val="28"/>
          <w:szCs w:val="28"/>
        </w:rPr>
        <w:t>Ник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>дима</w:t>
      </w:r>
      <w:proofErr w:type="spellEnd"/>
      <w:r w:rsidRPr="00444211">
        <w:rPr>
          <w:rStyle w:val="FontStyle50"/>
          <w:sz w:val="28"/>
          <w:szCs w:val="28"/>
        </w:rPr>
        <w:t>. Чудотворные иконы</w:t>
      </w:r>
    </w:p>
    <w:p w:rsidR="005260A2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Круглый стол « Святое Белогорье». Обмен впечатлениями, пр</w:t>
      </w:r>
      <w:r w:rsidRPr="00444211">
        <w:rPr>
          <w:rStyle w:val="FontStyle50"/>
          <w:sz w:val="28"/>
          <w:szCs w:val="28"/>
        </w:rPr>
        <w:t>е</w:t>
      </w:r>
      <w:r w:rsidRPr="00444211">
        <w:rPr>
          <w:rStyle w:val="FontStyle50"/>
          <w:sz w:val="28"/>
          <w:szCs w:val="28"/>
        </w:rPr>
        <w:t xml:space="preserve">зентацией, паломническими маршрутами воспитанников объединения «Святое Белогорье» и учащихся Православной гимназии во имя Святых равноапостольных </w:t>
      </w:r>
      <w:proofErr w:type="spellStart"/>
      <w:r w:rsidRPr="00444211">
        <w:rPr>
          <w:rStyle w:val="FontStyle50"/>
          <w:sz w:val="28"/>
          <w:szCs w:val="28"/>
        </w:rPr>
        <w:t>Мефодия</w:t>
      </w:r>
      <w:proofErr w:type="spellEnd"/>
      <w:r w:rsidRPr="00444211">
        <w:rPr>
          <w:rStyle w:val="FontStyle50"/>
          <w:sz w:val="28"/>
          <w:szCs w:val="28"/>
        </w:rPr>
        <w:t xml:space="preserve"> и Кирилла</w:t>
      </w:r>
    </w:p>
    <w:p w:rsidR="00414D3D" w:rsidRDefault="00414D3D" w:rsidP="006A096B">
      <w:pPr>
        <w:tabs>
          <w:tab w:val="left" w:pos="9360"/>
        </w:tabs>
        <w:spacing w:after="0" w:line="240" w:lineRule="auto"/>
        <w:jc w:val="center"/>
        <w:rPr>
          <w:rStyle w:val="FontStyle50"/>
          <w:sz w:val="28"/>
          <w:szCs w:val="28"/>
        </w:rPr>
      </w:pPr>
    </w:p>
    <w:p w:rsidR="00185339" w:rsidRDefault="001B2710" w:rsidP="006A09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Style w:val="FontStyle50"/>
          <w:sz w:val="28"/>
          <w:szCs w:val="28"/>
        </w:rPr>
        <w:t>1.12.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pacing w:val="-2"/>
          <w:sz w:val="28"/>
          <w:szCs w:val="28"/>
        </w:rPr>
        <w:t>Белгородская митрополия</w:t>
      </w:r>
    </w:p>
    <w:p w:rsidR="00185339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Создание Белгородской митрополии</w:t>
      </w:r>
      <w:r w:rsidRPr="00444211">
        <w:rPr>
          <w:rStyle w:val="FontStyle50"/>
          <w:b/>
          <w:sz w:val="28"/>
          <w:szCs w:val="28"/>
        </w:rPr>
        <w:t xml:space="preserve">. </w:t>
      </w:r>
      <w:r w:rsidRPr="00444211">
        <w:rPr>
          <w:rStyle w:val="FontStyle50"/>
          <w:sz w:val="28"/>
          <w:szCs w:val="28"/>
        </w:rPr>
        <w:t>Формирование двух епархий. Возрожде</w:t>
      </w:r>
      <w:r w:rsidR="00414D3D">
        <w:rPr>
          <w:rStyle w:val="FontStyle50"/>
          <w:sz w:val="28"/>
          <w:szCs w:val="28"/>
        </w:rPr>
        <w:t xml:space="preserve">ние Свято-Троицкого собора как </w:t>
      </w:r>
      <w:r w:rsidRPr="00444211">
        <w:rPr>
          <w:rStyle w:val="FontStyle50"/>
          <w:sz w:val="28"/>
          <w:szCs w:val="28"/>
        </w:rPr>
        <w:t xml:space="preserve">домовой церкви. Православная вера, возрождающая в сердцах </w:t>
      </w:r>
      <w:proofErr w:type="spellStart"/>
      <w:r w:rsidRPr="00444211">
        <w:rPr>
          <w:rStyle w:val="FontStyle50"/>
          <w:sz w:val="28"/>
          <w:szCs w:val="28"/>
        </w:rPr>
        <w:t>белгородцев</w:t>
      </w:r>
      <w:proofErr w:type="spellEnd"/>
    </w:p>
    <w:p w:rsidR="00185339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Практика.</w:t>
      </w:r>
      <w:r w:rsidR="0027503A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Создание православной карты Белгородской митрополии</w:t>
      </w:r>
      <w:r w:rsidR="00185339">
        <w:rPr>
          <w:rStyle w:val="FontStyle50"/>
          <w:sz w:val="28"/>
          <w:szCs w:val="28"/>
        </w:rPr>
        <w:t>.</w:t>
      </w:r>
    </w:p>
    <w:p w:rsidR="00185339" w:rsidRDefault="001B2710" w:rsidP="006A09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44211">
        <w:rPr>
          <w:rStyle w:val="FontStyle50"/>
          <w:sz w:val="28"/>
          <w:szCs w:val="28"/>
        </w:rPr>
        <w:t>1.13.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FB64B5">
        <w:rPr>
          <w:rFonts w:ascii="Times New Roman" w:hAnsi="Times New Roman" w:cs="Times New Roman"/>
          <w:spacing w:val="-2"/>
          <w:sz w:val="28"/>
          <w:szCs w:val="28"/>
        </w:rPr>
        <w:t>Итоговое занятие</w:t>
      </w:r>
    </w:p>
    <w:p w:rsidR="00FE436C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="00E311FC">
        <w:rPr>
          <w:rStyle w:val="FontStyle50"/>
          <w:spacing w:val="-2"/>
          <w:sz w:val="28"/>
          <w:szCs w:val="28"/>
        </w:rPr>
        <w:t xml:space="preserve">Создание атласа, </w:t>
      </w:r>
      <w:r w:rsidRPr="00444211">
        <w:rPr>
          <w:rStyle w:val="FontStyle50"/>
          <w:spacing w:val="-2"/>
          <w:sz w:val="28"/>
          <w:szCs w:val="28"/>
        </w:rPr>
        <w:t xml:space="preserve">карты </w:t>
      </w:r>
      <w:r w:rsidRPr="00444211">
        <w:rPr>
          <w:rFonts w:ascii="Times New Roman" w:hAnsi="Times New Roman" w:cs="Times New Roman"/>
          <w:spacing w:val="-2"/>
          <w:sz w:val="28"/>
          <w:szCs w:val="28"/>
        </w:rPr>
        <w:t xml:space="preserve">«Возрожденные  храмы  </w:t>
      </w:r>
      <w:proofErr w:type="spellStart"/>
      <w:r w:rsidRPr="00444211">
        <w:rPr>
          <w:rFonts w:ascii="Times New Roman" w:hAnsi="Times New Roman" w:cs="Times New Roman"/>
          <w:spacing w:val="-2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работами с документами, источниками информации.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экскурсия, фоторепортаж, презентация, диалог со священником, паломническая экскурсия, диспут « Что украшает юность», дискуссия «Наука и религия», создание карты возрожденных храмов, атл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са, поисковая работа « Просвещение 15 -17 век на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иконы,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фото храмов.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444211">
        <w:rPr>
          <w:rStyle w:val="FontStyle50"/>
          <w:sz w:val="28"/>
          <w:szCs w:val="28"/>
        </w:rPr>
        <w:t xml:space="preserve"> создание атласа,  карты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«Возрожденные  храмы 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»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b/>
          <w:szCs w:val="28"/>
        </w:rPr>
      </w:pPr>
      <w:r w:rsidRPr="00444211">
        <w:rPr>
          <w:b/>
          <w:szCs w:val="28"/>
        </w:rPr>
        <w:t>1.2</w:t>
      </w:r>
      <w:r w:rsidRPr="00216121">
        <w:rPr>
          <w:b/>
          <w:i/>
          <w:szCs w:val="28"/>
        </w:rPr>
        <w:t>.</w:t>
      </w:r>
      <w:r w:rsidR="00364A9F" w:rsidRPr="00216121">
        <w:rPr>
          <w:b/>
          <w:i/>
          <w:szCs w:val="28"/>
        </w:rPr>
        <w:t xml:space="preserve"> </w:t>
      </w:r>
      <w:r w:rsidR="00216121" w:rsidRPr="00216121">
        <w:rPr>
          <w:b/>
          <w:i/>
          <w:szCs w:val="28"/>
        </w:rPr>
        <w:t xml:space="preserve">История Белгорода </w:t>
      </w:r>
      <w:r w:rsidRPr="00216121">
        <w:rPr>
          <w:b/>
          <w:i/>
          <w:szCs w:val="28"/>
        </w:rPr>
        <w:t>Ратный подвиг воинов на белгородской земле</w:t>
      </w:r>
    </w:p>
    <w:p w:rsidR="00216121" w:rsidRDefault="00414D3D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1.2.</w:t>
      </w:r>
      <w:r w:rsidR="001B2710" w:rsidRPr="006A096B">
        <w:rPr>
          <w:rStyle w:val="FontStyle50"/>
          <w:sz w:val="28"/>
          <w:szCs w:val="28"/>
        </w:rPr>
        <w:t>1.</w:t>
      </w:r>
      <w:r w:rsidR="001B2710" w:rsidRPr="00444211">
        <w:rPr>
          <w:rStyle w:val="FontStyle50"/>
          <w:b/>
          <w:sz w:val="28"/>
          <w:szCs w:val="28"/>
        </w:rPr>
        <w:t xml:space="preserve"> </w:t>
      </w:r>
      <w:r w:rsidR="001B2710" w:rsidRPr="00444211">
        <w:rPr>
          <w:rStyle w:val="FontStyle50"/>
          <w:sz w:val="28"/>
          <w:szCs w:val="28"/>
        </w:rPr>
        <w:t xml:space="preserve">Русская православная церковь 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b/>
          <w:sz w:val="28"/>
          <w:szCs w:val="28"/>
        </w:rPr>
      </w:pPr>
      <w:r w:rsidRPr="00444211">
        <w:rPr>
          <w:rStyle w:val="FontStyle50"/>
          <w:sz w:val="28"/>
          <w:szCs w:val="28"/>
        </w:rPr>
        <w:t>в годы В</w:t>
      </w:r>
      <w:r w:rsidR="005E31E3">
        <w:rPr>
          <w:rStyle w:val="FontStyle50"/>
          <w:sz w:val="28"/>
          <w:szCs w:val="28"/>
        </w:rPr>
        <w:t xml:space="preserve">еликой </w:t>
      </w:r>
      <w:r w:rsidRPr="00444211">
        <w:rPr>
          <w:rStyle w:val="FontStyle50"/>
          <w:sz w:val="28"/>
          <w:szCs w:val="28"/>
        </w:rPr>
        <w:t>О</w:t>
      </w:r>
      <w:r w:rsidR="005E31E3">
        <w:rPr>
          <w:rStyle w:val="FontStyle50"/>
          <w:sz w:val="28"/>
          <w:szCs w:val="28"/>
        </w:rPr>
        <w:t>течественной войны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</w:t>
      </w:r>
      <w:r w:rsidR="00383CCA" w:rsidRPr="00E35562">
        <w:rPr>
          <w:rStyle w:val="FontStyle50"/>
          <w:sz w:val="28"/>
          <w:szCs w:val="28"/>
        </w:rPr>
        <w:t>. XX век. И</w:t>
      </w:r>
      <w:r w:rsidR="00185339" w:rsidRPr="00E35562">
        <w:rPr>
          <w:rStyle w:val="FontStyle50"/>
          <w:sz w:val="28"/>
          <w:szCs w:val="28"/>
        </w:rPr>
        <w:t xml:space="preserve">спытания </w:t>
      </w:r>
      <w:r w:rsidR="00E35562" w:rsidRPr="00E35562">
        <w:rPr>
          <w:rStyle w:val="FontStyle50"/>
          <w:sz w:val="28"/>
          <w:szCs w:val="28"/>
        </w:rPr>
        <w:t xml:space="preserve">в жизни Русской  </w:t>
      </w:r>
      <w:r w:rsidRPr="00E35562">
        <w:rPr>
          <w:rStyle w:val="FontStyle50"/>
          <w:sz w:val="28"/>
          <w:szCs w:val="28"/>
        </w:rPr>
        <w:t>Православной Церкви.</w:t>
      </w:r>
      <w:r w:rsidRPr="00444211">
        <w:rPr>
          <w:rStyle w:val="FontStyle50"/>
          <w:sz w:val="28"/>
          <w:szCs w:val="28"/>
        </w:rPr>
        <w:t xml:space="preserve"> 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</w:t>
      </w:r>
      <w:r w:rsidRPr="00444211">
        <w:rPr>
          <w:rStyle w:val="FontStyle50"/>
          <w:sz w:val="28"/>
          <w:szCs w:val="28"/>
        </w:rPr>
        <w:t>. Сообщения детей о белгородских воинах-священниках. Созд</w:t>
      </w:r>
      <w:r w:rsidRPr="00444211">
        <w:rPr>
          <w:rStyle w:val="FontStyle50"/>
          <w:sz w:val="28"/>
          <w:szCs w:val="28"/>
        </w:rPr>
        <w:t>а</w:t>
      </w:r>
      <w:r w:rsidRPr="00444211">
        <w:rPr>
          <w:rStyle w:val="FontStyle50"/>
          <w:sz w:val="28"/>
          <w:szCs w:val="28"/>
        </w:rPr>
        <w:t>ние презентации «Воины в рясах».</w:t>
      </w:r>
    </w:p>
    <w:p w:rsidR="0021612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1.2.2. Храмы Белгорода </w:t>
      </w:r>
    </w:p>
    <w:p w:rsidR="00632DD3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b/>
          <w:sz w:val="28"/>
          <w:szCs w:val="28"/>
        </w:rPr>
      </w:pPr>
      <w:r w:rsidRPr="00444211">
        <w:rPr>
          <w:rStyle w:val="FontStyle50"/>
          <w:sz w:val="28"/>
          <w:szCs w:val="28"/>
        </w:rPr>
        <w:t>в годы</w:t>
      </w:r>
      <w:r w:rsidR="00632DD3" w:rsidRPr="00632DD3">
        <w:rPr>
          <w:rStyle w:val="FontStyle50"/>
          <w:sz w:val="28"/>
          <w:szCs w:val="28"/>
        </w:rPr>
        <w:t xml:space="preserve"> </w:t>
      </w:r>
      <w:r w:rsidR="00632DD3" w:rsidRPr="00444211">
        <w:rPr>
          <w:rStyle w:val="FontStyle50"/>
          <w:sz w:val="28"/>
          <w:szCs w:val="28"/>
        </w:rPr>
        <w:t>В</w:t>
      </w:r>
      <w:r w:rsidR="00632DD3">
        <w:rPr>
          <w:rStyle w:val="FontStyle50"/>
          <w:sz w:val="28"/>
          <w:szCs w:val="28"/>
        </w:rPr>
        <w:t xml:space="preserve">еликой </w:t>
      </w:r>
      <w:r w:rsidR="00632DD3" w:rsidRPr="00444211">
        <w:rPr>
          <w:rStyle w:val="FontStyle50"/>
          <w:sz w:val="28"/>
          <w:szCs w:val="28"/>
        </w:rPr>
        <w:t>О</w:t>
      </w:r>
      <w:r w:rsidR="00632DD3">
        <w:rPr>
          <w:rStyle w:val="FontStyle50"/>
          <w:sz w:val="28"/>
          <w:szCs w:val="28"/>
        </w:rPr>
        <w:t>течественной войны</w:t>
      </w:r>
    </w:p>
    <w:p w:rsidR="00632DD3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b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 xml:space="preserve">Открытие храмов в годы </w:t>
      </w:r>
      <w:r w:rsidR="00632DD3" w:rsidRPr="00444211">
        <w:rPr>
          <w:rStyle w:val="FontStyle50"/>
          <w:sz w:val="28"/>
          <w:szCs w:val="28"/>
        </w:rPr>
        <w:t>В</w:t>
      </w:r>
      <w:r w:rsidR="00632DD3">
        <w:rPr>
          <w:rStyle w:val="FontStyle50"/>
          <w:sz w:val="28"/>
          <w:szCs w:val="28"/>
        </w:rPr>
        <w:t xml:space="preserve">еликой </w:t>
      </w:r>
      <w:r w:rsidR="00632DD3" w:rsidRPr="00444211">
        <w:rPr>
          <w:rStyle w:val="FontStyle50"/>
          <w:sz w:val="28"/>
          <w:szCs w:val="28"/>
        </w:rPr>
        <w:t>О</w:t>
      </w:r>
      <w:r w:rsidR="00632DD3">
        <w:rPr>
          <w:rStyle w:val="FontStyle50"/>
          <w:sz w:val="28"/>
          <w:szCs w:val="28"/>
        </w:rPr>
        <w:t>течественной войны</w:t>
      </w:r>
      <w:r w:rsidR="00632DD3" w:rsidRPr="00444211">
        <w:rPr>
          <w:rStyle w:val="FontStyle50"/>
          <w:sz w:val="28"/>
          <w:szCs w:val="28"/>
        </w:rPr>
        <w:t>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Священник на войне. Моральный дух армии.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</w:t>
      </w:r>
      <w:r w:rsidR="008A0C80" w:rsidRPr="00444211">
        <w:rPr>
          <w:rStyle w:val="FontStyle50"/>
          <w:sz w:val="28"/>
          <w:szCs w:val="28"/>
        </w:rPr>
        <w:t xml:space="preserve">. </w:t>
      </w:r>
      <w:proofErr w:type="gramStart"/>
      <w:r w:rsidRPr="00444211">
        <w:rPr>
          <w:rStyle w:val="FontStyle50"/>
          <w:sz w:val="28"/>
          <w:szCs w:val="28"/>
        </w:rPr>
        <w:t>Сообщения обучающихся о белгородских воинах-священниках.</w:t>
      </w:r>
      <w:proofErr w:type="gramEnd"/>
    </w:p>
    <w:p w:rsidR="001B2710" w:rsidRPr="00444211" w:rsidRDefault="008B5F1F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1.2.3.«</w:t>
      </w:r>
      <w:r w:rsidR="00216121">
        <w:rPr>
          <w:rStyle w:val="FontStyle50"/>
          <w:sz w:val="28"/>
          <w:szCs w:val="28"/>
        </w:rPr>
        <w:t>Храмы Белгорода»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Экскурсия по городу с посещением храмов (</w:t>
      </w:r>
      <w:proofErr w:type="spellStart"/>
      <w:r w:rsidRPr="00444211">
        <w:rPr>
          <w:rStyle w:val="FontStyle50"/>
          <w:sz w:val="28"/>
          <w:szCs w:val="28"/>
        </w:rPr>
        <w:t>Николо-Иоасафовский</w:t>
      </w:r>
      <w:proofErr w:type="spellEnd"/>
      <w:r w:rsidRPr="00444211">
        <w:rPr>
          <w:rStyle w:val="FontStyle50"/>
          <w:sz w:val="28"/>
          <w:szCs w:val="28"/>
        </w:rPr>
        <w:t>, Михайловский). Храмы в годы войны.</w:t>
      </w:r>
    </w:p>
    <w:p w:rsidR="001B2710" w:rsidRPr="00444211" w:rsidRDefault="008B5F1F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i/>
          <w:sz w:val="28"/>
          <w:szCs w:val="28"/>
        </w:rPr>
      </w:pPr>
      <w:r>
        <w:rPr>
          <w:rStyle w:val="FontStyle50"/>
          <w:sz w:val="28"/>
          <w:szCs w:val="28"/>
        </w:rPr>
        <w:t xml:space="preserve">1.2.4. Танковое сражение </w:t>
      </w:r>
      <w:r w:rsidR="001B2710" w:rsidRPr="00444211">
        <w:rPr>
          <w:rStyle w:val="FontStyle50"/>
          <w:sz w:val="28"/>
          <w:szCs w:val="28"/>
        </w:rPr>
        <w:t>под Прохоровкой (12 июля 1943г</w:t>
      </w:r>
      <w:r w:rsidR="00216121">
        <w:rPr>
          <w:rStyle w:val="FontStyle50"/>
          <w:i/>
          <w:sz w:val="28"/>
          <w:szCs w:val="28"/>
        </w:rPr>
        <w:t>.)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i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Экскурсия  на третье ратное поле. Звонница, музей «Третье поле Ратное».</w:t>
      </w:r>
    </w:p>
    <w:p w:rsidR="001B2710" w:rsidRPr="00444211" w:rsidRDefault="00216121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1.2.5. Белгород в 1941 год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Первые дни войны в Белгороде. Образование партизанского отр</w:t>
      </w:r>
      <w:r w:rsidRPr="00444211">
        <w:rPr>
          <w:rStyle w:val="FontStyle50"/>
          <w:sz w:val="28"/>
          <w:szCs w:val="28"/>
        </w:rPr>
        <w:t>я</w:t>
      </w:r>
      <w:r w:rsidRPr="00444211">
        <w:rPr>
          <w:rStyle w:val="FontStyle50"/>
          <w:sz w:val="28"/>
          <w:szCs w:val="28"/>
        </w:rPr>
        <w:t>да.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lastRenderedPageBreak/>
        <w:t>Тотальная мобилизация белгородского населения, оккупация города фаш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стскими захватчиками.</w:t>
      </w:r>
    </w:p>
    <w:p w:rsidR="006A096B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1.2.6.</w:t>
      </w:r>
      <w:r w:rsidR="00364A9F">
        <w:rPr>
          <w:rStyle w:val="FontStyle50"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 xml:space="preserve">Первое освобождение Белгорода 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b/>
          <w:sz w:val="28"/>
          <w:szCs w:val="28"/>
        </w:rPr>
      </w:pPr>
      <w:r w:rsidRPr="00444211">
        <w:rPr>
          <w:rStyle w:val="FontStyle50"/>
          <w:sz w:val="28"/>
          <w:szCs w:val="28"/>
        </w:rPr>
        <w:t>от немецко-фашистских захватчиков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Февраль 1943 года. Освобождение Белгорода. Танкист Андрей П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>пов. Подвиг танкиста. Бюст А. Попову на улице Попова.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Составление рассказа «Город военный».</w:t>
      </w:r>
    </w:p>
    <w:p w:rsidR="008B5F1F" w:rsidRDefault="008B5F1F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8B5F1F" w:rsidRDefault="008B5F1F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1B2710" w:rsidRPr="00444211" w:rsidRDefault="008B5F1F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1.2.</w:t>
      </w:r>
      <w:r w:rsidR="001B2710" w:rsidRPr="00444211">
        <w:rPr>
          <w:rStyle w:val="FontStyle50"/>
          <w:sz w:val="28"/>
          <w:szCs w:val="28"/>
        </w:rPr>
        <w:t xml:space="preserve">7. Подготовка </w:t>
      </w:r>
      <w:r w:rsidR="00216121">
        <w:rPr>
          <w:rStyle w:val="FontStyle50"/>
          <w:sz w:val="28"/>
          <w:szCs w:val="28"/>
        </w:rPr>
        <w:t>советских войск к Курской битве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Положение на фро</w:t>
      </w:r>
      <w:r w:rsidR="008B5F1F">
        <w:rPr>
          <w:rStyle w:val="FontStyle50"/>
          <w:sz w:val="28"/>
          <w:szCs w:val="28"/>
        </w:rPr>
        <w:t xml:space="preserve">нте к лету 1943 года. Танки - «тигр», «Т-34». </w:t>
      </w:r>
      <w:r w:rsidRPr="00444211">
        <w:rPr>
          <w:rStyle w:val="FontStyle50"/>
          <w:sz w:val="28"/>
          <w:szCs w:val="28"/>
        </w:rPr>
        <w:t>Техническая особенность  оружия.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spellStart"/>
      <w:r w:rsidRPr="00444211">
        <w:rPr>
          <w:rStyle w:val="FontStyle50"/>
          <w:sz w:val="28"/>
          <w:szCs w:val="28"/>
        </w:rPr>
        <w:t>Концетрация</w:t>
      </w:r>
      <w:proofErr w:type="spellEnd"/>
      <w:r w:rsidRPr="00444211">
        <w:rPr>
          <w:rStyle w:val="FontStyle50"/>
          <w:sz w:val="28"/>
          <w:szCs w:val="28"/>
        </w:rPr>
        <w:t xml:space="preserve"> войск, образование Курской дуги. Воронежский фронт, Це</w:t>
      </w:r>
      <w:r w:rsidRPr="00444211">
        <w:rPr>
          <w:rStyle w:val="FontStyle50"/>
          <w:sz w:val="28"/>
          <w:szCs w:val="28"/>
        </w:rPr>
        <w:t>н</w:t>
      </w:r>
      <w:r w:rsidRPr="00444211">
        <w:rPr>
          <w:rStyle w:val="FontStyle50"/>
          <w:sz w:val="28"/>
          <w:szCs w:val="28"/>
        </w:rPr>
        <w:t>тральный, Степной. Н. Ф. Ватутин, К.К. Рокоссовский, И. С. Конев - вел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кие полководцы. Подготовка к Курской битве.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</w:t>
      </w:r>
      <w:r w:rsidRPr="00444211">
        <w:rPr>
          <w:rStyle w:val="FontStyle50"/>
          <w:sz w:val="28"/>
          <w:szCs w:val="28"/>
        </w:rPr>
        <w:t>. Зарисовать схему  расположения совет</w:t>
      </w:r>
      <w:r w:rsidR="00A44883">
        <w:rPr>
          <w:rStyle w:val="FontStyle50"/>
          <w:sz w:val="28"/>
          <w:szCs w:val="28"/>
        </w:rPr>
        <w:t xml:space="preserve">ских </w:t>
      </w:r>
      <w:r w:rsidR="008B5F1F">
        <w:rPr>
          <w:rStyle w:val="FontStyle50"/>
          <w:sz w:val="28"/>
          <w:szCs w:val="28"/>
        </w:rPr>
        <w:t xml:space="preserve">фронтов и  Армии </w:t>
      </w:r>
      <w:r w:rsidRPr="00444211">
        <w:rPr>
          <w:rStyle w:val="FontStyle50"/>
          <w:sz w:val="28"/>
          <w:szCs w:val="28"/>
        </w:rPr>
        <w:t>Вермахта</w:t>
      </w:r>
      <w:r w:rsidR="008B5F1F">
        <w:rPr>
          <w:rStyle w:val="FontStyle50"/>
          <w:sz w:val="28"/>
          <w:szCs w:val="28"/>
        </w:rPr>
        <w:t>.</w:t>
      </w:r>
    </w:p>
    <w:p w:rsidR="00216121" w:rsidRDefault="00216121" w:rsidP="00216121">
      <w:pPr>
        <w:pStyle w:val="Style14"/>
        <w:widowControl/>
        <w:tabs>
          <w:tab w:val="left" w:pos="9360"/>
        </w:tabs>
        <w:spacing w:line="240" w:lineRule="auto"/>
        <w:ind w:left="720"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</w:t>
      </w:r>
      <w:r w:rsidR="001B2710" w:rsidRPr="00444211">
        <w:rPr>
          <w:rStyle w:val="FontStyle50"/>
          <w:sz w:val="28"/>
          <w:szCs w:val="28"/>
        </w:rPr>
        <w:t>Диорама</w:t>
      </w:r>
    </w:p>
    <w:p w:rsidR="001B2710" w:rsidRPr="00444211" w:rsidRDefault="001B2710" w:rsidP="00216121">
      <w:pPr>
        <w:pStyle w:val="Style14"/>
        <w:widowControl/>
        <w:tabs>
          <w:tab w:val="left" w:pos="9360"/>
        </w:tabs>
        <w:spacing w:line="240" w:lineRule="auto"/>
        <w:ind w:left="720"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« Курская б</w:t>
      </w:r>
      <w:r w:rsidR="00216121">
        <w:rPr>
          <w:rStyle w:val="FontStyle50"/>
          <w:sz w:val="28"/>
          <w:szCs w:val="28"/>
        </w:rPr>
        <w:t>итва. Белгородское направление»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Экскурсия по парку Победы и посещение музея- Диорамы.</w:t>
      </w:r>
    </w:p>
    <w:p w:rsidR="001B2710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</w:t>
      </w:r>
      <w:r w:rsidRPr="00444211">
        <w:rPr>
          <w:rStyle w:val="FontStyle50"/>
          <w:b/>
          <w:sz w:val="28"/>
          <w:szCs w:val="28"/>
        </w:rPr>
        <w:t>.</w:t>
      </w:r>
      <w:r w:rsidRPr="00444211">
        <w:rPr>
          <w:rStyle w:val="FontStyle50"/>
          <w:sz w:val="28"/>
          <w:szCs w:val="28"/>
        </w:rPr>
        <w:t>9</w:t>
      </w:r>
      <w:r w:rsidR="0035257B">
        <w:rPr>
          <w:rStyle w:val="FontStyle50"/>
          <w:sz w:val="28"/>
          <w:szCs w:val="28"/>
        </w:rPr>
        <w:t>.</w:t>
      </w:r>
      <w:r w:rsidRPr="00444211">
        <w:rPr>
          <w:rStyle w:val="FontStyle50"/>
          <w:sz w:val="28"/>
          <w:szCs w:val="28"/>
        </w:rPr>
        <w:t xml:space="preserve"> «Курская битва. Белгородское  направление».</w:t>
      </w:r>
    </w:p>
    <w:p w:rsidR="00733BEB" w:rsidRPr="00444211" w:rsidRDefault="00733BEB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Экскурсия по парку Победы и посещение музея- Диорамы.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1.2.10</w:t>
      </w:r>
      <w:r w:rsidRPr="00444211">
        <w:rPr>
          <w:rStyle w:val="FontStyle50"/>
          <w:b/>
          <w:sz w:val="28"/>
          <w:szCs w:val="28"/>
        </w:rPr>
        <w:t>.</w:t>
      </w:r>
      <w:r w:rsidR="0035257B">
        <w:rPr>
          <w:rStyle w:val="FontStyle50"/>
          <w:b/>
          <w:sz w:val="28"/>
          <w:szCs w:val="28"/>
        </w:rPr>
        <w:t xml:space="preserve"> </w:t>
      </w:r>
      <w:r w:rsidR="0035257B">
        <w:rPr>
          <w:rStyle w:val="FontStyle50"/>
          <w:sz w:val="28"/>
          <w:szCs w:val="28"/>
        </w:rPr>
        <w:t>Освобождение Белгорода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5 августа 1943 года. Разрушенный до основания город.</w:t>
      </w:r>
      <w:r w:rsidR="0089013C">
        <w:rPr>
          <w:rStyle w:val="FontStyle50"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Долгожда</w:t>
      </w:r>
      <w:r w:rsidRPr="00444211">
        <w:rPr>
          <w:rStyle w:val="FontStyle50"/>
          <w:sz w:val="28"/>
          <w:szCs w:val="28"/>
        </w:rPr>
        <w:t>н</w:t>
      </w:r>
      <w:r w:rsidRPr="00444211">
        <w:rPr>
          <w:rStyle w:val="FontStyle50"/>
          <w:sz w:val="28"/>
          <w:szCs w:val="28"/>
        </w:rPr>
        <w:t>ная победа.</w:t>
      </w:r>
    </w:p>
    <w:p w:rsidR="001B2710" w:rsidRPr="00444211" w:rsidRDefault="003A04E2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 </w:t>
      </w:r>
      <w:r w:rsidR="001B2710" w:rsidRPr="00444211">
        <w:rPr>
          <w:rStyle w:val="FontStyle50"/>
          <w:b/>
          <w:sz w:val="28"/>
          <w:szCs w:val="28"/>
        </w:rPr>
        <w:t xml:space="preserve">Практика. </w:t>
      </w:r>
      <w:r w:rsidR="001B2710" w:rsidRPr="00444211">
        <w:rPr>
          <w:rStyle w:val="FontStyle50"/>
          <w:sz w:val="28"/>
          <w:szCs w:val="28"/>
        </w:rPr>
        <w:t>Пешеходная экскурсия по Соборной площади.</w:t>
      </w:r>
    </w:p>
    <w:p w:rsidR="001B2710" w:rsidRPr="00444211" w:rsidRDefault="001B2710" w:rsidP="006A096B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</w:t>
      </w:r>
      <w:r w:rsidRPr="00444211">
        <w:rPr>
          <w:rStyle w:val="FontStyle50"/>
          <w:b/>
          <w:sz w:val="28"/>
          <w:szCs w:val="28"/>
        </w:rPr>
        <w:t>.</w:t>
      </w:r>
      <w:r w:rsidR="0035257B">
        <w:rPr>
          <w:rStyle w:val="FontStyle50"/>
          <w:sz w:val="28"/>
          <w:szCs w:val="28"/>
        </w:rPr>
        <w:t>11. Победа в Курской битве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Сорок девять  огненных дней. Отступление фашистской армии О</w:t>
      </w:r>
      <w:r w:rsidRPr="00444211">
        <w:rPr>
          <w:rStyle w:val="FontStyle50"/>
          <w:sz w:val="28"/>
          <w:szCs w:val="28"/>
        </w:rPr>
        <w:t>с</w:t>
      </w:r>
      <w:r w:rsidRPr="00444211">
        <w:rPr>
          <w:rStyle w:val="FontStyle50"/>
          <w:sz w:val="28"/>
          <w:szCs w:val="28"/>
        </w:rPr>
        <w:t>вобождение Харькова. Праздничный салют Орлу и  Белгороду.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</w:t>
      </w:r>
      <w:r w:rsidRPr="00444211">
        <w:rPr>
          <w:rStyle w:val="FontStyle50"/>
          <w:b/>
          <w:sz w:val="28"/>
          <w:szCs w:val="28"/>
        </w:rPr>
        <w:t>.</w:t>
      </w:r>
      <w:r w:rsidR="0035257B">
        <w:rPr>
          <w:rStyle w:val="FontStyle50"/>
          <w:sz w:val="28"/>
          <w:szCs w:val="28"/>
        </w:rPr>
        <w:t>12. «Одна Победа на войне»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b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Экскурсия к памятникам  в городе: « Слава Героям»,  «Аллея Героев», « Холм Славы», Дальний парк. </w:t>
      </w:r>
      <w:proofErr w:type="spellStart"/>
      <w:r w:rsidRPr="00444211">
        <w:rPr>
          <w:rStyle w:val="FontStyle50"/>
          <w:sz w:val="28"/>
          <w:szCs w:val="28"/>
        </w:rPr>
        <w:t>Оккуппация</w:t>
      </w:r>
      <w:proofErr w:type="spellEnd"/>
      <w:r w:rsidRPr="00444211">
        <w:rPr>
          <w:rStyle w:val="FontStyle50"/>
          <w:sz w:val="28"/>
          <w:szCs w:val="28"/>
        </w:rPr>
        <w:t xml:space="preserve">  фашистами Белгор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>да.</w:t>
      </w:r>
      <w:r w:rsidRPr="00444211">
        <w:rPr>
          <w:rStyle w:val="FontStyle50"/>
          <w:b/>
          <w:sz w:val="28"/>
          <w:szCs w:val="28"/>
        </w:rPr>
        <w:t xml:space="preserve"> 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1.2.13. КВН « </w:t>
      </w:r>
      <w:r w:rsidRPr="00444211">
        <w:rPr>
          <w:rStyle w:val="FontStyle50"/>
          <w:color w:val="000000"/>
          <w:sz w:val="28"/>
          <w:szCs w:val="28"/>
        </w:rPr>
        <w:t>Курская битва»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Конкурс знатоков событий в</w:t>
      </w:r>
      <w:r w:rsidR="002C6B68">
        <w:rPr>
          <w:rStyle w:val="FontStyle50"/>
          <w:sz w:val="28"/>
          <w:szCs w:val="28"/>
        </w:rPr>
        <w:t>ойны</w:t>
      </w:r>
      <w:r w:rsidRPr="00444211">
        <w:rPr>
          <w:rStyle w:val="FontStyle50"/>
          <w:sz w:val="28"/>
          <w:szCs w:val="28"/>
        </w:rPr>
        <w:t xml:space="preserve">  на </w:t>
      </w:r>
      <w:proofErr w:type="spellStart"/>
      <w:r w:rsidRPr="00444211">
        <w:rPr>
          <w:rStyle w:val="FontStyle50"/>
          <w:sz w:val="28"/>
          <w:szCs w:val="28"/>
        </w:rPr>
        <w:t>Белгородчине</w:t>
      </w:r>
      <w:proofErr w:type="spellEnd"/>
      <w:r w:rsidRPr="00444211">
        <w:rPr>
          <w:rStyle w:val="FontStyle50"/>
          <w:sz w:val="28"/>
          <w:szCs w:val="28"/>
        </w:rPr>
        <w:t>.</w:t>
      </w:r>
    </w:p>
    <w:p w:rsidR="001B2710" w:rsidRPr="00444211" w:rsidRDefault="001B2710" w:rsidP="00364A9F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1.2.14</w:t>
      </w:r>
      <w:r w:rsidRPr="00444211">
        <w:rPr>
          <w:rStyle w:val="FontStyle50"/>
          <w:b/>
          <w:sz w:val="28"/>
          <w:szCs w:val="28"/>
        </w:rPr>
        <w:t>.</w:t>
      </w:r>
      <w:r w:rsidR="0035257B">
        <w:rPr>
          <w:rStyle w:val="FontStyle50"/>
          <w:sz w:val="28"/>
          <w:szCs w:val="28"/>
        </w:rPr>
        <w:t xml:space="preserve"> Огненная битва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="002C6B68">
        <w:rPr>
          <w:rStyle w:val="FontStyle50"/>
          <w:sz w:val="28"/>
          <w:szCs w:val="28"/>
        </w:rPr>
        <w:t>Э</w:t>
      </w:r>
      <w:r w:rsidRPr="00444211">
        <w:rPr>
          <w:rStyle w:val="FontStyle50"/>
          <w:sz w:val="28"/>
          <w:szCs w:val="28"/>
        </w:rPr>
        <w:t xml:space="preserve">кскурсии « Огненная  дуга». </w:t>
      </w:r>
    </w:p>
    <w:p w:rsidR="001B2710" w:rsidRPr="00444211" w:rsidRDefault="001B2710" w:rsidP="00565E18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1.2.15. Праздник</w:t>
      </w:r>
      <w:r w:rsidR="0035257B">
        <w:rPr>
          <w:rStyle w:val="FontStyle50"/>
          <w:sz w:val="28"/>
          <w:szCs w:val="28"/>
        </w:rPr>
        <w:t xml:space="preserve"> микрорайона «Этот День Победы»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Подготов</w:t>
      </w:r>
      <w:r w:rsidR="002C6B68">
        <w:rPr>
          <w:rStyle w:val="FontStyle50"/>
          <w:sz w:val="28"/>
          <w:szCs w:val="28"/>
        </w:rPr>
        <w:t>ка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воспитанниками музыкально-поэтическ</w:t>
      </w:r>
      <w:r w:rsidR="002C6B68">
        <w:rPr>
          <w:rStyle w:val="FontStyle50"/>
          <w:sz w:val="28"/>
          <w:szCs w:val="28"/>
        </w:rPr>
        <w:t xml:space="preserve">ой </w:t>
      </w:r>
      <w:r w:rsidRPr="00444211">
        <w:rPr>
          <w:rStyle w:val="FontStyle50"/>
          <w:sz w:val="28"/>
          <w:szCs w:val="28"/>
        </w:rPr>
        <w:t>композ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ци</w:t>
      </w:r>
      <w:r w:rsidR="002C6B68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 xml:space="preserve"> «Этот день Победы».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b/>
          <w:szCs w:val="28"/>
        </w:rPr>
      </w:pPr>
      <w:r w:rsidRPr="00444211">
        <w:rPr>
          <w:rStyle w:val="FontStyle50"/>
          <w:sz w:val="28"/>
          <w:szCs w:val="28"/>
        </w:rPr>
        <w:t xml:space="preserve"> </w:t>
      </w:r>
      <w:r w:rsidRPr="00444211">
        <w:rPr>
          <w:b/>
          <w:szCs w:val="28"/>
        </w:rPr>
        <w:t xml:space="preserve">Теоретические формы: </w:t>
      </w:r>
      <w:r w:rsidRPr="00444211">
        <w:rPr>
          <w:szCs w:val="28"/>
        </w:rPr>
        <w:t>объяснительно-иллюстративные занятия, фильмы о В</w:t>
      </w:r>
      <w:r w:rsidR="00072A84">
        <w:rPr>
          <w:szCs w:val="28"/>
        </w:rPr>
        <w:t xml:space="preserve">еликой </w:t>
      </w:r>
      <w:r w:rsidRPr="00444211">
        <w:rPr>
          <w:szCs w:val="28"/>
        </w:rPr>
        <w:t>О</w:t>
      </w:r>
      <w:r w:rsidR="00072A84">
        <w:rPr>
          <w:szCs w:val="28"/>
        </w:rPr>
        <w:t>течественной</w:t>
      </w:r>
      <w:r w:rsidR="00E606F9">
        <w:rPr>
          <w:szCs w:val="28"/>
        </w:rPr>
        <w:t xml:space="preserve"> </w:t>
      </w:r>
      <w:r w:rsidR="00072A84">
        <w:rPr>
          <w:szCs w:val="28"/>
        </w:rPr>
        <w:t>войны</w:t>
      </w:r>
      <w:r w:rsidRPr="00444211">
        <w:rPr>
          <w:szCs w:val="28"/>
        </w:rPr>
        <w:t xml:space="preserve">, Курской битве.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 в музей-диораму, пешеходная прогулка по парку Победы, праздник микрорайона, проведение обучающимися пеш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lastRenderedPageBreak/>
        <w:t>ходной  экскурсии «Огненная дуга», автобусной « Одна Победа на войне», КВН « Курская битва», сообщения детей о воинах – священниках, презент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ции по итогам экскурсий.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 xml:space="preserve">фото военных лет, видеофильмы. 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b/>
          <w:szCs w:val="28"/>
        </w:rPr>
        <w:t>Форма подведения итогов:</w:t>
      </w:r>
      <w:r w:rsidRPr="00444211">
        <w:rPr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 xml:space="preserve">музыкально-поэтическая  композиция «Этот 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день Победы». </w:t>
      </w:r>
    </w:p>
    <w:p w:rsidR="008B5F1F" w:rsidRDefault="008B5F1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1F" w:rsidRDefault="008B5F1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1F" w:rsidRDefault="008B5F1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F1F" w:rsidRDefault="008B5F1F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42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E606F9">
        <w:rPr>
          <w:rFonts w:ascii="Times New Roman" w:hAnsi="Times New Roman" w:cs="Times New Roman"/>
          <w:b/>
          <w:shadow/>
          <w:sz w:val="28"/>
          <w:szCs w:val="28"/>
        </w:rPr>
        <w:t>Святые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, </w:t>
      </w:r>
      <w:proofErr w:type="spellStart"/>
      <w:r w:rsidRPr="00444211">
        <w:rPr>
          <w:rFonts w:ascii="Times New Roman" w:hAnsi="Times New Roman" w:cs="Times New Roman"/>
          <w:b/>
          <w:shadow/>
          <w:sz w:val="28"/>
          <w:szCs w:val="28"/>
        </w:rPr>
        <w:t>новомученики</w:t>
      </w:r>
      <w:proofErr w:type="spellEnd"/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и праведники Белогорья</w:t>
      </w:r>
    </w:p>
    <w:p w:rsidR="00364A9F" w:rsidRDefault="001B2710" w:rsidP="00364A9F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2.1</w:t>
      </w:r>
      <w:r w:rsidR="00364A9F">
        <w:rPr>
          <w:rStyle w:val="FontStyle50"/>
          <w:sz w:val="28"/>
          <w:szCs w:val="28"/>
        </w:rPr>
        <w:t>.</w:t>
      </w:r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Новомученики</w:t>
      </w:r>
      <w:proofErr w:type="spellEnd"/>
      <w:r w:rsidRPr="00444211">
        <w:rPr>
          <w:rStyle w:val="FontStyle50"/>
          <w:sz w:val="28"/>
          <w:szCs w:val="28"/>
        </w:rPr>
        <w:t xml:space="preserve"> и подвижники, </w:t>
      </w:r>
    </w:p>
    <w:p w:rsidR="001B2710" w:rsidRPr="00444211" w:rsidRDefault="001B2710" w:rsidP="00364A9F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Святые земли Белгородской (XX век)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Теория.</w:t>
      </w:r>
      <w:r w:rsidRPr="00444211">
        <w:rPr>
          <w:rStyle w:val="FontStyle50"/>
          <w:sz w:val="28"/>
          <w:szCs w:val="28"/>
        </w:rPr>
        <w:t xml:space="preserve"> Понятие «</w:t>
      </w:r>
      <w:proofErr w:type="spellStart"/>
      <w:r w:rsidRPr="00444211">
        <w:rPr>
          <w:rStyle w:val="FontStyle50"/>
          <w:sz w:val="28"/>
          <w:szCs w:val="28"/>
        </w:rPr>
        <w:t>Новомученик</w:t>
      </w:r>
      <w:proofErr w:type="spellEnd"/>
      <w:r w:rsidRPr="00444211">
        <w:rPr>
          <w:rStyle w:val="FontStyle50"/>
          <w:sz w:val="28"/>
          <w:szCs w:val="28"/>
        </w:rPr>
        <w:t xml:space="preserve">». </w:t>
      </w:r>
      <w:proofErr w:type="spellStart"/>
      <w:r w:rsidRPr="00444211">
        <w:rPr>
          <w:rStyle w:val="FontStyle50"/>
          <w:sz w:val="28"/>
          <w:szCs w:val="28"/>
        </w:rPr>
        <w:t>Новомученики</w:t>
      </w:r>
      <w:proofErr w:type="spellEnd"/>
      <w:r w:rsidRPr="00444211">
        <w:rPr>
          <w:rStyle w:val="FontStyle50"/>
          <w:sz w:val="28"/>
          <w:szCs w:val="28"/>
        </w:rPr>
        <w:t xml:space="preserve"> и исповедники земли Бе</w:t>
      </w:r>
      <w:r w:rsidRPr="00444211">
        <w:rPr>
          <w:rStyle w:val="FontStyle50"/>
          <w:sz w:val="28"/>
          <w:szCs w:val="28"/>
        </w:rPr>
        <w:t>л</w:t>
      </w:r>
      <w:r w:rsidRPr="00444211">
        <w:rPr>
          <w:rStyle w:val="FontStyle50"/>
          <w:sz w:val="28"/>
          <w:szCs w:val="28"/>
        </w:rPr>
        <w:t>городской. Введение этого сонма Русской Православной церковью на Св</w:t>
      </w:r>
      <w:r w:rsidRPr="00444211">
        <w:rPr>
          <w:rStyle w:val="FontStyle50"/>
          <w:sz w:val="28"/>
          <w:szCs w:val="28"/>
        </w:rPr>
        <w:t>я</w:t>
      </w:r>
      <w:r w:rsidRPr="00444211">
        <w:rPr>
          <w:rStyle w:val="FontStyle50"/>
          <w:sz w:val="28"/>
          <w:szCs w:val="28"/>
        </w:rPr>
        <w:t>щен</w:t>
      </w:r>
      <w:r w:rsidR="00CC0525">
        <w:rPr>
          <w:rStyle w:val="FontStyle50"/>
          <w:sz w:val="28"/>
          <w:szCs w:val="28"/>
        </w:rPr>
        <w:t xml:space="preserve">ном Синоде. Злодейское убиение царской </w:t>
      </w:r>
      <w:r w:rsidRPr="00444211">
        <w:rPr>
          <w:rStyle w:val="FontStyle50"/>
          <w:sz w:val="28"/>
          <w:szCs w:val="28"/>
        </w:rPr>
        <w:t>семьи. Гонения на русскую православную веру и святую Русь.</w:t>
      </w:r>
    </w:p>
    <w:p w:rsidR="00E840F6" w:rsidRDefault="001B2710" w:rsidP="00E840F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2.2. </w:t>
      </w:r>
      <w:proofErr w:type="spellStart"/>
      <w:r w:rsidRPr="00444211">
        <w:rPr>
          <w:rStyle w:val="FontStyle50"/>
          <w:sz w:val="28"/>
          <w:szCs w:val="28"/>
        </w:rPr>
        <w:t>Новомученик</w:t>
      </w:r>
      <w:proofErr w:type="spellEnd"/>
      <w:r w:rsidRPr="00444211">
        <w:rPr>
          <w:rStyle w:val="FontStyle50"/>
          <w:sz w:val="28"/>
          <w:szCs w:val="28"/>
        </w:rPr>
        <w:t xml:space="preserve"> бел</w:t>
      </w:r>
      <w:r w:rsidR="00E606F9">
        <w:rPr>
          <w:rStyle w:val="FontStyle50"/>
          <w:sz w:val="28"/>
          <w:szCs w:val="28"/>
        </w:rPr>
        <w:t>городский</w:t>
      </w:r>
    </w:p>
    <w:p w:rsidR="001B2710" w:rsidRPr="00444211" w:rsidRDefault="00E606F9" w:rsidP="00E840F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Архиепископ </w:t>
      </w:r>
      <w:proofErr w:type="spellStart"/>
      <w:r>
        <w:rPr>
          <w:rStyle w:val="FontStyle50"/>
          <w:sz w:val="28"/>
          <w:szCs w:val="28"/>
        </w:rPr>
        <w:t>Онуфрий</w:t>
      </w:r>
      <w:proofErr w:type="spellEnd"/>
      <w:r>
        <w:rPr>
          <w:rStyle w:val="FontStyle50"/>
          <w:sz w:val="28"/>
          <w:szCs w:val="28"/>
        </w:rPr>
        <w:t xml:space="preserve"> (</w:t>
      </w:r>
      <w:proofErr w:type="spellStart"/>
      <w:r w:rsidR="00E840F6">
        <w:rPr>
          <w:rStyle w:val="FontStyle50"/>
          <w:sz w:val="28"/>
          <w:szCs w:val="28"/>
        </w:rPr>
        <w:t>Гагалюк</w:t>
      </w:r>
      <w:proofErr w:type="spellEnd"/>
      <w:r w:rsidR="00E840F6">
        <w:rPr>
          <w:rStyle w:val="FontStyle50"/>
          <w:sz w:val="28"/>
          <w:szCs w:val="28"/>
        </w:rPr>
        <w:t>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</w:t>
      </w:r>
      <w:r w:rsidR="00CE505D" w:rsidRPr="00444211">
        <w:rPr>
          <w:rStyle w:val="FontStyle50"/>
          <w:b/>
          <w:sz w:val="28"/>
          <w:szCs w:val="28"/>
        </w:rPr>
        <w:t>.</w:t>
      </w:r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Новомученик</w:t>
      </w:r>
      <w:proofErr w:type="spellEnd"/>
      <w:r w:rsidRPr="00444211">
        <w:rPr>
          <w:rStyle w:val="FontStyle50"/>
          <w:sz w:val="28"/>
          <w:szCs w:val="28"/>
        </w:rPr>
        <w:t xml:space="preserve">. и исповедник, пострадавший за веру в </w:t>
      </w:r>
      <w:r w:rsidRPr="00444211">
        <w:rPr>
          <w:rStyle w:val="FontStyle50"/>
          <w:sz w:val="28"/>
          <w:szCs w:val="28"/>
          <w:lang w:val="en-US"/>
        </w:rPr>
        <w:t>XX</w:t>
      </w:r>
      <w:r w:rsidRPr="00444211">
        <w:rPr>
          <w:rStyle w:val="FontStyle50"/>
          <w:sz w:val="28"/>
          <w:szCs w:val="28"/>
        </w:rPr>
        <w:t xml:space="preserve"> веке. Жизнь в трудах во Славу Божию, мученическая смерть.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Сообщения, доклады о </w:t>
      </w:r>
      <w:proofErr w:type="gramStart"/>
      <w:r w:rsidRPr="00444211">
        <w:rPr>
          <w:rStyle w:val="FontStyle50"/>
          <w:sz w:val="28"/>
          <w:szCs w:val="28"/>
        </w:rPr>
        <w:t>Белгородском</w:t>
      </w:r>
      <w:proofErr w:type="gramEnd"/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новомученике</w:t>
      </w:r>
      <w:proofErr w:type="spellEnd"/>
      <w:r w:rsidRPr="00444211">
        <w:rPr>
          <w:rStyle w:val="FontStyle50"/>
          <w:sz w:val="28"/>
          <w:szCs w:val="28"/>
        </w:rPr>
        <w:t xml:space="preserve">, </w:t>
      </w:r>
      <w:proofErr w:type="spellStart"/>
      <w:r w:rsidRPr="00444211">
        <w:rPr>
          <w:rStyle w:val="FontStyle50"/>
          <w:sz w:val="28"/>
          <w:szCs w:val="28"/>
        </w:rPr>
        <w:t>Онуфрие</w:t>
      </w:r>
      <w:proofErr w:type="spellEnd"/>
      <w:r w:rsidRPr="00444211">
        <w:rPr>
          <w:rStyle w:val="FontStyle50"/>
          <w:sz w:val="28"/>
          <w:szCs w:val="28"/>
        </w:rPr>
        <w:t xml:space="preserve"> (</w:t>
      </w:r>
      <w:proofErr w:type="spellStart"/>
      <w:r w:rsidRPr="00444211">
        <w:rPr>
          <w:rStyle w:val="FontStyle50"/>
          <w:sz w:val="28"/>
          <w:szCs w:val="28"/>
        </w:rPr>
        <w:t>Гагалюке</w:t>
      </w:r>
      <w:proofErr w:type="spellEnd"/>
      <w:r w:rsidRPr="00444211">
        <w:rPr>
          <w:rStyle w:val="FontStyle50"/>
          <w:sz w:val="28"/>
          <w:szCs w:val="28"/>
        </w:rPr>
        <w:t>).</w:t>
      </w:r>
    </w:p>
    <w:p w:rsidR="001B2710" w:rsidRPr="00444211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2.3. Духовный подвиг архиепископа </w:t>
      </w:r>
      <w:proofErr w:type="spellStart"/>
      <w:r w:rsidRPr="00444211">
        <w:rPr>
          <w:rStyle w:val="FontStyle50"/>
          <w:sz w:val="28"/>
          <w:szCs w:val="28"/>
        </w:rPr>
        <w:t>Онуфрия</w:t>
      </w:r>
      <w:proofErr w:type="spellEnd"/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proofErr w:type="spellStart"/>
      <w:r w:rsidRPr="00444211">
        <w:rPr>
          <w:rStyle w:val="FontStyle50"/>
          <w:sz w:val="28"/>
          <w:szCs w:val="28"/>
        </w:rPr>
        <w:t>Новомученик</w:t>
      </w:r>
      <w:proofErr w:type="spellEnd"/>
      <w:r w:rsidRPr="00444211">
        <w:rPr>
          <w:rStyle w:val="FontStyle50"/>
          <w:sz w:val="28"/>
          <w:szCs w:val="28"/>
        </w:rPr>
        <w:t xml:space="preserve"> Российский</w:t>
      </w:r>
      <w:r w:rsidRPr="00444211">
        <w:rPr>
          <w:rStyle w:val="FontStyle50"/>
          <w:b/>
          <w:sz w:val="28"/>
          <w:szCs w:val="28"/>
        </w:rPr>
        <w:t xml:space="preserve">. </w:t>
      </w:r>
      <w:r w:rsidRPr="00444211">
        <w:rPr>
          <w:rStyle w:val="FontStyle50"/>
          <w:sz w:val="28"/>
          <w:szCs w:val="28"/>
        </w:rPr>
        <w:t xml:space="preserve">Епископ </w:t>
      </w:r>
      <w:proofErr w:type="spellStart"/>
      <w:r w:rsidRPr="00444211">
        <w:rPr>
          <w:rStyle w:val="FontStyle50"/>
          <w:sz w:val="28"/>
          <w:szCs w:val="28"/>
        </w:rPr>
        <w:t>Старооскольский</w:t>
      </w:r>
      <w:proofErr w:type="spellEnd"/>
      <w:r w:rsidRPr="00444211">
        <w:rPr>
          <w:rStyle w:val="FontStyle50"/>
          <w:sz w:val="28"/>
          <w:szCs w:val="28"/>
        </w:rPr>
        <w:t xml:space="preserve">(1929год). Архиепископ Курской епархии (1933.г), причисление его к </w:t>
      </w:r>
      <w:proofErr w:type="spellStart"/>
      <w:r w:rsidRPr="00444211">
        <w:rPr>
          <w:rStyle w:val="FontStyle50"/>
          <w:sz w:val="28"/>
          <w:szCs w:val="28"/>
        </w:rPr>
        <w:t>священномуч</w:t>
      </w:r>
      <w:r w:rsidRPr="00444211">
        <w:rPr>
          <w:rStyle w:val="FontStyle50"/>
          <w:sz w:val="28"/>
          <w:szCs w:val="28"/>
        </w:rPr>
        <w:t>е</w:t>
      </w:r>
      <w:r w:rsidRPr="00444211">
        <w:rPr>
          <w:rStyle w:val="FontStyle50"/>
          <w:sz w:val="28"/>
          <w:szCs w:val="28"/>
        </w:rPr>
        <w:t>никам</w:t>
      </w:r>
      <w:proofErr w:type="spellEnd"/>
      <w:r w:rsidRPr="00444211">
        <w:rPr>
          <w:rStyle w:val="FontStyle50"/>
          <w:sz w:val="28"/>
          <w:szCs w:val="28"/>
        </w:rPr>
        <w:t>. Использование документов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 xml:space="preserve">о </w:t>
      </w:r>
      <w:proofErr w:type="spellStart"/>
      <w:r w:rsidRPr="00444211">
        <w:rPr>
          <w:rStyle w:val="FontStyle50"/>
          <w:sz w:val="28"/>
          <w:szCs w:val="28"/>
        </w:rPr>
        <w:t>новомучениках</w:t>
      </w:r>
      <w:proofErr w:type="spellEnd"/>
      <w:r w:rsidRPr="00444211">
        <w:rPr>
          <w:rStyle w:val="FontStyle50"/>
          <w:sz w:val="28"/>
          <w:szCs w:val="28"/>
        </w:rPr>
        <w:t xml:space="preserve"> белгородских из архива кабинета «Духовное краеведение» Преображенского собора. 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Сообщения, доклады о </w:t>
      </w:r>
      <w:proofErr w:type="spellStart"/>
      <w:r w:rsidRPr="00444211">
        <w:rPr>
          <w:rStyle w:val="FontStyle50"/>
          <w:sz w:val="28"/>
          <w:szCs w:val="28"/>
        </w:rPr>
        <w:t>новомученике</w:t>
      </w:r>
      <w:proofErr w:type="spellEnd"/>
      <w:r w:rsidRPr="00444211">
        <w:rPr>
          <w:rStyle w:val="FontStyle50"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Онуфрие</w:t>
      </w:r>
      <w:proofErr w:type="spellEnd"/>
      <w:r w:rsidRPr="00444211">
        <w:rPr>
          <w:rStyle w:val="FontStyle50"/>
          <w:sz w:val="28"/>
          <w:szCs w:val="28"/>
        </w:rPr>
        <w:t>.</w:t>
      </w:r>
    </w:p>
    <w:p w:rsidR="001B2710" w:rsidRPr="00444211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2.4. Епископ </w:t>
      </w:r>
      <w:proofErr w:type="spellStart"/>
      <w:r w:rsidRPr="00444211">
        <w:rPr>
          <w:rStyle w:val="FontStyle50"/>
          <w:sz w:val="28"/>
          <w:szCs w:val="28"/>
        </w:rPr>
        <w:t>Никодим</w:t>
      </w:r>
      <w:proofErr w:type="spellEnd"/>
      <w:r w:rsidR="00E840F6">
        <w:rPr>
          <w:rStyle w:val="FontStyle50"/>
          <w:sz w:val="28"/>
          <w:szCs w:val="28"/>
        </w:rPr>
        <w:t xml:space="preserve"> (Кононов)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Теория</w:t>
      </w:r>
      <w:r w:rsidRPr="00444211">
        <w:rPr>
          <w:rStyle w:val="FontStyle50"/>
          <w:sz w:val="28"/>
          <w:szCs w:val="28"/>
        </w:rPr>
        <w:t xml:space="preserve">. </w:t>
      </w:r>
      <w:proofErr w:type="spellStart"/>
      <w:r w:rsidRPr="00444211">
        <w:rPr>
          <w:rStyle w:val="FontStyle50"/>
          <w:sz w:val="28"/>
          <w:szCs w:val="28"/>
        </w:rPr>
        <w:t>Новомученик</w:t>
      </w:r>
      <w:proofErr w:type="spellEnd"/>
      <w:r w:rsidRPr="00444211">
        <w:rPr>
          <w:rStyle w:val="FontStyle50"/>
          <w:sz w:val="28"/>
          <w:szCs w:val="28"/>
        </w:rPr>
        <w:t xml:space="preserve"> земли белгородской </w:t>
      </w:r>
      <w:proofErr w:type="spellStart"/>
      <w:r w:rsidRPr="00444211">
        <w:rPr>
          <w:rStyle w:val="FontStyle50"/>
          <w:sz w:val="28"/>
          <w:szCs w:val="28"/>
        </w:rPr>
        <w:t>Никодим</w:t>
      </w:r>
      <w:proofErr w:type="spellEnd"/>
      <w:r w:rsidRPr="00444211">
        <w:rPr>
          <w:rStyle w:val="FontStyle50"/>
          <w:sz w:val="28"/>
          <w:szCs w:val="28"/>
        </w:rPr>
        <w:t xml:space="preserve">, выдающийся богослов и </w:t>
      </w:r>
      <w:proofErr w:type="spellStart"/>
      <w:r w:rsidRPr="00444211">
        <w:rPr>
          <w:rStyle w:val="FontStyle50"/>
          <w:sz w:val="28"/>
          <w:szCs w:val="28"/>
        </w:rPr>
        <w:t>агиограф</w:t>
      </w:r>
      <w:proofErr w:type="spellEnd"/>
      <w:r w:rsidRPr="00444211">
        <w:rPr>
          <w:rStyle w:val="FontStyle50"/>
          <w:sz w:val="28"/>
          <w:szCs w:val="28"/>
        </w:rPr>
        <w:t>, автор фундаментального труда по истории русской святости.  Его труды «Житие, прославление</w:t>
      </w:r>
      <w:r w:rsidR="00CC0525">
        <w:rPr>
          <w:rStyle w:val="FontStyle50"/>
          <w:sz w:val="28"/>
          <w:szCs w:val="28"/>
        </w:rPr>
        <w:t xml:space="preserve"> и чудеса Святителя </w:t>
      </w:r>
      <w:proofErr w:type="spellStart"/>
      <w:r w:rsidR="00CC0525">
        <w:rPr>
          <w:rStyle w:val="FontStyle50"/>
          <w:sz w:val="28"/>
          <w:szCs w:val="28"/>
        </w:rPr>
        <w:t>Иоасафа</w:t>
      </w:r>
      <w:proofErr w:type="spellEnd"/>
      <w:r w:rsidR="00CC0525">
        <w:rPr>
          <w:rStyle w:val="FontStyle50"/>
          <w:sz w:val="28"/>
          <w:szCs w:val="28"/>
        </w:rPr>
        <w:t>», «</w:t>
      </w:r>
      <w:r w:rsidRPr="00444211">
        <w:rPr>
          <w:rStyle w:val="FontStyle50"/>
          <w:sz w:val="28"/>
          <w:szCs w:val="28"/>
        </w:rPr>
        <w:t>Подви</w:t>
      </w:r>
      <w:r w:rsidRPr="00444211">
        <w:rPr>
          <w:rStyle w:val="FontStyle50"/>
          <w:sz w:val="28"/>
          <w:szCs w:val="28"/>
        </w:rPr>
        <w:t>ж</w:t>
      </w:r>
      <w:r w:rsidRPr="00444211">
        <w:rPr>
          <w:rStyle w:val="FontStyle50"/>
          <w:sz w:val="28"/>
          <w:szCs w:val="28"/>
        </w:rPr>
        <w:t xml:space="preserve">ники русские </w:t>
      </w:r>
      <w:r w:rsidRPr="00444211">
        <w:rPr>
          <w:rStyle w:val="FontStyle50"/>
          <w:sz w:val="28"/>
          <w:szCs w:val="28"/>
          <w:lang w:val="en-US"/>
        </w:rPr>
        <w:t>XIX</w:t>
      </w:r>
      <w:r w:rsidRPr="00444211">
        <w:rPr>
          <w:rStyle w:val="FontStyle50"/>
          <w:sz w:val="28"/>
          <w:szCs w:val="28"/>
        </w:rPr>
        <w:t xml:space="preserve"> столетия»</w:t>
      </w:r>
      <w:r w:rsidR="00E840F6">
        <w:rPr>
          <w:rStyle w:val="FontStyle50"/>
          <w:sz w:val="28"/>
          <w:szCs w:val="28"/>
        </w:rPr>
        <w:t>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Сообщения детей о е</w:t>
      </w:r>
      <w:r w:rsidR="00CC0525">
        <w:rPr>
          <w:rStyle w:val="FontStyle50"/>
          <w:sz w:val="28"/>
          <w:szCs w:val="28"/>
        </w:rPr>
        <w:t xml:space="preserve">пископе белгородском </w:t>
      </w:r>
      <w:proofErr w:type="spellStart"/>
      <w:r w:rsidR="00CC0525">
        <w:rPr>
          <w:rStyle w:val="FontStyle50"/>
          <w:sz w:val="28"/>
          <w:szCs w:val="28"/>
        </w:rPr>
        <w:t>Никодиме</w:t>
      </w:r>
      <w:proofErr w:type="spellEnd"/>
      <w:r w:rsidR="00CC0525">
        <w:rPr>
          <w:rStyle w:val="FontStyle50"/>
          <w:sz w:val="28"/>
          <w:szCs w:val="28"/>
        </w:rPr>
        <w:t>,</w:t>
      </w:r>
      <w:r w:rsidR="00485310">
        <w:rPr>
          <w:rStyle w:val="FontStyle50"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его м</w:t>
      </w:r>
      <w:r w:rsidRPr="00444211">
        <w:rPr>
          <w:rStyle w:val="FontStyle50"/>
          <w:sz w:val="28"/>
          <w:szCs w:val="28"/>
        </w:rPr>
        <w:t>у</w:t>
      </w:r>
      <w:r w:rsidRPr="00444211">
        <w:rPr>
          <w:rStyle w:val="FontStyle50"/>
          <w:sz w:val="28"/>
          <w:szCs w:val="28"/>
        </w:rPr>
        <w:t>ченической смерти.</w:t>
      </w:r>
    </w:p>
    <w:p w:rsidR="001B2710" w:rsidRPr="00444211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2.5. Ду</w:t>
      </w:r>
      <w:r w:rsidR="0035257B">
        <w:rPr>
          <w:rStyle w:val="FontStyle50"/>
          <w:sz w:val="28"/>
          <w:szCs w:val="28"/>
        </w:rPr>
        <w:t xml:space="preserve">ховный подвиг епископа </w:t>
      </w:r>
      <w:proofErr w:type="spellStart"/>
      <w:r w:rsidR="0035257B">
        <w:rPr>
          <w:rStyle w:val="FontStyle50"/>
          <w:sz w:val="28"/>
          <w:szCs w:val="28"/>
        </w:rPr>
        <w:t>Никодима</w:t>
      </w:r>
      <w:proofErr w:type="spellEnd"/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Посещение храма-часовни </w:t>
      </w:r>
      <w:proofErr w:type="spellStart"/>
      <w:r w:rsidRPr="00444211">
        <w:rPr>
          <w:rStyle w:val="FontStyle50"/>
          <w:sz w:val="28"/>
          <w:szCs w:val="28"/>
        </w:rPr>
        <w:t>Иоасафа</w:t>
      </w:r>
      <w:proofErr w:type="spellEnd"/>
      <w:r w:rsidRPr="00444211">
        <w:rPr>
          <w:rStyle w:val="FontStyle50"/>
          <w:sz w:val="28"/>
          <w:szCs w:val="28"/>
        </w:rPr>
        <w:t xml:space="preserve">, пещерки, </w:t>
      </w:r>
      <w:proofErr w:type="spellStart"/>
      <w:r w:rsidRPr="00444211">
        <w:rPr>
          <w:rStyle w:val="FontStyle50"/>
          <w:sz w:val="28"/>
          <w:szCs w:val="28"/>
        </w:rPr>
        <w:t>Пребраженского</w:t>
      </w:r>
      <w:proofErr w:type="spellEnd"/>
      <w:r w:rsidRPr="00444211">
        <w:rPr>
          <w:rStyle w:val="FontStyle50"/>
          <w:sz w:val="28"/>
          <w:szCs w:val="28"/>
        </w:rPr>
        <w:t xml:space="preserve"> собора, мощей Святителя </w:t>
      </w:r>
      <w:proofErr w:type="spellStart"/>
      <w:r w:rsidRPr="00444211">
        <w:rPr>
          <w:rStyle w:val="FontStyle50"/>
          <w:sz w:val="28"/>
          <w:szCs w:val="28"/>
        </w:rPr>
        <w:t>Никодима</w:t>
      </w:r>
      <w:proofErr w:type="spellEnd"/>
      <w:r w:rsidR="002B2088">
        <w:rPr>
          <w:rStyle w:val="FontStyle50"/>
          <w:sz w:val="28"/>
          <w:szCs w:val="28"/>
        </w:rPr>
        <w:t xml:space="preserve"> в </w:t>
      </w:r>
      <w:r w:rsidR="0089013C">
        <w:rPr>
          <w:rStyle w:val="FontStyle50"/>
          <w:sz w:val="28"/>
          <w:szCs w:val="28"/>
        </w:rPr>
        <w:t>Свято-Т</w:t>
      </w:r>
      <w:r w:rsidR="002B2088">
        <w:rPr>
          <w:rStyle w:val="FontStyle50"/>
          <w:sz w:val="28"/>
          <w:szCs w:val="28"/>
        </w:rPr>
        <w:t>роицком храме</w:t>
      </w:r>
      <w:r w:rsidR="00CC0525">
        <w:rPr>
          <w:rStyle w:val="FontStyle50"/>
          <w:sz w:val="28"/>
          <w:szCs w:val="28"/>
        </w:rPr>
        <w:t>.</w:t>
      </w:r>
      <w:r w:rsidR="00485310">
        <w:rPr>
          <w:rStyle w:val="FontStyle50"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Экскурсия</w:t>
      </w:r>
      <w:r w:rsidR="00CC0525">
        <w:rPr>
          <w:rStyle w:val="FontStyle50"/>
          <w:sz w:val="28"/>
          <w:szCs w:val="28"/>
        </w:rPr>
        <w:t xml:space="preserve"> научного сотрудника кабинета «</w:t>
      </w:r>
      <w:r w:rsidRPr="00444211">
        <w:rPr>
          <w:rStyle w:val="FontStyle50"/>
          <w:sz w:val="28"/>
          <w:szCs w:val="28"/>
        </w:rPr>
        <w:t xml:space="preserve">Духовное краеведение» П.С. </w:t>
      </w:r>
      <w:proofErr w:type="spellStart"/>
      <w:r w:rsidRPr="00444211">
        <w:rPr>
          <w:rStyle w:val="FontStyle50"/>
          <w:sz w:val="28"/>
          <w:szCs w:val="28"/>
        </w:rPr>
        <w:t>Альбощий</w:t>
      </w:r>
      <w:proofErr w:type="spellEnd"/>
      <w:r w:rsidRPr="00444211">
        <w:rPr>
          <w:rStyle w:val="FontStyle50"/>
          <w:sz w:val="28"/>
          <w:szCs w:val="28"/>
        </w:rPr>
        <w:t xml:space="preserve">  «</w:t>
      </w:r>
      <w:proofErr w:type="spellStart"/>
      <w:r w:rsidRPr="00444211">
        <w:rPr>
          <w:rStyle w:val="FontStyle50"/>
          <w:sz w:val="28"/>
          <w:szCs w:val="28"/>
        </w:rPr>
        <w:t>Новомученики</w:t>
      </w:r>
      <w:proofErr w:type="spellEnd"/>
      <w:r w:rsidRPr="00444211">
        <w:rPr>
          <w:rStyle w:val="FontStyle50"/>
          <w:sz w:val="28"/>
          <w:szCs w:val="28"/>
        </w:rPr>
        <w:t xml:space="preserve"> </w:t>
      </w:r>
      <w:proofErr w:type="gramStart"/>
      <w:r w:rsidRPr="00444211">
        <w:rPr>
          <w:rStyle w:val="FontStyle50"/>
          <w:sz w:val="28"/>
          <w:szCs w:val="28"/>
        </w:rPr>
        <w:t>российские</w:t>
      </w:r>
      <w:proofErr w:type="gramEnd"/>
      <w:r w:rsidRPr="00444211">
        <w:rPr>
          <w:rStyle w:val="FontStyle50"/>
          <w:sz w:val="28"/>
          <w:szCs w:val="28"/>
        </w:rPr>
        <w:t xml:space="preserve">». </w:t>
      </w:r>
    </w:p>
    <w:p w:rsidR="001B2710" w:rsidRPr="00444211" w:rsidRDefault="00E840F6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2.6. Епископ Антоний (Панкеев)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proofErr w:type="spellStart"/>
      <w:r w:rsidRPr="00444211">
        <w:rPr>
          <w:rStyle w:val="FontStyle50"/>
          <w:sz w:val="28"/>
          <w:szCs w:val="28"/>
        </w:rPr>
        <w:t>Священномученик</w:t>
      </w:r>
      <w:proofErr w:type="spellEnd"/>
      <w:r w:rsidR="00CC0525">
        <w:rPr>
          <w:rStyle w:val="FontStyle50"/>
          <w:sz w:val="28"/>
          <w:szCs w:val="28"/>
        </w:rPr>
        <w:t xml:space="preserve"> епископ Белгородский Антоний. </w:t>
      </w:r>
      <w:r w:rsidRPr="00444211">
        <w:rPr>
          <w:rStyle w:val="FontStyle50"/>
          <w:sz w:val="28"/>
          <w:szCs w:val="28"/>
        </w:rPr>
        <w:t>Архипасты</w:t>
      </w:r>
      <w:r w:rsidRPr="00444211">
        <w:rPr>
          <w:rStyle w:val="FontStyle50"/>
          <w:sz w:val="28"/>
          <w:szCs w:val="28"/>
        </w:rPr>
        <w:t>р</w:t>
      </w:r>
      <w:r w:rsidRPr="00444211">
        <w:rPr>
          <w:rStyle w:val="FontStyle50"/>
          <w:sz w:val="28"/>
          <w:szCs w:val="28"/>
        </w:rPr>
        <w:t>ские обязанности на фронте (1917 г.) Создание сплоченной группы дух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lastRenderedPageBreak/>
        <w:t>венства для  репрессированного духовенства. Жизнь, труд и мученическая смерть за веру.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Сообщения  детей о  </w:t>
      </w:r>
      <w:proofErr w:type="spellStart"/>
      <w:r w:rsidRPr="00444211">
        <w:rPr>
          <w:rStyle w:val="FontStyle50"/>
          <w:sz w:val="28"/>
          <w:szCs w:val="28"/>
        </w:rPr>
        <w:t>новомученике</w:t>
      </w:r>
      <w:proofErr w:type="spellEnd"/>
      <w:r w:rsidR="002B2088">
        <w:rPr>
          <w:rStyle w:val="FontStyle50"/>
          <w:sz w:val="28"/>
          <w:szCs w:val="28"/>
        </w:rPr>
        <w:t xml:space="preserve"> </w:t>
      </w:r>
      <w:proofErr w:type="spellStart"/>
      <w:r w:rsidR="002B2088">
        <w:rPr>
          <w:rStyle w:val="FontStyle50"/>
          <w:sz w:val="28"/>
          <w:szCs w:val="28"/>
        </w:rPr>
        <w:t>Антоние</w:t>
      </w:r>
      <w:proofErr w:type="spellEnd"/>
      <w:r w:rsidRPr="00444211">
        <w:rPr>
          <w:rStyle w:val="FontStyle50"/>
          <w:sz w:val="28"/>
          <w:szCs w:val="28"/>
        </w:rPr>
        <w:t>.</w:t>
      </w:r>
    </w:p>
    <w:p w:rsidR="001B2710" w:rsidRPr="00444211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2.7. Духовный подвиг а</w:t>
      </w:r>
      <w:r w:rsidR="0035257B">
        <w:rPr>
          <w:rStyle w:val="FontStyle50"/>
          <w:sz w:val="28"/>
          <w:szCs w:val="28"/>
        </w:rPr>
        <w:t>рхимандрита Анатоли</w:t>
      </w:r>
      <w:proofErr w:type="gramStart"/>
      <w:r w:rsidR="0035257B">
        <w:rPr>
          <w:rStyle w:val="FontStyle50"/>
          <w:sz w:val="28"/>
          <w:szCs w:val="28"/>
        </w:rPr>
        <w:t>я(</w:t>
      </w:r>
      <w:proofErr w:type="spellStart"/>
      <w:proofErr w:type="gramEnd"/>
      <w:r w:rsidR="0035257B">
        <w:rPr>
          <w:rStyle w:val="FontStyle50"/>
          <w:sz w:val="28"/>
          <w:szCs w:val="28"/>
        </w:rPr>
        <w:t>Ключарова</w:t>
      </w:r>
      <w:proofErr w:type="spellEnd"/>
      <w:r w:rsidR="0035257B">
        <w:rPr>
          <w:rStyle w:val="FontStyle50"/>
          <w:sz w:val="28"/>
          <w:szCs w:val="28"/>
        </w:rPr>
        <w:t>)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Церковный историк-богослов краевед архимандрит Анатолий. А</w:t>
      </w:r>
      <w:r w:rsidRPr="00444211">
        <w:rPr>
          <w:rStyle w:val="FontStyle50"/>
          <w:sz w:val="28"/>
          <w:szCs w:val="28"/>
        </w:rPr>
        <w:t>в</w:t>
      </w:r>
      <w:r w:rsidRPr="00444211">
        <w:rPr>
          <w:rStyle w:val="FontStyle50"/>
          <w:sz w:val="28"/>
          <w:szCs w:val="28"/>
        </w:rPr>
        <w:t>тор трудов « Белгород и его Святыня», «Упразднение монастыря», «Ист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 xml:space="preserve">рическое описание монастыря </w:t>
      </w:r>
      <w:proofErr w:type="spellStart"/>
      <w:r w:rsidRPr="00444211">
        <w:rPr>
          <w:rStyle w:val="FontStyle50"/>
          <w:sz w:val="28"/>
          <w:szCs w:val="28"/>
        </w:rPr>
        <w:t>Обоянского</w:t>
      </w:r>
      <w:proofErr w:type="spellEnd"/>
      <w:r w:rsidRPr="00444211">
        <w:rPr>
          <w:rStyle w:val="FontStyle50"/>
          <w:sz w:val="28"/>
          <w:szCs w:val="28"/>
        </w:rPr>
        <w:t>».</w:t>
      </w:r>
    </w:p>
    <w:p w:rsidR="001B2710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Диалог «Размышления о духовном  подвиге</w:t>
      </w:r>
      <w:r w:rsidRPr="00444211">
        <w:rPr>
          <w:rStyle w:val="FontStyle50"/>
          <w:b/>
          <w:sz w:val="28"/>
          <w:szCs w:val="28"/>
        </w:rPr>
        <w:t xml:space="preserve"> </w:t>
      </w:r>
      <w:proofErr w:type="spellStart"/>
      <w:r w:rsidRPr="00444211">
        <w:rPr>
          <w:rStyle w:val="FontStyle50"/>
          <w:sz w:val="28"/>
          <w:szCs w:val="28"/>
        </w:rPr>
        <w:t>новомучеников</w:t>
      </w:r>
      <w:proofErr w:type="spellEnd"/>
      <w:r w:rsidRPr="00444211">
        <w:rPr>
          <w:rStyle w:val="FontStyle50"/>
          <w:sz w:val="28"/>
          <w:szCs w:val="28"/>
        </w:rPr>
        <w:t xml:space="preserve"> </w:t>
      </w:r>
      <w:proofErr w:type="gramStart"/>
      <w:r w:rsidRPr="00444211">
        <w:rPr>
          <w:rStyle w:val="FontStyle50"/>
          <w:sz w:val="28"/>
          <w:szCs w:val="28"/>
        </w:rPr>
        <w:t>Белгородских</w:t>
      </w:r>
      <w:proofErr w:type="gramEnd"/>
      <w:r w:rsidRPr="00444211">
        <w:rPr>
          <w:rStyle w:val="FontStyle50"/>
          <w:sz w:val="28"/>
          <w:szCs w:val="28"/>
        </w:rPr>
        <w:t>».</w:t>
      </w:r>
    </w:p>
    <w:p w:rsidR="00CC0525" w:rsidRDefault="00CC0525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CC0525" w:rsidRDefault="00CC0525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</w:p>
    <w:p w:rsidR="00DA1EAC" w:rsidRPr="00444211" w:rsidRDefault="00DA1EAC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2.8.</w:t>
      </w:r>
      <w:r w:rsidRPr="00444211">
        <w:rPr>
          <w:rStyle w:val="FontStyle50"/>
          <w:sz w:val="28"/>
          <w:szCs w:val="28"/>
        </w:rPr>
        <w:t>Архиепископ Лука (</w:t>
      </w:r>
      <w:proofErr w:type="spellStart"/>
      <w:r w:rsidRPr="00444211">
        <w:rPr>
          <w:rStyle w:val="FontStyle50"/>
          <w:sz w:val="28"/>
          <w:szCs w:val="28"/>
        </w:rPr>
        <w:t>Войно-</w:t>
      </w:r>
      <w:r w:rsidR="0035257B">
        <w:rPr>
          <w:rStyle w:val="FontStyle50"/>
          <w:sz w:val="28"/>
          <w:szCs w:val="28"/>
        </w:rPr>
        <w:t>Ясенецкий</w:t>
      </w:r>
      <w:proofErr w:type="spellEnd"/>
      <w:r w:rsidR="0035257B">
        <w:rPr>
          <w:rStyle w:val="FontStyle50"/>
          <w:sz w:val="28"/>
          <w:szCs w:val="28"/>
        </w:rPr>
        <w:t>)</w:t>
      </w:r>
    </w:p>
    <w:p w:rsidR="00DA1EAC" w:rsidRPr="00444211" w:rsidRDefault="00DA1EAC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Жизнь и прославление. Замечательный хирург, священник. Пр</w:t>
      </w:r>
      <w:r w:rsidRPr="00444211">
        <w:rPr>
          <w:rStyle w:val="FontStyle50"/>
          <w:sz w:val="28"/>
          <w:szCs w:val="28"/>
        </w:rPr>
        <w:t>и</w:t>
      </w:r>
      <w:r w:rsidRPr="00444211">
        <w:rPr>
          <w:rStyle w:val="FontStyle50"/>
          <w:sz w:val="28"/>
          <w:szCs w:val="28"/>
        </w:rPr>
        <w:t>знание и награда И. Сталина. Сохранение больничного здания в Фатеже Курской области, построенного  в начале  XX века врачом Валентином Ф</w:t>
      </w:r>
      <w:r w:rsidRPr="00444211">
        <w:rPr>
          <w:rStyle w:val="FontStyle50"/>
          <w:sz w:val="28"/>
          <w:szCs w:val="28"/>
        </w:rPr>
        <w:t>е</w:t>
      </w:r>
      <w:r w:rsidRPr="00444211">
        <w:rPr>
          <w:rStyle w:val="FontStyle50"/>
          <w:sz w:val="28"/>
          <w:szCs w:val="28"/>
        </w:rPr>
        <w:t xml:space="preserve">ликсовичем </w:t>
      </w:r>
      <w:proofErr w:type="spellStart"/>
      <w:r w:rsidRPr="00444211">
        <w:rPr>
          <w:rStyle w:val="FontStyle50"/>
          <w:sz w:val="28"/>
          <w:szCs w:val="28"/>
        </w:rPr>
        <w:t>Войно-Ясенецким</w:t>
      </w:r>
      <w:proofErr w:type="spellEnd"/>
      <w:r w:rsidR="00CC0525">
        <w:rPr>
          <w:rStyle w:val="FontStyle50"/>
          <w:sz w:val="28"/>
          <w:szCs w:val="28"/>
        </w:rPr>
        <w:t xml:space="preserve"> (</w:t>
      </w:r>
      <w:r w:rsidRPr="00444211">
        <w:rPr>
          <w:rStyle w:val="FontStyle50"/>
          <w:sz w:val="28"/>
          <w:szCs w:val="28"/>
        </w:rPr>
        <w:t>архиепископом Симферопольским и Кры</w:t>
      </w:r>
      <w:r w:rsidRPr="00444211">
        <w:rPr>
          <w:rStyle w:val="FontStyle50"/>
          <w:sz w:val="28"/>
          <w:szCs w:val="28"/>
        </w:rPr>
        <w:t>м</w:t>
      </w:r>
      <w:r w:rsidRPr="00444211">
        <w:rPr>
          <w:rStyle w:val="FontStyle50"/>
          <w:sz w:val="28"/>
          <w:szCs w:val="28"/>
        </w:rPr>
        <w:t>ским).</w:t>
      </w:r>
    </w:p>
    <w:p w:rsidR="00DA1EAC" w:rsidRPr="00444211" w:rsidRDefault="00DA1EAC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</w:t>
      </w:r>
      <w:r>
        <w:rPr>
          <w:rStyle w:val="FontStyle50"/>
          <w:sz w:val="28"/>
          <w:szCs w:val="28"/>
        </w:rPr>
        <w:t>9</w:t>
      </w:r>
      <w:r w:rsidR="0035257B">
        <w:rPr>
          <w:rStyle w:val="FontStyle50"/>
          <w:sz w:val="28"/>
          <w:szCs w:val="28"/>
        </w:rPr>
        <w:t>. Врач, священник</w:t>
      </w:r>
    </w:p>
    <w:p w:rsidR="00DA1EAC" w:rsidRPr="00444211" w:rsidRDefault="00DA1EAC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>Исследовательская работа: «Врач, священник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rStyle w:val="FontStyle50"/>
          <w:sz w:val="28"/>
          <w:szCs w:val="28"/>
        </w:rPr>
        <w:t>Лука (</w:t>
      </w:r>
      <w:proofErr w:type="spellStart"/>
      <w:r w:rsidRPr="00444211">
        <w:rPr>
          <w:rStyle w:val="FontStyle50"/>
          <w:sz w:val="28"/>
          <w:szCs w:val="28"/>
        </w:rPr>
        <w:t>Войно</w:t>
      </w:r>
      <w:proofErr w:type="spellEnd"/>
      <w:r w:rsidRPr="00444211">
        <w:rPr>
          <w:rStyle w:val="FontStyle50"/>
          <w:sz w:val="28"/>
          <w:szCs w:val="28"/>
        </w:rPr>
        <w:t xml:space="preserve"> – </w:t>
      </w:r>
      <w:proofErr w:type="spellStart"/>
      <w:r w:rsidRPr="00444211">
        <w:rPr>
          <w:rStyle w:val="FontStyle50"/>
          <w:sz w:val="28"/>
          <w:szCs w:val="28"/>
        </w:rPr>
        <w:t>Ясенецкий</w:t>
      </w:r>
      <w:proofErr w:type="spellEnd"/>
      <w:r w:rsidRPr="00444211">
        <w:rPr>
          <w:rStyle w:val="FontStyle50"/>
          <w:sz w:val="28"/>
          <w:szCs w:val="28"/>
        </w:rPr>
        <w:t>).</w:t>
      </w:r>
    </w:p>
    <w:p w:rsidR="0035257B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</w:t>
      </w:r>
      <w:r w:rsidR="00DA1EAC">
        <w:rPr>
          <w:rStyle w:val="FontStyle50"/>
          <w:sz w:val="28"/>
          <w:szCs w:val="28"/>
        </w:rPr>
        <w:t>10</w:t>
      </w:r>
      <w:r w:rsidRPr="00444211">
        <w:rPr>
          <w:rStyle w:val="FontStyle50"/>
          <w:sz w:val="28"/>
          <w:szCs w:val="28"/>
        </w:rPr>
        <w:t>. Архимандрит Серафим (</w:t>
      </w:r>
      <w:proofErr w:type="spellStart"/>
      <w:r w:rsidRPr="00444211">
        <w:rPr>
          <w:rStyle w:val="FontStyle50"/>
          <w:sz w:val="28"/>
          <w:szCs w:val="28"/>
        </w:rPr>
        <w:t>Тяпочкин</w:t>
      </w:r>
      <w:proofErr w:type="spellEnd"/>
      <w:r w:rsidRPr="00444211">
        <w:rPr>
          <w:rStyle w:val="FontStyle50"/>
          <w:sz w:val="28"/>
          <w:szCs w:val="28"/>
        </w:rPr>
        <w:t>),</w:t>
      </w:r>
    </w:p>
    <w:p w:rsidR="0035257B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 настоятель Свято-Никольского храма</w:t>
      </w:r>
    </w:p>
    <w:p w:rsidR="001B2710" w:rsidRPr="00444211" w:rsidRDefault="001B2710" w:rsidP="00D72E71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 п. </w:t>
      </w:r>
      <w:proofErr w:type="gramStart"/>
      <w:r w:rsidRPr="00444211">
        <w:rPr>
          <w:rStyle w:val="FontStyle50"/>
          <w:sz w:val="28"/>
          <w:szCs w:val="28"/>
        </w:rPr>
        <w:t>Ракитное</w:t>
      </w:r>
      <w:proofErr w:type="gramEnd"/>
      <w:r w:rsidRPr="00444211">
        <w:rPr>
          <w:rStyle w:val="FontStyle50"/>
          <w:sz w:val="28"/>
          <w:szCs w:val="28"/>
        </w:rPr>
        <w:t xml:space="preserve"> Белгородской области.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 xml:space="preserve">Жизнь как духовный подвиг. Осуждение на многие годы в </w:t>
      </w:r>
      <w:proofErr w:type="spellStart"/>
      <w:r w:rsidRPr="00444211">
        <w:rPr>
          <w:rStyle w:val="FontStyle50"/>
          <w:sz w:val="28"/>
          <w:szCs w:val="28"/>
        </w:rPr>
        <w:t>И</w:t>
      </w:r>
      <w:r w:rsidR="00CC0525">
        <w:rPr>
          <w:rStyle w:val="FontStyle50"/>
          <w:sz w:val="28"/>
          <w:szCs w:val="28"/>
        </w:rPr>
        <w:t>гарку</w:t>
      </w:r>
      <w:proofErr w:type="spellEnd"/>
      <w:r w:rsidR="00CC0525">
        <w:rPr>
          <w:rStyle w:val="FontStyle50"/>
          <w:sz w:val="28"/>
          <w:szCs w:val="28"/>
        </w:rPr>
        <w:t xml:space="preserve"> на крайний Север. Тайные </w:t>
      </w:r>
      <w:r w:rsidRPr="00444211">
        <w:rPr>
          <w:rStyle w:val="FontStyle50"/>
          <w:sz w:val="28"/>
          <w:szCs w:val="28"/>
        </w:rPr>
        <w:t xml:space="preserve">богослужения в заключении. Настоятель Свято-Никольского храма п. </w:t>
      </w:r>
      <w:proofErr w:type="gramStart"/>
      <w:r w:rsidRPr="00444211">
        <w:rPr>
          <w:rStyle w:val="FontStyle50"/>
          <w:sz w:val="28"/>
          <w:szCs w:val="28"/>
        </w:rPr>
        <w:t>Ракитное</w:t>
      </w:r>
      <w:proofErr w:type="gramEnd"/>
      <w:r w:rsidRPr="00444211">
        <w:rPr>
          <w:rStyle w:val="FontStyle50"/>
          <w:sz w:val="28"/>
          <w:szCs w:val="28"/>
        </w:rPr>
        <w:t xml:space="preserve"> Белгородской области. Беззаветное служ</w:t>
      </w:r>
      <w:r w:rsidRPr="00444211">
        <w:rPr>
          <w:rStyle w:val="FontStyle50"/>
          <w:sz w:val="28"/>
          <w:szCs w:val="28"/>
        </w:rPr>
        <w:t>е</w:t>
      </w:r>
      <w:r w:rsidRPr="00444211">
        <w:rPr>
          <w:rStyle w:val="FontStyle50"/>
          <w:sz w:val="28"/>
          <w:szCs w:val="28"/>
        </w:rPr>
        <w:t xml:space="preserve">ние Богу, церкви. 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 Памятник и могила архимандриту в церковном дворе.  Народная любовь и почитание батюшки Серафима.</w:t>
      </w:r>
    </w:p>
    <w:p w:rsidR="001B2710" w:rsidRPr="00473609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color w:val="FFFFFF" w:themeColor="background1"/>
          <w:spacing w:val="-4"/>
          <w:sz w:val="32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</w:t>
      </w:r>
      <w:r w:rsidRPr="00473609">
        <w:rPr>
          <w:rStyle w:val="FontStyle50"/>
          <w:b/>
          <w:sz w:val="28"/>
          <w:szCs w:val="28"/>
        </w:rPr>
        <w:t xml:space="preserve">. </w:t>
      </w:r>
      <w:r w:rsidRPr="00473609">
        <w:rPr>
          <w:rStyle w:val="FontStyle50"/>
          <w:sz w:val="28"/>
          <w:szCs w:val="28"/>
        </w:rPr>
        <w:t>Сообщения детей о Серафиме (</w:t>
      </w:r>
      <w:proofErr w:type="spellStart"/>
      <w:r w:rsidRPr="00473609">
        <w:rPr>
          <w:rStyle w:val="FontStyle50"/>
          <w:sz w:val="28"/>
          <w:szCs w:val="28"/>
        </w:rPr>
        <w:t>Тяпочкине</w:t>
      </w:r>
      <w:proofErr w:type="spellEnd"/>
      <w:r w:rsidRPr="00473609">
        <w:rPr>
          <w:rStyle w:val="FontStyle50"/>
          <w:sz w:val="28"/>
          <w:szCs w:val="28"/>
        </w:rPr>
        <w:t>). Создание презент</w:t>
      </w:r>
      <w:r w:rsidRPr="00473609">
        <w:rPr>
          <w:rStyle w:val="FontStyle50"/>
          <w:sz w:val="28"/>
          <w:szCs w:val="28"/>
        </w:rPr>
        <w:t>а</w:t>
      </w:r>
      <w:r w:rsidR="00CC0525" w:rsidRPr="00473609">
        <w:rPr>
          <w:rStyle w:val="FontStyle50"/>
          <w:sz w:val="28"/>
          <w:szCs w:val="28"/>
        </w:rPr>
        <w:t>ции «</w:t>
      </w:r>
      <w:r w:rsidRPr="00473609">
        <w:rPr>
          <w:rStyle w:val="FontStyle50"/>
          <w:sz w:val="28"/>
          <w:szCs w:val="28"/>
        </w:rPr>
        <w:t>Душа Святого Белогорья».</w:t>
      </w:r>
    </w:p>
    <w:p w:rsidR="001B2710" w:rsidRPr="00444211" w:rsidRDefault="001B2710" w:rsidP="00D4351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>2.</w:t>
      </w:r>
      <w:r w:rsidR="00DA1EAC">
        <w:rPr>
          <w:rStyle w:val="FontStyle50"/>
          <w:sz w:val="28"/>
          <w:szCs w:val="28"/>
        </w:rPr>
        <w:t>11.</w:t>
      </w:r>
      <w:r w:rsidR="0035257B">
        <w:rPr>
          <w:rStyle w:val="FontStyle50"/>
          <w:sz w:val="28"/>
          <w:szCs w:val="28"/>
        </w:rPr>
        <w:t xml:space="preserve"> Праведник наших дней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Теория. </w:t>
      </w:r>
      <w:r w:rsidRPr="00444211">
        <w:rPr>
          <w:rStyle w:val="FontStyle50"/>
          <w:sz w:val="28"/>
          <w:szCs w:val="28"/>
        </w:rPr>
        <w:t>Видеофильм  о Серафиме (</w:t>
      </w:r>
      <w:proofErr w:type="spellStart"/>
      <w:r w:rsidRPr="00444211">
        <w:rPr>
          <w:rStyle w:val="FontStyle50"/>
          <w:sz w:val="28"/>
          <w:szCs w:val="28"/>
        </w:rPr>
        <w:t>Тяпочкине</w:t>
      </w:r>
      <w:proofErr w:type="spellEnd"/>
      <w:r w:rsidRPr="00444211">
        <w:rPr>
          <w:rStyle w:val="FontStyle50"/>
          <w:sz w:val="28"/>
          <w:szCs w:val="28"/>
        </w:rPr>
        <w:t>).</w:t>
      </w:r>
    </w:p>
    <w:p w:rsidR="001B2710" w:rsidRPr="00444211" w:rsidRDefault="00585AEE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b/>
          <w:sz w:val="28"/>
          <w:szCs w:val="28"/>
        </w:rPr>
        <w:t>П</w:t>
      </w:r>
      <w:r w:rsidR="001B2710" w:rsidRPr="00444211">
        <w:rPr>
          <w:rStyle w:val="FontStyle50"/>
          <w:b/>
          <w:sz w:val="28"/>
          <w:szCs w:val="28"/>
        </w:rPr>
        <w:t xml:space="preserve">рактика. </w:t>
      </w:r>
      <w:r w:rsidR="001B2710" w:rsidRPr="00444211">
        <w:rPr>
          <w:rStyle w:val="FontStyle50"/>
          <w:sz w:val="28"/>
          <w:szCs w:val="28"/>
        </w:rPr>
        <w:t>Рассказы, сочинения, эссе о праведнике наших дней.</w:t>
      </w:r>
    </w:p>
    <w:p w:rsidR="001B2710" w:rsidRPr="00444211" w:rsidRDefault="001B2710" w:rsidP="00D4351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2.12.Духовный подвиг </w:t>
      </w:r>
      <w:proofErr w:type="spellStart"/>
      <w:r w:rsidRPr="00444211">
        <w:rPr>
          <w:rStyle w:val="FontStyle50"/>
          <w:sz w:val="28"/>
          <w:szCs w:val="28"/>
        </w:rPr>
        <w:t>новомучеников</w:t>
      </w:r>
      <w:proofErr w:type="spellEnd"/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 xml:space="preserve">Практика. </w:t>
      </w:r>
      <w:r w:rsidRPr="00444211">
        <w:rPr>
          <w:rStyle w:val="FontStyle50"/>
          <w:sz w:val="28"/>
          <w:szCs w:val="28"/>
        </w:rPr>
        <w:t xml:space="preserve">Творческие (исследовательские) работы детей о </w:t>
      </w:r>
      <w:proofErr w:type="spellStart"/>
      <w:r w:rsidRPr="00444211">
        <w:rPr>
          <w:rStyle w:val="FontStyle50"/>
          <w:sz w:val="28"/>
          <w:szCs w:val="28"/>
        </w:rPr>
        <w:t>новомучениках</w:t>
      </w:r>
      <w:proofErr w:type="spellEnd"/>
      <w:r w:rsidRPr="00444211">
        <w:rPr>
          <w:rStyle w:val="FontStyle50"/>
          <w:sz w:val="28"/>
          <w:szCs w:val="28"/>
        </w:rPr>
        <w:t>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rStyle w:val="FontStyle50"/>
          <w:sz w:val="28"/>
          <w:szCs w:val="28"/>
        </w:rPr>
        <w:t xml:space="preserve">Диалог «Размышления </w:t>
      </w:r>
      <w:proofErr w:type="gramStart"/>
      <w:r w:rsidRPr="00444211">
        <w:rPr>
          <w:rStyle w:val="FontStyle50"/>
          <w:sz w:val="28"/>
          <w:szCs w:val="28"/>
        </w:rPr>
        <w:t>обучающихся</w:t>
      </w:r>
      <w:proofErr w:type="gramEnd"/>
      <w:r w:rsidRPr="00444211">
        <w:rPr>
          <w:rStyle w:val="FontStyle50"/>
          <w:sz w:val="28"/>
          <w:szCs w:val="28"/>
        </w:rPr>
        <w:t xml:space="preserve"> о времени, о духовном подвиге </w:t>
      </w:r>
      <w:proofErr w:type="spellStart"/>
      <w:r w:rsidRPr="00444211">
        <w:rPr>
          <w:rStyle w:val="FontStyle50"/>
          <w:sz w:val="28"/>
          <w:szCs w:val="28"/>
        </w:rPr>
        <w:t>нов</w:t>
      </w:r>
      <w:r w:rsidRPr="00444211">
        <w:rPr>
          <w:rStyle w:val="FontStyle50"/>
          <w:sz w:val="28"/>
          <w:szCs w:val="28"/>
        </w:rPr>
        <w:t>о</w:t>
      </w:r>
      <w:r w:rsidRPr="00444211">
        <w:rPr>
          <w:rStyle w:val="FontStyle50"/>
          <w:sz w:val="28"/>
          <w:szCs w:val="28"/>
        </w:rPr>
        <w:t>мучеников</w:t>
      </w:r>
      <w:proofErr w:type="spellEnd"/>
      <w:r w:rsidRPr="00444211">
        <w:rPr>
          <w:rStyle w:val="FontStyle50"/>
          <w:sz w:val="28"/>
          <w:szCs w:val="28"/>
        </w:rPr>
        <w:t xml:space="preserve"> Белгородских».</w:t>
      </w:r>
    </w:p>
    <w:p w:rsidR="001B2710" w:rsidRPr="00444211" w:rsidRDefault="007A54AA" w:rsidP="00D4351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2.13. Итоговое занятие</w:t>
      </w:r>
    </w:p>
    <w:p w:rsidR="001B2710" w:rsidRPr="00444211" w:rsidRDefault="00585AEE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 </w:t>
      </w:r>
      <w:r w:rsidR="001B2710" w:rsidRPr="00444211">
        <w:rPr>
          <w:rStyle w:val="FontStyle50"/>
          <w:b/>
          <w:sz w:val="28"/>
          <w:szCs w:val="28"/>
        </w:rPr>
        <w:t xml:space="preserve">Практика. </w:t>
      </w:r>
      <w:r w:rsidR="001B2710" w:rsidRPr="00444211">
        <w:rPr>
          <w:rStyle w:val="FontStyle50"/>
          <w:sz w:val="28"/>
          <w:szCs w:val="28"/>
        </w:rPr>
        <w:t>Защита</w:t>
      </w:r>
      <w:r w:rsidR="001B2710" w:rsidRPr="00444211">
        <w:rPr>
          <w:rStyle w:val="FontStyle50"/>
          <w:b/>
          <w:sz w:val="28"/>
          <w:szCs w:val="28"/>
        </w:rPr>
        <w:t xml:space="preserve"> </w:t>
      </w:r>
      <w:r w:rsidR="001B2710" w:rsidRPr="00444211">
        <w:rPr>
          <w:rStyle w:val="FontStyle50"/>
          <w:sz w:val="28"/>
          <w:szCs w:val="28"/>
        </w:rPr>
        <w:t>проекта «</w:t>
      </w:r>
      <w:proofErr w:type="spellStart"/>
      <w:r w:rsidR="001B2710" w:rsidRPr="00444211">
        <w:rPr>
          <w:rStyle w:val="FontStyle50"/>
          <w:sz w:val="28"/>
          <w:szCs w:val="28"/>
        </w:rPr>
        <w:t>Священномученики</w:t>
      </w:r>
      <w:proofErr w:type="spellEnd"/>
      <w:r w:rsidR="001B2710" w:rsidRPr="00444211">
        <w:rPr>
          <w:rStyle w:val="FontStyle50"/>
          <w:sz w:val="28"/>
          <w:szCs w:val="28"/>
        </w:rPr>
        <w:t xml:space="preserve">  и подвижники </w:t>
      </w:r>
      <w:r w:rsidR="001B2710" w:rsidRPr="00444211">
        <w:rPr>
          <w:rStyle w:val="FontStyle50"/>
          <w:sz w:val="28"/>
          <w:szCs w:val="28"/>
          <w:lang w:val="en-US"/>
        </w:rPr>
        <w:t>XX</w:t>
      </w:r>
      <w:r w:rsidR="001B2710" w:rsidRPr="00444211">
        <w:rPr>
          <w:rStyle w:val="FontStyle50"/>
          <w:sz w:val="28"/>
          <w:szCs w:val="28"/>
        </w:rPr>
        <w:t xml:space="preserve"> века»</w:t>
      </w:r>
      <w:r w:rsidR="001B2710" w:rsidRPr="00444211">
        <w:rPr>
          <w:rStyle w:val="FontStyle50"/>
          <w:b/>
          <w:sz w:val="28"/>
          <w:szCs w:val="28"/>
        </w:rPr>
        <w:t>.</w:t>
      </w:r>
    </w:p>
    <w:p w:rsidR="007A54AA" w:rsidRDefault="001B2710" w:rsidP="00D4351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szCs w:val="28"/>
        </w:rPr>
      </w:pPr>
      <w:r w:rsidRPr="00444211">
        <w:rPr>
          <w:rStyle w:val="FontStyle50"/>
          <w:sz w:val="28"/>
          <w:szCs w:val="28"/>
        </w:rPr>
        <w:t>2.14.</w:t>
      </w:r>
      <w:r w:rsidRPr="00444211">
        <w:rPr>
          <w:b/>
          <w:szCs w:val="28"/>
        </w:rPr>
        <w:t xml:space="preserve"> </w:t>
      </w:r>
      <w:r w:rsidRPr="00444211">
        <w:rPr>
          <w:szCs w:val="28"/>
        </w:rPr>
        <w:t xml:space="preserve">Белгородские </w:t>
      </w:r>
    </w:p>
    <w:p w:rsidR="001B2710" w:rsidRPr="00444211" w:rsidRDefault="001B2710" w:rsidP="00D43516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szCs w:val="28"/>
        </w:rPr>
      </w:pPr>
      <w:proofErr w:type="spellStart"/>
      <w:r w:rsidRPr="00444211">
        <w:rPr>
          <w:szCs w:val="28"/>
        </w:rPr>
        <w:t>но</w:t>
      </w:r>
      <w:r w:rsidR="007A54AA">
        <w:rPr>
          <w:szCs w:val="28"/>
        </w:rPr>
        <w:t>вомученики</w:t>
      </w:r>
      <w:proofErr w:type="spellEnd"/>
      <w:r w:rsidR="007A54AA">
        <w:rPr>
          <w:szCs w:val="28"/>
        </w:rPr>
        <w:t xml:space="preserve"> и праведники XX века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b/>
          <w:sz w:val="28"/>
          <w:szCs w:val="28"/>
        </w:rPr>
      </w:pPr>
      <w:r w:rsidRPr="00444211">
        <w:rPr>
          <w:rStyle w:val="FontStyle50"/>
          <w:b/>
          <w:sz w:val="28"/>
          <w:szCs w:val="28"/>
        </w:rPr>
        <w:t>Практика</w:t>
      </w:r>
      <w:r w:rsidR="00E51273">
        <w:rPr>
          <w:rStyle w:val="FontStyle50"/>
          <w:sz w:val="28"/>
          <w:szCs w:val="28"/>
        </w:rPr>
        <w:t xml:space="preserve">. Экскурсия </w:t>
      </w:r>
      <w:proofErr w:type="gramStart"/>
      <w:r w:rsidRPr="00444211">
        <w:rPr>
          <w:rStyle w:val="FontStyle50"/>
          <w:sz w:val="28"/>
          <w:szCs w:val="28"/>
        </w:rPr>
        <w:t>обучающимися</w:t>
      </w:r>
      <w:proofErr w:type="gramEnd"/>
      <w:r w:rsidRPr="00444211">
        <w:rPr>
          <w:rStyle w:val="FontStyle50"/>
          <w:sz w:val="28"/>
          <w:szCs w:val="28"/>
        </w:rPr>
        <w:t xml:space="preserve"> «</w:t>
      </w:r>
      <w:proofErr w:type="spellStart"/>
      <w:r w:rsidRPr="00444211">
        <w:rPr>
          <w:rStyle w:val="FontStyle50"/>
          <w:sz w:val="28"/>
          <w:szCs w:val="28"/>
        </w:rPr>
        <w:t>Священномученики</w:t>
      </w:r>
      <w:proofErr w:type="spellEnd"/>
      <w:r w:rsidRPr="00444211">
        <w:rPr>
          <w:rStyle w:val="FontStyle50"/>
          <w:sz w:val="28"/>
          <w:szCs w:val="28"/>
        </w:rPr>
        <w:t xml:space="preserve">  и подвижники </w:t>
      </w:r>
      <w:r w:rsidRPr="00444211">
        <w:rPr>
          <w:rStyle w:val="FontStyle50"/>
          <w:sz w:val="28"/>
          <w:szCs w:val="28"/>
          <w:lang w:val="en-US"/>
        </w:rPr>
        <w:t>XX</w:t>
      </w:r>
      <w:r w:rsidRPr="00444211">
        <w:rPr>
          <w:rStyle w:val="FontStyle50"/>
          <w:sz w:val="28"/>
          <w:szCs w:val="28"/>
        </w:rPr>
        <w:t xml:space="preserve"> века»</w:t>
      </w:r>
      <w:r w:rsidRPr="00444211">
        <w:rPr>
          <w:rStyle w:val="FontStyle50"/>
          <w:b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объяснительно-иллюстративное занятие, работа с источниками информации.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44211">
        <w:rPr>
          <w:b/>
          <w:szCs w:val="28"/>
        </w:rPr>
        <w:t xml:space="preserve">Практические формы: </w:t>
      </w:r>
      <w:r w:rsidRPr="00444211">
        <w:rPr>
          <w:szCs w:val="28"/>
        </w:rPr>
        <w:t xml:space="preserve">экскурсии в храмы, в Центр Святителя </w:t>
      </w:r>
      <w:proofErr w:type="spellStart"/>
      <w:r w:rsidRPr="00444211">
        <w:rPr>
          <w:szCs w:val="28"/>
        </w:rPr>
        <w:t>Иоасафа</w:t>
      </w:r>
      <w:proofErr w:type="spellEnd"/>
      <w:r w:rsidRPr="00444211">
        <w:rPr>
          <w:szCs w:val="28"/>
        </w:rPr>
        <w:t xml:space="preserve">, целевые экскурсии (Преображенский собор, мощи Святого </w:t>
      </w:r>
      <w:proofErr w:type="spellStart"/>
      <w:r w:rsidRPr="00444211">
        <w:rPr>
          <w:szCs w:val="28"/>
        </w:rPr>
        <w:t>новомученика</w:t>
      </w:r>
      <w:proofErr w:type="spellEnd"/>
      <w:r w:rsidRPr="00444211">
        <w:rPr>
          <w:szCs w:val="28"/>
        </w:rPr>
        <w:t xml:space="preserve"> </w:t>
      </w:r>
      <w:proofErr w:type="spellStart"/>
      <w:r w:rsidRPr="00444211">
        <w:rPr>
          <w:szCs w:val="28"/>
        </w:rPr>
        <w:t>Никодима</w:t>
      </w:r>
      <w:proofErr w:type="spellEnd"/>
      <w:r w:rsidRPr="00444211">
        <w:rPr>
          <w:szCs w:val="28"/>
        </w:rPr>
        <w:t xml:space="preserve">), сообщения о </w:t>
      </w:r>
      <w:proofErr w:type="spellStart"/>
      <w:r w:rsidRPr="00444211">
        <w:rPr>
          <w:szCs w:val="28"/>
        </w:rPr>
        <w:t>новомучениках</w:t>
      </w:r>
      <w:proofErr w:type="spellEnd"/>
      <w:r w:rsidRPr="00444211">
        <w:rPr>
          <w:szCs w:val="28"/>
        </w:rPr>
        <w:t xml:space="preserve"> </w:t>
      </w:r>
      <w:proofErr w:type="gramStart"/>
      <w:r w:rsidRPr="00444211">
        <w:rPr>
          <w:szCs w:val="28"/>
        </w:rPr>
        <w:t>белгородских</w:t>
      </w:r>
      <w:proofErr w:type="gramEnd"/>
      <w:r w:rsidRPr="00444211">
        <w:rPr>
          <w:szCs w:val="28"/>
        </w:rPr>
        <w:t xml:space="preserve">, исследовательские работы обучающихся, </w:t>
      </w:r>
      <w:r w:rsidRPr="00444211">
        <w:rPr>
          <w:rStyle w:val="FontStyle50"/>
          <w:sz w:val="28"/>
          <w:szCs w:val="28"/>
        </w:rPr>
        <w:t>диалог «Размышления обучающихся о времени, о д</w:t>
      </w:r>
      <w:r w:rsidRPr="00444211">
        <w:rPr>
          <w:rStyle w:val="FontStyle50"/>
          <w:sz w:val="28"/>
          <w:szCs w:val="28"/>
        </w:rPr>
        <w:t>у</w:t>
      </w:r>
      <w:r w:rsidRPr="00444211">
        <w:rPr>
          <w:rStyle w:val="FontStyle50"/>
          <w:sz w:val="28"/>
          <w:szCs w:val="28"/>
        </w:rPr>
        <w:t xml:space="preserve">ховном подвиге </w:t>
      </w:r>
      <w:proofErr w:type="spellStart"/>
      <w:r w:rsidRPr="00444211">
        <w:rPr>
          <w:rStyle w:val="FontStyle50"/>
          <w:sz w:val="28"/>
          <w:szCs w:val="28"/>
        </w:rPr>
        <w:t>новомучеников</w:t>
      </w:r>
      <w:proofErr w:type="spellEnd"/>
      <w:r w:rsidRPr="00444211">
        <w:rPr>
          <w:rStyle w:val="FontStyle50"/>
          <w:sz w:val="28"/>
          <w:szCs w:val="28"/>
        </w:rPr>
        <w:t xml:space="preserve"> Белгородских».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>фото, открытки, презентации, исторические д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кументы.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Style w:val="FontStyle50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444211">
        <w:rPr>
          <w:rFonts w:ascii="Times New Roman" w:hAnsi="Times New Roman" w:cs="Times New Roman"/>
          <w:sz w:val="28"/>
          <w:szCs w:val="28"/>
        </w:rPr>
        <w:t xml:space="preserve">: защита </w:t>
      </w:r>
      <w:r w:rsidRPr="00444211">
        <w:rPr>
          <w:rStyle w:val="FontStyle50"/>
          <w:sz w:val="28"/>
          <w:szCs w:val="28"/>
        </w:rPr>
        <w:t>проекта «</w:t>
      </w:r>
      <w:proofErr w:type="spellStart"/>
      <w:r w:rsidRPr="00444211">
        <w:rPr>
          <w:rStyle w:val="FontStyle50"/>
          <w:sz w:val="28"/>
          <w:szCs w:val="28"/>
        </w:rPr>
        <w:t>Священномученики</w:t>
      </w:r>
      <w:proofErr w:type="spellEnd"/>
      <w:r w:rsidRPr="00444211">
        <w:rPr>
          <w:rStyle w:val="FontStyle50"/>
          <w:sz w:val="28"/>
          <w:szCs w:val="28"/>
        </w:rPr>
        <w:t xml:space="preserve">  и по</w:t>
      </w:r>
      <w:r w:rsidRPr="00444211">
        <w:rPr>
          <w:rStyle w:val="FontStyle50"/>
          <w:sz w:val="28"/>
          <w:szCs w:val="28"/>
        </w:rPr>
        <w:t>д</w:t>
      </w:r>
      <w:r w:rsidRPr="00444211">
        <w:rPr>
          <w:rStyle w:val="FontStyle50"/>
          <w:sz w:val="28"/>
          <w:szCs w:val="28"/>
        </w:rPr>
        <w:t xml:space="preserve">вижники </w:t>
      </w:r>
      <w:r w:rsidRPr="00444211">
        <w:rPr>
          <w:rStyle w:val="FontStyle50"/>
          <w:sz w:val="28"/>
          <w:szCs w:val="28"/>
          <w:lang w:val="en-US"/>
        </w:rPr>
        <w:t>XX</w:t>
      </w:r>
      <w:r w:rsidRPr="00444211">
        <w:rPr>
          <w:rStyle w:val="FontStyle50"/>
          <w:sz w:val="28"/>
          <w:szCs w:val="28"/>
        </w:rPr>
        <w:t xml:space="preserve"> века».</w:t>
      </w:r>
    </w:p>
    <w:p w:rsidR="00CC0525" w:rsidRDefault="00CC0525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lang w:val="uk-UA"/>
        </w:rPr>
      </w:pP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proofErr w:type="spellStart"/>
      <w:r w:rsidRPr="00444211">
        <w:rPr>
          <w:rFonts w:ascii="Times New Roman" w:hAnsi="Times New Roman" w:cs="Times New Roman"/>
          <w:b/>
          <w:shadow/>
          <w:sz w:val="28"/>
          <w:szCs w:val="28"/>
          <w:lang w:val="uk-UA"/>
        </w:rPr>
        <w:t>Раздел</w:t>
      </w:r>
      <w:proofErr w:type="spellEnd"/>
      <w:r w:rsidRPr="00444211">
        <w:rPr>
          <w:rFonts w:ascii="Times New Roman" w:hAnsi="Times New Roman" w:cs="Times New Roman"/>
          <w:b/>
          <w:shadow/>
          <w:sz w:val="28"/>
          <w:szCs w:val="28"/>
          <w:lang w:val="uk-UA"/>
        </w:rPr>
        <w:t xml:space="preserve"> </w:t>
      </w:r>
      <w:r w:rsidR="00842044">
        <w:rPr>
          <w:rFonts w:ascii="Times New Roman" w:hAnsi="Times New Roman" w:cs="Times New Roman"/>
          <w:b/>
          <w:shadow/>
          <w:sz w:val="28"/>
          <w:szCs w:val="28"/>
          <w:lang w:val="en-US"/>
        </w:rPr>
        <w:t>III</w:t>
      </w:r>
      <w:r w:rsidRPr="00444211">
        <w:rPr>
          <w:rFonts w:ascii="Times New Roman" w:hAnsi="Times New Roman" w:cs="Times New Roman"/>
          <w:b/>
          <w:shadow/>
          <w:sz w:val="28"/>
          <w:szCs w:val="28"/>
          <w:lang w:val="uk-UA"/>
        </w:rPr>
        <w:t>.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585AEE">
        <w:rPr>
          <w:rFonts w:ascii="Times New Roman" w:hAnsi="Times New Roman" w:cs="Times New Roman"/>
          <w:b/>
          <w:shadow/>
          <w:sz w:val="28"/>
          <w:szCs w:val="28"/>
        </w:rPr>
        <w:t xml:space="preserve">Православная 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культура </w:t>
      </w:r>
      <w:r w:rsidR="00585AEE">
        <w:rPr>
          <w:rFonts w:ascii="Times New Roman" w:hAnsi="Times New Roman" w:cs="Times New Roman"/>
          <w:b/>
          <w:shadow/>
          <w:sz w:val="28"/>
          <w:szCs w:val="28"/>
        </w:rPr>
        <w:t>Белогорья</w:t>
      </w:r>
    </w:p>
    <w:p w:rsidR="001B2710" w:rsidRPr="00E840F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E840F6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3.1. </w:t>
      </w:r>
      <w:r w:rsidR="007A54AA">
        <w:rPr>
          <w:rFonts w:ascii="Times New Roman" w:hAnsi="Times New Roman" w:cs="Times New Roman"/>
          <w:b/>
          <w:i/>
          <w:shadow/>
          <w:sz w:val="28"/>
          <w:szCs w:val="28"/>
        </w:rPr>
        <w:t>Храмовое зодчество</w:t>
      </w:r>
    </w:p>
    <w:p w:rsidR="007A54AA" w:rsidRDefault="001B2710" w:rsidP="007A54A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3.1. Кафедральный собор</w:t>
      </w:r>
    </w:p>
    <w:p w:rsidR="001B2710" w:rsidRPr="00444211" w:rsidRDefault="001B2710" w:rsidP="007A54A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Алек</w:t>
      </w:r>
      <w:r w:rsidR="007A54AA">
        <w:rPr>
          <w:rFonts w:ascii="Times New Roman" w:hAnsi="Times New Roman" w:cs="Times New Roman"/>
          <w:sz w:val="28"/>
          <w:szCs w:val="28"/>
        </w:rPr>
        <w:t>сандра Невского в Старом Осколе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Церковь Александра Невского в </w:t>
      </w:r>
      <w:r w:rsidRPr="0044421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158E6">
        <w:rPr>
          <w:rFonts w:ascii="Times New Roman" w:hAnsi="Times New Roman" w:cs="Times New Roman"/>
          <w:sz w:val="28"/>
          <w:szCs w:val="28"/>
        </w:rPr>
        <w:t xml:space="preserve"> веке за речкой </w:t>
      </w:r>
      <w:proofErr w:type="spellStart"/>
      <w:r w:rsidR="004158E6">
        <w:rPr>
          <w:rFonts w:ascii="Times New Roman" w:hAnsi="Times New Roman" w:cs="Times New Roman"/>
          <w:sz w:val="28"/>
          <w:szCs w:val="28"/>
        </w:rPr>
        <w:t>Осколец</w:t>
      </w:r>
      <w:proofErr w:type="spellEnd"/>
      <w:r w:rsidR="004158E6">
        <w:rPr>
          <w:rFonts w:ascii="Times New Roman" w:hAnsi="Times New Roman" w:cs="Times New Roman"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Один предел в честь Александра Невского.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Трехярусная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колокольня. Благ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верный князь - чин святости. Христианские добродетели и воинские добл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Сообщения, доклады о князе Александре Невском, выдающемся полководце и мудром политическом деятеле.</w:t>
      </w:r>
    </w:p>
    <w:p w:rsidR="007A54AA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3.2.Спасо-Преображенский</w:t>
      </w:r>
    </w:p>
    <w:p w:rsidR="001B2710" w:rsidRPr="00444211" w:rsidRDefault="007A54AA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кафедральный собор в Губкине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Один из крупных по площади и красивых храмов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Спасо-Преображенский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собор. Строительство новых совреме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ных храмов. Меценаты - крупнейший  Лебединский ГОК.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Сообщения, доклады детей «Преображение хра</w:t>
      </w:r>
      <w:r w:rsidR="007A54AA">
        <w:rPr>
          <w:rFonts w:ascii="Times New Roman" w:hAnsi="Times New Roman" w:cs="Times New Roman"/>
          <w:sz w:val="28"/>
          <w:szCs w:val="28"/>
        </w:rPr>
        <w:t xml:space="preserve">мового зодчества </w:t>
      </w:r>
      <w:proofErr w:type="spellStart"/>
      <w:r w:rsidR="007A54AA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7A54AA">
        <w:rPr>
          <w:rFonts w:ascii="Times New Roman" w:hAnsi="Times New Roman" w:cs="Times New Roman"/>
          <w:sz w:val="28"/>
          <w:szCs w:val="28"/>
        </w:rPr>
        <w:t>».</w:t>
      </w:r>
    </w:p>
    <w:p w:rsidR="00CB182C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Воскресен</w:t>
      </w:r>
      <w:r w:rsidR="007A54AA">
        <w:rPr>
          <w:rFonts w:ascii="Times New Roman" w:hAnsi="Times New Roman" w:cs="Times New Roman"/>
          <w:sz w:val="28"/>
          <w:szCs w:val="28"/>
        </w:rPr>
        <w:t xml:space="preserve">ская церковь в </w:t>
      </w:r>
      <w:proofErr w:type="spellStart"/>
      <w:r w:rsidR="007A54AA">
        <w:rPr>
          <w:rFonts w:ascii="Times New Roman" w:hAnsi="Times New Roman" w:cs="Times New Roman"/>
          <w:sz w:val="28"/>
          <w:szCs w:val="28"/>
        </w:rPr>
        <w:t>Хотмыжске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Возникновение поселения в </w:t>
      </w:r>
      <w:r w:rsidRPr="004442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4211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роменской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культуры.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</w:t>
      </w:r>
      <w:r w:rsidRPr="00444211">
        <w:rPr>
          <w:rFonts w:ascii="Times New Roman" w:hAnsi="Times New Roman" w:cs="Times New Roman"/>
          <w:sz w:val="28"/>
          <w:szCs w:val="28"/>
        </w:rPr>
        <w:t>т</w:t>
      </w:r>
      <w:r w:rsidRPr="00444211">
        <w:rPr>
          <w:rFonts w:ascii="Times New Roman" w:hAnsi="Times New Roman" w:cs="Times New Roman"/>
          <w:sz w:val="28"/>
          <w:szCs w:val="28"/>
        </w:rPr>
        <w:t>мыжск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пограничная крепость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Переяславского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княжества. Основание на месте древнего городища  жилого города и крепости Белгородской обор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нительной черты. 1040 год - строительство деревянной церкви Воскресения. В годы безбожия - склад с ядохимикатами. Современный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Хотмыжск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п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мятник древней культуры. Восстановление храма. Послание в будущее в стене храма.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Сочинение – рассуждение  «Что смогут прочитать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белгородцы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в послании потомкам в 2099 году?»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3.4.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Храм Мих</w:t>
      </w:r>
      <w:r w:rsidR="004158E6">
        <w:rPr>
          <w:rFonts w:ascii="Times New Roman" w:hAnsi="Times New Roman" w:cs="Times New Roman"/>
          <w:shadow/>
          <w:sz w:val="28"/>
          <w:szCs w:val="28"/>
        </w:rPr>
        <w:t xml:space="preserve">аила  Архистратига </w:t>
      </w:r>
      <w:r w:rsidR="007A54AA">
        <w:rPr>
          <w:rFonts w:ascii="Times New Roman" w:hAnsi="Times New Roman" w:cs="Times New Roman"/>
          <w:shadow/>
          <w:sz w:val="28"/>
          <w:szCs w:val="28"/>
        </w:rPr>
        <w:t>в Борисовке</w:t>
      </w:r>
    </w:p>
    <w:p w:rsidR="001B2710" w:rsidRPr="00444211" w:rsidRDefault="001E5E55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</w:t>
      </w:r>
      <w:r w:rsidR="001B2710" w:rsidRPr="00444211">
        <w:rPr>
          <w:rFonts w:ascii="Times New Roman" w:hAnsi="Times New Roman" w:cs="Times New Roman"/>
          <w:b/>
          <w:sz w:val="28"/>
          <w:szCs w:val="28"/>
        </w:rPr>
        <w:t xml:space="preserve">еория. </w:t>
      </w:r>
      <w:r w:rsidR="001B2710" w:rsidRPr="00444211">
        <w:rPr>
          <w:rFonts w:ascii="Times New Roman" w:hAnsi="Times New Roman" w:cs="Times New Roman"/>
          <w:sz w:val="28"/>
          <w:szCs w:val="28"/>
        </w:rPr>
        <w:t>Чудотворная икона Тихвинской Божией Матери. Граф Б. Шер</w:t>
      </w:r>
      <w:r w:rsidR="001B2710" w:rsidRPr="00444211">
        <w:rPr>
          <w:rFonts w:ascii="Times New Roman" w:hAnsi="Times New Roman" w:cs="Times New Roman"/>
          <w:sz w:val="28"/>
          <w:szCs w:val="28"/>
        </w:rPr>
        <w:t>е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метьев – великий полководец Петровской эпохи. Неповторимый иконостас- пепел роз, сделанный ко дню канонизации Святителя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Создание презентации « Петровская эпоха».</w:t>
      </w:r>
    </w:p>
    <w:p w:rsidR="007A54AA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3.5. Церковь во имя Святых 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Первове</w:t>
      </w:r>
      <w:r w:rsidR="007A54AA">
        <w:rPr>
          <w:rFonts w:ascii="Times New Roman" w:hAnsi="Times New Roman" w:cs="Times New Roman"/>
          <w:shadow/>
          <w:sz w:val="28"/>
          <w:szCs w:val="28"/>
        </w:rPr>
        <w:t>рховных</w:t>
      </w:r>
      <w:proofErr w:type="spellEnd"/>
      <w:r w:rsidR="007A54AA">
        <w:rPr>
          <w:rFonts w:ascii="Times New Roman" w:hAnsi="Times New Roman" w:cs="Times New Roman"/>
          <w:shadow/>
          <w:sz w:val="28"/>
          <w:szCs w:val="28"/>
        </w:rPr>
        <w:t xml:space="preserve"> Апостолов Петра и Павла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Храм – монумент в п. Прохоровка Белгородской области.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Возвед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ние храма в память о павших в боях на Огненной </w:t>
      </w:r>
      <w:r w:rsidR="007A54AA">
        <w:rPr>
          <w:rFonts w:ascii="Times New Roman" w:hAnsi="Times New Roman" w:cs="Times New Roman"/>
          <w:sz w:val="28"/>
          <w:szCs w:val="28"/>
        </w:rPr>
        <w:t>дуге к 50-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Победы в В</w:t>
      </w:r>
      <w:r w:rsidR="00CD7313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="00CD7313">
        <w:rPr>
          <w:rFonts w:ascii="Times New Roman" w:hAnsi="Times New Roman" w:cs="Times New Roman"/>
          <w:sz w:val="28"/>
          <w:szCs w:val="28"/>
        </w:rPr>
        <w:t>течественной</w:t>
      </w:r>
      <w:r w:rsidR="009A6CEB">
        <w:rPr>
          <w:rFonts w:ascii="Times New Roman" w:hAnsi="Times New Roman" w:cs="Times New Roman"/>
          <w:sz w:val="28"/>
          <w:szCs w:val="28"/>
        </w:rPr>
        <w:t xml:space="preserve"> </w:t>
      </w:r>
      <w:r w:rsidR="00CD7313">
        <w:rPr>
          <w:rFonts w:ascii="Times New Roman" w:hAnsi="Times New Roman" w:cs="Times New Roman"/>
          <w:sz w:val="28"/>
          <w:szCs w:val="28"/>
        </w:rPr>
        <w:t>войны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Подготовка и проведение экскурсии воспитанниками «Третье поле ратное».</w:t>
      </w:r>
    </w:p>
    <w:p w:rsidR="00D4351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3.6.</w:t>
      </w:r>
      <w:r w:rsidR="004158E6">
        <w:rPr>
          <w:rFonts w:ascii="Times New Roman" w:hAnsi="Times New Roman" w:cs="Times New Roman"/>
          <w:shadow/>
          <w:sz w:val="28"/>
          <w:szCs w:val="28"/>
        </w:rPr>
        <w:t xml:space="preserve"> Храм Рождества Богородицы в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Курской Коренной 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Рождества Пресв</w:t>
      </w:r>
      <w:r w:rsidR="007A54AA">
        <w:rPr>
          <w:rFonts w:ascii="Times New Roman" w:hAnsi="Times New Roman" w:cs="Times New Roman"/>
          <w:shadow/>
          <w:sz w:val="28"/>
          <w:szCs w:val="28"/>
        </w:rPr>
        <w:t>ятой Богородицы мужской пустыне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История возникновения храма. Бедствия пустыни. Исчезновение иконы после революции. Разрушение монастыря. Восстановление монаст</w:t>
      </w:r>
      <w:r w:rsidRPr="00444211">
        <w:rPr>
          <w:rFonts w:ascii="Times New Roman" w:hAnsi="Times New Roman" w:cs="Times New Roman"/>
          <w:sz w:val="28"/>
          <w:szCs w:val="28"/>
        </w:rPr>
        <w:t>ы</w:t>
      </w:r>
      <w:r w:rsidRPr="00444211">
        <w:rPr>
          <w:rFonts w:ascii="Times New Roman" w:hAnsi="Times New Roman" w:cs="Times New Roman"/>
          <w:sz w:val="28"/>
          <w:szCs w:val="28"/>
        </w:rPr>
        <w:t>ря в 90-годы. Строительство Храма Рождества Богородицы в кратчайший срок</w:t>
      </w:r>
      <w:r w:rsidR="004158E6">
        <w:rPr>
          <w:rFonts w:ascii="Times New Roman" w:hAnsi="Times New Roman" w:cs="Times New Roman"/>
          <w:sz w:val="28"/>
          <w:szCs w:val="28"/>
        </w:rPr>
        <w:t xml:space="preserve">- прибытие иконы из США в день </w:t>
      </w:r>
      <w:r w:rsidRPr="00444211">
        <w:rPr>
          <w:rFonts w:ascii="Times New Roman" w:hAnsi="Times New Roman" w:cs="Times New Roman"/>
          <w:sz w:val="28"/>
          <w:szCs w:val="28"/>
        </w:rPr>
        <w:t>своего обретения.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Посещение Преображенского собора. Икона « Знамение».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Беседа с настоятелем храма .</w:t>
      </w:r>
    </w:p>
    <w:p w:rsidR="001B2710" w:rsidRPr="00444211" w:rsidRDefault="00017D0D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Сергиево-Казанский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 </w:t>
      </w:r>
      <w:r w:rsidR="001B2710" w:rsidRPr="00444211">
        <w:rPr>
          <w:rFonts w:ascii="Times New Roman" w:hAnsi="Times New Roman" w:cs="Times New Roman"/>
          <w:sz w:val="28"/>
          <w:szCs w:val="28"/>
        </w:rPr>
        <w:t>в Курске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017D0D">
        <w:rPr>
          <w:rFonts w:ascii="Times New Roman" w:hAnsi="Times New Roman" w:cs="Times New Roman"/>
          <w:sz w:val="28"/>
          <w:szCs w:val="28"/>
        </w:rPr>
        <w:t xml:space="preserve">Строительство храма </w:t>
      </w:r>
      <w:r w:rsidRPr="00444211">
        <w:rPr>
          <w:rFonts w:ascii="Times New Roman" w:hAnsi="Times New Roman" w:cs="Times New Roman"/>
          <w:sz w:val="28"/>
          <w:szCs w:val="28"/>
        </w:rPr>
        <w:t>в честь святого Сергия Радонежского и К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занской  Божией Матери. Придел в честь Преподобного Серафима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Саро</w:t>
      </w:r>
      <w:r w:rsidRPr="00444211">
        <w:rPr>
          <w:rFonts w:ascii="Times New Roman" w:hAnsi="Times New Roman" w:cs="Times New Roman"/>
          <w:sz w:val="28"/>
          <w:szCs w:val="28"/>
        </w:rPr>
        <w:t>в</w:t>
      </w:r>
      <w:r w:rsidRPr="004442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уроженца Курска.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Написать рассказ «Детство Прохора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  <w:r w:rsidRPr="00444211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444211">
        <w:rPr>
          <w:rFonts w:ascii="Times New Roman" w:hAnsi="Times New Roman" w:cs="Times New Roman"/>
          <w:sz w:val="28"/>
          <w:szCs w:val="28"/>
        </w:rPr>
        <w:t>Иллюстрир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вать свое произведение.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3.8.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Успенская церковь 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 районе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Владелец поселения – князь Волконский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4211">
        <w:rPr>
          <w:rFonts w:ascii="Times New Roman" w:hAnsi="Times New Roman" w:cs="Times New Roman"/>
          <w:sz w:val="28"/>
          <w:szCs w:val="28"/>
        </w:rPr>
        <w:t>Уникальная достоприм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чательность - Успенская церковь (</w:t>
      </w:r>
      <w:smartTag w:uri="urn:schemas-microsoft-com:office:smarttags" w:element="metricconverter">
        <w:smartTagPr>
          <w:attr w:name="ProductID" w:val="1887 г"/>
        </w:smartTagPr>
        <w:r w:rsidRPr="00444211">
          <w:rPr>
            <w:rFonts w:ascii="Times New Roman" w:hAnsi="Times New Roman" w:cs="Times New Roman"/>
            <w:sz w:val="28"/>
            <w:szCs w:val="28"/>
          </w:rPr>
          <w:t>1887 г</w:t>
        </w:r>
      </w:smartTag>
      <w:r w:rsidRPr="00444211">
        <w:rPr>
          <w:rFonts w:ascii="Times New Roman" w:hAnsi="Times New Roman" w:cs="Times New Roman"/>
          <w:sz w:val="28"/>
          <w:szCs w:val="28"/>
        </w:rPr>
        <w:t>), построенная на средства прих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жан. Настенная живопись и необычное  внутреннее убранство храма.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Создание презентации « Храмы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в честь Успения Богородицы»</w:t>
      </w:r>
    </w:p>
    <w:p w:rsidR="007A54AA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3.9.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Храмовое зодчество как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неотъемлимая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часть </w:t>
      </w:r>
    </w:p>
    <w:p w:rsidR="007A54AA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содержания экскурсии в </w:t>
      </w:r>
      <w:proofErr w:type="gramStart"/>
      <w:r w:rsidRPr="00E840F6">
        <w:rPr>
          <w:rFonts w:ascii="Times New Roman" w:hAnsi="Times New Roman" w:cs="Times New Roman"/>
          <w:shadow/>
          <w:sz w:val="28"/>
          <w:szCs w:val="28"/>
        </w:rPr>
        <w:t>духовно-просветительском</w:t>
      </w:r>
      <w:proofErr w:type="gramEnd"/>
    </w:p>
    <w:p w:rsidR="001B2710" w:rsidRPr="00E840F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E840F6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Pr="00E840F6">
        <w:rPr>
          <w:rFonts w:ascii="Times New Roman" w:hAnsi="Times New Roman" w:cs="Times New Roman"/>
          <w:shadow/>
          <w:sz w:val="28"/>
          <w:szCs w:val="28"/>
        </w:rPr>
        <w:t>Центре</w:t>
      </w:r>
      <w:proofErr w:type="gramEnd"/>
      <w:r w:rsidRPr="00E840F6">
        <w:rPr>
          <w:rFonts w:ascii="Times New Roman" w:hAnsi="Times New Roman" w:cs="Times New Roman"/>
          <w:shadow/>
          <w:sz w:val="28"/>
          <w:szCs w:val="28"/>
        </w:rPr>
        <w:t xml:space="preserve"> во имя Святителя </w:t>
      </w:r>
      <w:proofErr w:type="spellStart"/>
      <w:r w:rsidRPr="00E840F6">
        <w:rPr>
          <w:rFonts w:ascii="Times New Roman" w:hAnsi="Times New Roman" w:cs="Times New Roman"/>
          <w:shadow/>
          <w:sz w:val="28"/>
          <w:szCs w:val="28"/>
        </w:rPr>
        <w:t>Иоасафа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0F6">
        <w:rPr>
          <w:rFonts w:ascii="Times New Roman" w:hAnsi="Times New Roman" w:cs="Times New Roman"/>
          <w:b/>
          <w:sz w:val="28"/>
          <w:szCs w:val="28"/>
        </w:rPr>
        <w:t>Теория.</w:t>
      </w:r>
      <w:r w:rsidR="00C305F9">
        <w:rPr>
          <w:rFonts w:ascii="Times New Roman" w:hAnsi="Times New Roman" w:cs="Times New Roman"/>
          <w:sz w:val="28"/>
          <w:szCs w:val="28"/>
        </w:rPr>
        <w:t xml:space="preserve"> Православное церковное </w:t>
      </w:r>
      <w:r w:rsidRPr="00444211">
        <w:rPr>
          <w:rFonts w:ascii="Times New Roman" w:hAnsi="Times New Roman" w:cs="Times New Roman"/>
          <w:sz w:val="28"/>
          <w:szCs w:val="28"/>
        </w:rPr>
        <w:t xml:space="preserve">зодчество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Отличительные черты архитектуры храмов</w:t>
      </w:r>
      <w:r w:rsidR="00CD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13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Экскурсия по залам Центра.</w:t>
      </w:r>
    </w:p>
    <w:p w:rsidR="00D4351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3.10.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Организация работы над проектом </w:t>
      </w:r>
    </w:p>
    <w:p w:rsidR="00D4351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«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Православное церковное зодчество памятных мест 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и паломнических маршрутов»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Знакомство с методикой разработки  путеводителей, составление карты, атласа.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C305F9">
        <w:rPr>
          <w:rFonts w:ascii="Times New Roman" w:hAnsi="Times New Roman" w:cs="Times New Roman"/>
          <w:sz w:val="28"/>
          <w:szCs w:val="28"/>
        </w:rPr>
        <w:t xml:space="preserve">Составление карты </w:t>
      </w:r>
      <w:r w:rsidRPr="00444211">
        <w:rPr>
          <w:rFonts w:ascii="Times New Roman" w:hAnsi="Times New Roman" w:cs="Times New Roman"/>
          <w:sz w:val="28"/>
          <w:szCs w:val="28"/>
        </w:rPr>
        <w:t>паломнических маршрутов.</w:t>
      </w:r>
    </w:p>
    <w:p w:rsidR="00E840F6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3.11. Итоговое занятие: защита проекта </w:t>
      </w:r>
    </w:p>
    <w:p w:rsidR="001B2710" w:rsidRPr="00444211" w:rsidRDefault="001B2710" w:rsidP="00E840F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«Православное церковное зодчество памятных мест и паломнических ма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шрутов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белгородцев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 занятия, чтение Библии, изучение информации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разных источниках о возрожденных на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храмах.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экскурсии в храмы, встречи со священником, инт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ресным человеком, сообщения, доклады; творческая работа, составление рассказов, презе</w:t>
      </w:r>
      <w:r w:rsidR="002E775D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тации, карта паломнических маршрутов, разработка пут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водителей.  </w:t>
      </w:r>
      <w:proofErr w:type="gram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иконы, запись духовной музыки, иллюстрации, художественные произведения, архивные документы.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итогов: </w:t>
      </w:r>
      <w:r w:rsidRPr="00444211">
        <w:rPr>
          <w:rFonts w:ascii="Times New Roman" w:hAnsi="Times New Roman" w:cs="Times New Roman"/>
          <w:sz w:val="28"/>
          <w:szCs w:val="28"/>
        </w:rPr>
        <w:t>защита проекта «Православное церковное зо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 xml:space="preserve">чество памятных мест и паломнических маршрутов». </w:t>
      </w:r>
    </w:p>
    <w:p w:rsidR="00C305F9" w:rsidRDefault="00C305F9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C305F9" w:rsidRDefault="00C305F9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C305F9" w:rsidRDefault="00C305F9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C305F9" w:rsidRDefault="00C305F9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C305F9" w:rsidRDefault="00C305F9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D43516" w:rsidRPr="009D094C" w:rsidRDefault="001B2710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9D094C">
        <w:rPr>
          <w:rFonts w:ascii="Times New Roman" w:hAnsi="Times New Roman" w:cs="Times New Roman"/>
          <w:b/>
          <w:i/>
          <w:shadow/>
          <w:sz w:val="28"/>
          <w:szCs w:val="28"/>
        </w:rPr>
        <w:t>3.2.«Славим Святую Русь- Святое Белогорье</w:t>
      </w:r>
    </w:p>
    <w:p w:rsidR="001B2710" w:rsidRPr="009D094C" w:rsidRDefault="001B2710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9D094C">
        <w:rPr>
          <w:rFonts w:ascii="Times New Roman" w:hAnsi="Times New Roman" w:cs="Times New Roman"/>
          <w:b/>
          <w:i/>
          <w:shadow/>
          <w:sz w:val="28"/>
          <w:szCs w:val="28"/>
        </w:rPr>
        <w:t>(проект по итогам экскурсий)</w:t>
      </w:r>
    </w:p>
    <w:p w:rsidR="001B2710" w:rsidRPr="009D094C" w:rsidRDefault="001B2710" w:rsidP="009D094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9D094C">
        <w:rPr>
          <w:rFonts w:ascii="Times New Roman" w:hAnsi="Times New Roman" w:cs="Times New Roman"/>
          <w:b/>
          <w:i/>
          <w:shadow/>
          <w:sz w:val="28"/>
          <w:szCs w:val="28"/>
        </w:rPr>
        <w:t>Паломничество по Святым местам»</w:t>
      </w:r>
    </w:p>
    <w:p w:rsidR="001B2710" w:rsidRPr="00444211" w:rsidRDefault="001B2710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3.2.1. Святые места Руси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«</w:t>
      </w:r>
      <w:r w:rsidRPr="00444211">
        <w:rPr>
          <w:rFonts w:ascii="Times New Roman" w:hAnsi="Times New Roman" w:cs="Times New Roman"/>
          <w:color w:val="000000"/>
          <w:sz w:val="28"/>
          <w:szCs w:val="28"/>
        </w:rPr>
        <w:t>Православное паломничество</w:t>
      </w:r>
      <w:r w:rsidRPr="00444211">
        <w:rPr>
          <w:rFonts w:ascii="Times New Roman" w:hAnsi="Times New Roman" w:cs="Times New Roman"/>
          <w:sz w:val="28"/>
          <w:szCs w:val="28"/>
        </w:rPr>
        <w:t xml:space="preserve"> - давняя и почитаемая в нашем хр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столюбивом народе традиция. Освя</w:t>
      </w:r>
      <w:r w:rsidR="00E840F6">
        <w:rPr>
          <w:rFonts w:ascii="Times New Roman" w:hAnsi="Times New Roman" w:cs="Times New Roman"/>
          <w:sz w:val="28"/>
          <w:szCs w:val="28"/>
        </w:rPr>
        <w:t>щение пути паломников  стопами с</w:t>
      </w:r>
      <w:r w:rsidRPr="00444211">
        <w:rPr>
          <w:rFonts w:ascii="Times New Roman" w:hAnsi="Times New Roman" w:cs="Times New Roman"/>
          <w:sz w:val="28"/>
          <w:szCs w:val="28"/>
        </w:rPr>
        <w:t>амого Христа Спасителя. Церковные иерархи, пастыри, монашествующие и мн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гочисленные миряне, стремившиеся поклониться православным святыням и возн</w:t>
      </w:r>
      <w:r w:rsidR="00E840F6">
        <w:rPr>
          <w:rFonts w:ascii="Times New Roman" w:hAnsi="Times New Roman" w:cs="Times New Roman"/>
          <w:sz w:val="28"/>
          <w:szCs w:val="28"/>
        </w:rPr>
        <w:t xml:space="preserve">ести пред ними горячую молитву. </w:t>
      </w:r>
      <w:r w:rsidRPr="00444211">
        <w:rPr>
          <w:rFonts w:ascii="Times New Roman" w:hAnsi="Times New Roman" w:cs="Times New Roman"/>
          <w:sz w:val="28"/>
          <w:szCs w:val="28"/>
        </w:rPr>
        <w:t>География паломнических маршр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 xml:space="preserve">тов. Дорога к святым местам - началом пути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Христу.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Составление карты Святых мест Руси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</w:p>
    <w:p w:rsidR="00EB154C" w:rsidRDefault="007A54AA" w:rsidP="00D4351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3.2.2. Святыни Белгорода</w:t>
      </w:r>
    </w:p>
    <w:p w:rsidR="001B2710" w:rsidRPr="00444211" w:rsidRDefault="00EB154C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>рактика. Э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кскурсии « Храмы Белгорода». Посещение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храмов Преображенского, Смоленского, Матроны Московской, Михайло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ского, Иоанна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Кронштадского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, Николо –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Иоасафовского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Святыни храмов, чудотворные иконы.</w:t>
      </w:r>
    </w:p>
    <w:p w:rsidR="00482D66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3.3. 3. Архимандрит Геннадий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Экскурсия  в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Ивнянский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район Белгородской области в село П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кровку</w:t>
      </w:r>
      <w:r w:rsidR="00C305F9">
        <w:rPr>
          <w:rFonts w:ascii="Times New Roman" w:hAnsi="Times New Roman" w:cs="Times New Roman"/>
          <w:shadow/>
          <w:sz w:val="28"/>
          <w:szCs w:val="28"/>
        </w:rPr>
        <w:t>,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 храм Покрова Пресвятой Богородицы. Архимандрит Геннадий (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миру Григорий  Давыдов). Могила </w:t>
      </w:r>
      <w:r w:rsidRPr="00444211">
        <w:rPr>
          <w:rFonts w:ascii="Times New Roman" w:hAnsi="Times New Roman" w:cs="Times New Roman"/>
          <w:sz w:val="28"/>
          <w:szCs w:val="28"/>
        </w:rPr>
        <w:t xml:space="preserve">старца </w:t>
      </w:r>
      <w:r w:rsidRPr="00444211">
        <w:rPr>
          <w:rFonts w:ascii="Times New Roman" w:hAnsi="Times New Roman" w:cs="Times New Roman"/>
          <w:bCs/>
          <w:sz w:val="28"/>
          <w:szCs w:val="28"/>
        </w:rPr>
        <w:t>Григория</w:t>
      </w:r>
      <w:r w:rsidRPr="00444211">
        <w:rPr>
          <w:rFonts w:ascii="Times New Roman" w:hAnsi="Times New Roman" w:cs="Times New Roman"/>
          <w:sz w:val="28"/>
          <w:szCs w:val="28"/>
        </w:rPr>
        <w:t xml:space="preserve"> за алтарём Покровского храма. Скульптурный памятник старцу, работы </w:t>
      </w:r>
      <w:r w:rsidRPr="00444211">
        <w:rPr>
          <w:rFonts w:ascii="Times New Roman" w:hAnsi="Times New Roman" w:cs="Times New Roman"/>
          <w:bCs/>
          <w:sz w:val="28"/>
          <w:szCs w:val="28"/>
        </w:rPr>
        <w:t>Белгородского</w:t>
      </w:r>
      <w:r w:rsidR="00C305F9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скульптора А.А. Шишков(2007 г.).</w:t>
      </w:r>
    </w:p>
    <w:p w:rsidR="001B2710" w:rsidRPr="00444211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3.3.4. П</w:t>
      </w:r>
      <w:r w:rsidR="007A54AA">
        <w:rPr>
          <w:rFonts w:ascii="Times New Roman" w:hAnsi="Times New Roman" w:cs="Times New Roman"/>
          <w:shadow/>
          <w:sz w:val="28"/>
          <w:szCs w:val="28"/>
        </w:rPr>
        <w:t xml:space="preserve">утешествие по </w:t>
      </w:r>
      <w:proofErr w:type="spellStart"/>
      <w:r w:rsidR="007A54AA">
        <w:rPr>
          <w:rFonts w:ascii="Times New Roman" w:hAnsi="Times New Roman" w:cs="Times New Roman"/>
          <w:shadow/>
          <w:sz w:val="28"/>
          <w:szCs w:val="28"/>
        </w:rPr>
        <w:t>Борисовской</w:t>
      </w:r>
      <w:proofErr w:type="spellEnd"/>
      <w:r w:rsidR="007A54AA">
        <w:rPr>
          <w:rFonts w:ascii="Times New Roman" w:hAnsi="Times New Roman" w:cs="Times New Roman"/>
          <w:shadow/>
          <w:sz w:val="28"/>
          <w:szCs w:val="28"/>
        </w:rPr>
        <w:t xml:space="preserve"> земле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Экскурсия в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Борисовку, слободу графа Шереметьева. Крепос</w:t>
      </w:r>
      <w:r w:rsidRPr="00444211">
        <w:rPr>
          <w:rFonts w:ascii="Times New Roman" w:hAnsi="Times New Roman" w:cs="Times New Roman"/>
          <w:shadow/>
          <w:sz w:val="28"/>
          <w:szCs w:val="28"/>
        </w:rPr>
        <w:t>т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ные музыканты: С.А. Дегтярев, Г. Ломакин;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Щереметьевский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театр. Миха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й</w:t>
      </w:r>
      <w:r w:rsidRPr="00444211">
        <w:rPr>
          <w:rFonts w:ascii="Times New Roman" w:hAnsi="Times New Roman" w:cs="Times New Roman"/>
          <w:shadow/>
          <w:sz w:val="28"/>
          <w:szCs w:val="28"/>
        </w:rPr>
        <w:t>ловский храм. Чудотворная икона Тихвинской Божьей Матери. Тихвинская женская обитель. Современная  Борисовка.</w:t>
      </w:r>
    </w:p>
    <w:p w:rsidR="0059656B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3.2.5.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Холков-Царев-Николаевский</w:t>
      </w:r>
      <w:proofErr w:type="spellEnd"/>
    </w:p>
    <w:p w:rsidR="001B2710" w:rsidRPr="00444211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lastRenderedPageBreak/>
        <w:t>(ныне Свято-Троицки</w:t>
      </w:r>
      <w:r w:rsidR="007A54AA">
        <w:rPr>
          <w:rFonts w:ascii="Times New Roman" w:hAnsi="Times New Roman" w:cs="Times New Roman"/>
          <w:shadow/>
          <w:sz w:val="28"/>
          <w:szCs w:val="28"/>
        </w:rPr>
        <w:t xml:space="preserve">й </w:t>
      </w:r>
      <w:proofErr w:type="spellStart"/>
      <w:r w:rsidR="007A54AA">
        <w:rPr>
          <w:rFonts w:ascii="Times New Roman" w:hAnsi="Times New Roman" w:cs="Times New Roman"/>
          <w:shadow/>
          <w:sz w:val="28"/>
          <w:szCs w:val="28"/>
        </w:rPr>
        <w:t>Холковский</w:t>
      </w:r>
      <w:proofErr w:type="spellEnd"/>
      <w:r w:rsidR="007A54AA">
        <w:rPr>
          <w:rFonts w:ascii="Times New Roman" w:hAnsi="Times New Roman" w:cs="Times New Roman"/>
          <w:shadow/>
          <w:sz w:val="28"/>
          <w:szCs w:val="28"/>
        </w:rPr>
        <w:t>) мужской монастырь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Экскурсия в Холки. Знакомство с историей создания монастыря. Уникальные природные особенности земли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Холковской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>. Наземный храм Антония и Феодосия Печерских. Храм в честь иконы Божьей Матери До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н</w:t>
      </w:r>
      <w:r w:rsidR="00C305F9">
        <w:rPr>
          <w:rFonts w:ascii="Times New Roman" w:hAnsi="Times New Roman" w:cs="Times New Roman"/>
          <w:shadow/>
          <w:sz w:val="28"/>
          <w:szCs w:val="28"/>
        </w:rPr>
        <w:t xml:space="preserve">ской.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Могила Анатолия Родыгина. По</w:t>
      </w:r>
      <w:r w:rsidR="00C305F9">
        <w:rPr>
          <w:rFonts w:ascii="Times New Roman" w:hAnsi="Times New Roman" w:cs="Times New Roman"/>
          <w:shadow/>
          <w:sz w:val="28"/>
          <w:szCs w:val="28"/>
        </w:rPr>
        <w:t xml:space="preserve">дземный храм Пресвятой Троицы.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Ч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совня Князя Владимира. Сердце Святого Белогорья.</w:t>
      </w:r>
    </w:p>
    <w:p w:rsidR="001B2710" w:rsidRPr="00444211" w:rsidRDefault="007A54AA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 Культурно – историческое наследие </w:t>
      </w:r>
      <w:proofErr w:type="spellStart"/>
      <w:r w:rsidR="001B2710" w:rsidRPr="00444211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1B2710" w:rsidRPr="004442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54AA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Успенский Николаевский монастырь</w:t>
      </w:r>
    </w:p>
    <w:p w:rsidR="007A54AA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и меловые пещеры</w:t>
      </w:r>
    </w:p>
    <w:p w:rsidR="001B2710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 с подземным </w:t>
      </w:r>
      <w:r w:rsidR="007A54AA">
        <w:rPr>
          <w:rFonts w:ascii="Times New Roman" w:hAnsi="Times New Roman" w:cs="Times New Roman"/>
          <w:sz w:val="28"/>
          <w:szCs w:val="28"/>
        </w:rPr>
        <w:t>храмом во имя Игнатия Богоносца</w:t>
      </w:r>
    </w:p>
    <w:p w:rsidR="0059656B" w:rsidRPr="00444211" w:rsidRDefault="0059656B" w:rsidP="0059656B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Экскурсия в</w:t>
      </w:r>
      <w:r w:rsidRPr="0059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Успенский Николаевский монастырь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5965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3.2. 7.</w:t>
      </w:r>
      <w:r w:rsidRPr="00444211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Душа Святого Белогорья – Серафим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Тяпочкин</w:t>
      </w:r>
      <w:proofErr w:type="spellEnd"/>
    </w:p>
    <w:p w:rsidR="001B2710" w:rsidRPr="00444211" w:rsidRDefault="001B2710" w:rsidP="00115363">
      <w:pPr>
        <w:tabs>
          <w:tab w:val="left" w:pos="795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Экскурсия  в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Ракитное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. Усадьба Юсуповых. Пруды. </w:t>
      </w:r>
    </w:p>
    <w:p w:rsidR="001B2710" w:rsidRPr="00444211" w:rsidRDefault="001B2710" w:rsidP="00115363">
      <w:pPr>
        <w:tabs>
          <w:tab w:val="left" w:pos="795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Посещение Никольского храма, могилы старца. Благочестивая жизнь б</w:t>
      </w:r>
      <w:r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тюшки Серафима. </w:t>
      </w:r>
    </w:p>
    <w:p w:rsidR="00C305F9" w:rsidRDefault="00C305F9" w:rsidP="0022403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C305F9" w:rsidRDefault="00C305F9" w:rsidP="0022403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1B2710" w:rsidRPr="00444211" w:rsidRDefault="001B2710" w:rsidP="0022403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3.2.8</w:t>
      </w: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Традиционная культура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Белгородчины</w:t>
      </w:r>
      <w:proofErr w:type="spellEnd"/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Экскурсия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в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с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>.</w:t>
      </w:r>
      <w:r w:rsidR="0022403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BC5B5F">
        <w:rPr>
          <w:rFonts w:ascii="Times New Roman" w:hAnsi="Times New Roman" w:cs="Times New Roman"/>
          <w:shadow/>
          <w:sz w:val="28"/>
          <w:szCs w:val="28"/>
        </w:rPr>
        <w:t xml:space="preserve">Купино,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знакомство с традиционной культурой 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шебекинской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земли. Классы ремесел: гончарный, ткацкий. Народные игры  (подвижные и малоподвижные), дискуссия </w:t>
      </w:r>
      <w:r w:rsidRPr="00444211">
        <w:rPr>
          <w:rFonts w:ascii="Times New Roman" w:hAnsi="Times New Roman" w:cs="Times New Roman"/>
          <w:sz w:val="28"/>
          <w:szCs w:val="28"/>
        </w:rPr>
        <w:t>«Народные традиции и прав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славные праздники». </w:t>
      </w:r>
    </w:p>
    <w:p w:rsidR="001B2710" w:rsidRPr="00444211" w:rsidRDefault="00BC5B5F" w:rsidP="0074755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3.2. 9. </w:t>
      </w:r>
      <w:proofErr w:type="spellStart"/>
      <w:proofErr w:type="gramStart"/>
      <w:r>
        <w:rPr>
          <w:rFonts w:ascii="Times New Roman" w:hAnsi="Times New Roman" w:cs="Times New Roman"/>
          <w:shadow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hadow/>
          <w:sz w:val="28"/>
          <w:szCs w:val="28"/>
        </w:rPr>
        <w:t xml:space="preserve"> – театральный</w:t>
      </w:r>
      <w:proofErr w:type="gramEnd"/>
      <w:r>
        <w:rPr>
          <w:rFonts w:ascii="Times New Roman" w:hAnsi="Times New Roman" w:cs="Times New Roman"/>
          <w:shadow/>
          <w:sz w:val="28"/>
          <w:szCs w:val="28"/>
        </w:rPr>
        <w:t xml:space="preserve"> музей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М.С. Щепкина</w:t>
      </w:r>
    </w:p>
    <w:p w:rsidR="001B2710" w:rsidRPr="00444211" w:rsidRDefault="006D7703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рактика.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Экскурсия на родину М. С. Щепкина в </w:t>
      </w:r>
      <w:proofErr w:type="spellStart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>Яковлевский</w:t>
      </w:r>
      <w:proofErr w:type="spellEnd"/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район. Зн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а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комство с жизнью и д</w:t>
      </w:r>
      <w:r w:rsidR="00BC5B5F">
        <w:rPr>
          <w:rFonts w:ascii="Times New Roman" w:hAnsi="Times New Roman" w:cs="Times New Roman"/>
          <w:shadow/>
          <w:sz w:val="28"/>
          <w:szCs w:val="28"/>
        </w:rPr>
        <w:t xml:space="preserve">еятельностью 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великого актера. Посещение музея М. С. Щепкина.</w:t>
      </w:r>
    </w:p>
    <w:p w:rsidR="001B2710" w:rsidRPr="00444211" w:rsidRDefault="001B2710" w:rsidP="0074755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i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3.2.10. Обобщающее занятие по итогам экскурсий</w:t>
      </w:r>
    </w:p>
    <w:p w:rsidR="005A6B7C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Обобщающее занятие по итогам экскурсий.  </w:t>
      </w:r>
    </w:p>
    <w:p w:rsidR="001B2710" w:rsidRPr="00444211" w:rsidRDefault="0074755F" w:rsidP="0074755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3.2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>.11</w:t>
      </w:r>
      <w:r w:rsidR="001B2710" w:rsidRPr="00444211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1B2710" w:rsidRPr="00444211">
        <w:rPr>
          <w:rFonts w:ascii="Times New Roman" w:hAnsi="Times New Roman" w:cs="Times New Roman"/>
          <w:shadow/>
          <w:sz w:val="28"/>
          <w:szCs w:val="28"/>
        </w:rPr>
        <w:t xml:space="preserve"> Фестиваль «Славим Святую Русь – Святое Белогорье»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Фестиваль творческих объеди</w:t>
      </w:r>
      <w:r w:rsidR="00BC5B5F">
        <w:rPr>
          <w:rFonts w:ascii="Times New Roman" w:hAnsi="Times New Roman" w:cs="Times New Roman"/>
          <w:shadow/>
          <w:sz w:val="28"/>
          <w:szCs w:val="28"/>
        </w:rPr>
        <w:t>нений «</w:t>
      </w:r>
      <w:r w:rsidRPr="00444211">
        <w:rPr>
          <w:rFonts w:ascii="Times New Roman" w:hAnsi="Times New Roman" w:cs="Times New Roman"/>
          <w:shadow/>
          <w:sz w:val="28"/>
          <w:szCs w:val="28"/>
        </w:rPr>
        <w:t>Духовное краеведение Святого Белогорья».</w:t>
      </w:r>
      <w:r w:rsidR="005A6B7C">
        <w:rPr>
          <w:rFonts w:ascii="Times New Roman" w:hAnsi="Times New Roman" w:cs="Times New Roman"/>
          <w:shadow/>
          <w:sz w:val="28"/>
          <w:szCs w:val="28"/>
        </w:rPr>
        <w:t xml:space="preserve"> Выставка творческих работ обучающихся.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Теоретические формы: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="005A6B7C">
        <w:rPr>
          <w:rFonts w:ascii="Times New Roman" w:hAnsi="Times New Roman" w:cs="Times New Roman"/>
          <w:sz w:val="28"/>
          <w:szCs w:val="28"/>
        </w:rPr>
        <w:t xml:space="preserve">экскурсионные,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экскурсии, целевые экскурсии, творческие работы на православную тему, </w:t>
      </w:r>
      <w:r w:rsidR="00E840F6">
        <w:rPr>
          <w:rFonts w:ascii="Times New Roman" w:hAnsi="Times New Roman" w:cs="Times New Roman"/>
          <w:sz w:val="28"/>
          <w:szCs w:val="28"/>
        </w:rPr>
        <w:t>краеведческая викторина по итога</w:t>
      </w:r>
      <w:r w:rsidRPr="00444211">
        <w:rPr>
          <w:rFonts w:ascii="Times New Roman" w:hAnsi="Times New Roman" w:cs="Times New Roman"/>
          <w:sz w:val="28"/>
          <w:szCs w:val="28"/>
        </w:rPr>
        <w:t>м экскурсий ко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 xml:space="preserve">ференция, фестиваль творческих объединений, диалог о Святом Белогорье, 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народные игры  (подвижные и малоподвижные), дискуссия </w:t>
      </w:r>
      <w:r w:rsidRPr="00444211">
        <w:rPr>
          <w:rFonts w:ascii="Times New Roman" w:hAnsi="Times New Roman" w:cs="Times New Roman"/>
          <w:sz w:val="28"/>
          <w:szCs w:val="28"/>
        </w:rPr>
        <w:t>«Народные тр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 xml:space="preserve">диции и православные праздники».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444211">
        <w:rPr>
          <w:rFonts w:ascii="Times New Roman" w:hAnsi="Times New Roman" w:cs="Times New Roman"/>
          <w:sz w:val="28"/>
          <w:szCs w:val="28"/>
        </w:rPr>
        <w:t xml:space="preserve">иконы, запись духовной музыки, иллюстрации, портфель экскурсовода. </w:t>
      </w:r>
    </w:p>
    <w:p w:rsidR="001B2710" w:rsidRPr="00444211" w:rsidRDefault="001B2710" w:rsidP="00115363">
      <w:pPr>
        <w:pStyle w:val="Style14"/>
        <w:tabs>
          <w:tab w:val="left" w:pos="9360"/>
        </w:tabs>
        <w:spacing w:line="240" w:lineRule="auto"/>
        <w:ind w:firstLine="0"/>
        <w:rPr>
          <w:szCs w:val="28"/>
        </w:rPr>
      </w:pPr>
      <w:r w:rsidRPr="00444211">
        <w:rPr>
          <w:b/>
          <w:szCs w:val="28"/>
        </w:rPr>
        <w:t xml:space="preserve">Форма подведения итогов: </w:t>
      </w:r>
      <w:r w:rsidRPr="00444211">
        <w:rPr>
          <w:szCs w:val="28"/>
        </w:rPr>
        <w:t>фестиваль «Славим Святую Русь - Святое Б</w:t>
      </w:r>
      <w:r w:rsidRPr="00444211">
        <w:rPr>
          <w:szCs w:val="28"/>
        </w:rPr>
        <w:t>е</w:t>
      </w:r>
      <w:r w:rsidRPr="00444211">
        <w:rPr>
          <w:szCs w:val="28"/>
        </w:rPr>
        <w:t>логорье. Паломничество по Святым местам».</w:t>
      </w:r>
    </w:p>
    <w:p w:rsidR="001B2710" w:rsidRPr="00444211" w:rsidRDefault="001B2710" w:rsidP="00415868">
      <w:pPr>
        <w:pStyle w:val="Style14"/>
        <w:widowControl/>
        <w:tabs>
          <w:tab w:val="left" w:pos="9360"/>
        </w:tabs>
        <w:spacing w:line="240" w:lineRule="auto"/>
        <w:ind w:firstLine="0"/>
        <w:jc w:val="center"/>
        <w:rPr>
          <w:szCs w:val="28"/>
        </w:rPr>
      </w:pPr>
      <w:r w:rsidRPr="00444211">
        <w:rPr>
          <w:shadow/>
          <w:szCs w:val="28"/>
        </w:rPr>
        <w:t>3.3.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7A54AA">
        <w:rPr>
          <w:rStyle w:val="FontStyle50"/>
          <w:b/>
          <w:i/>
          <w:sz w:val="28"/>
          <w:szCs w:val="28"/>
        </w:rPr>
        <w:t>Наиболее почитаемы иконы Пресвятой Богородицы</w:t>
      </w:r>
      <w:r w:rsidRPr="00444211">
        <w:rPr>
          <w:rStyle w:val="FontStyle50"/>
          <w:b/>
          <w:sz w:val="28"/>
          <w:szCs w:val="28"/>
        </w:rPr>
        <w:t xml:space="preserve"> </w:t>
      </w:r>
      <w:r w:rsidRPr="00444211">
        <w:rPr>
          <w:szCs w:val="28"/>
        </w:rPr>
        <w:t>3.3.1.В</w:t>
      </w:r>
      <w:r w:rsidR="007A54AA">
        <w:rPr>
          <w:szCs w:val="28"/>
        </w:rPr>
        <w:t>ладимирская икона Божьей Матери</w:t>
      </w:r>
    </w:p>
    <w:p w:rsidR="006D7703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szCs w:val="28"/>
        </w:rPr>
      </w:pPr>
      <w:r w:rsidRPr="00444211">
        <w:rPr>
          <w:b/>
          <w:szCs w:val="28"/>
        </w:rPr>
        <w:lastRenderedPageBreak/>
        <w:t xml:space="preserve">Теория. </w:t>
      </w:r>
      <w:r w:rsidR="00BC5B5F">
        <w:rPr>
          <w:szCs w:val="28"/>
        </w:rPr>
        <w:t xml:space="preserve">Историческое время написания иконы, события, </w:t>
      </w:r>
      <w:r w:rsidRPr="00444211">
        <w:rPr>
          <w:szCs w:val="28"/>
        </w:rPr>
        <w:t>происходящие на</w:t>
      </w:r>
      <w:r w:rsidR="00BC5B5F">
        <w:rPr>
          <w:szCs w:val="28"/>
        </w:rPr>
        <w:t xml:space="preserve"> Руси. Особая значимость иконы </w:t>
      </w:r>
      <w:r w:rsidRPr="00444211">
        <w:rPr>
          <w:szCs w:val="28"/>
        </w:rPr>
        <w:t>- величайшая Святыня Русской земли.</w:t>
      </w:r>
    </w:p>
    <w:p w:rsidR="001B2710" w:rsidRPr="00444211" w:rsidRDefault="001B2710" w:rsidP="00115363">
      <w:pPr>
        <w:pStyle w:val="Style14"/>
        <w:widowControl/>
        <w:tabs>
          <w:tab w:val="left" w:pos="9360"/>
        </w:tabs>
        <w:spacing w:line="240" w:lineRule="auto"/>
        <w:ind w:firstLine="0"/>
        <w:rPr>
          <w:szCs w:val="28"/>
        </w:rPr>
      </w:pPr>
      <w:r w:rsidRPr="00444211">
        <w:rPr>
          <w:b/>
          <w:szCs w:val="28"/>
        </w:rPr>
        <w:t xml:space="preserve">Практика. </w:t>
      </w:r>
      <w:r w:rsidRPr="00444211">
        <w:rPr>
          <w:szCs w:val="28"/>
        </w:rPr>
        <w:t>Рассказ детей об иконе Божьей Матери Владимировская</w:t>
      </w:r>
      <w:r w:rsidRPr="00444211">
        <w:rPr>
          <w:b/>
          <w:szCs w:val="28"/>
        </w:rPr>
        <w:t xml:space="preserve">. </w:t>
      </w:r>
      <w:r w:rsidRPr="00444211">
        <w:rPr>
          <w:szCs w:val="28"/>
        </w:rPr>
        <w:t>Д</w:t>
      </w:r>
      <w:r w:rsidR="00B31070">
        <w:rPr>
          <w:szCs w:val="28"/>
        </w:rPr>
        <w:t>ида</w:t>
      </w:r>
      <w:r w:rsidR="00B31070">
        <w:rPr>
          <w:szCs w:val="28"/>
        </w:rPr>
        <w:t>к</w:t>
      </w:r>
      <w:r w:rsidR="00B31070">
        <w:rPr>
          <w:szCs w:val="28"/>
        </w:rPr>
        <w:t xml:space="preserve">тическая </w:t>
      </w:r>
      <w:r w:rsidRPr="00444211">
        <w:rPr>
          <w:szCs w:val="28"/>
        </w:rPr>
        <w:t>и</w:t>
      </w:r>
      <w:r w:rsidR="00B31070" w:rsidRPr="00B31070">
        <w:rPr>
          <w:szCs w:val="28"/>
        </w:rPr>
        <w:t>гра</w:t>
      </w:r>
      <w:r w:rsidRPr="00444211">
        <w:rPr>
          <w:b/>
          <w:szCs w:val="28"/>
        </w:rPr>
        <w:t xml:space="preserve"> </w:t>
      </w:r>
      <w:r w:rsidRPr="00444211">
        <w:rPr>
          <w:szCs w:val="28"/>
        </w:rPr>
        <w:t xml:space="preserve">«Великие праздники» 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3.3.2. Казанская икона Божьей Матери 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Теория. «</w:t>
      </w:r>
      <w:r w:rsidRPr="00444211">
        <w:rPr>
          <w:rFonts w:ascii="Times New Roman" w:hAnsi="Times New Roman" w:cs="Times New Roman"/>
          <w:sz w:val="28"/>
          <w:szCs w:val="28"/>
        </w:rPr>
        <w:t>Русский Покров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>-</w:t>
      </w:r>
      <w:r w:rsidR="005F69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кона Казанской Божьей Матери</w:t>
      </w:r>
      <w:r w:rsidRPr="00444211">
        <w:rPr>
          <w:rFonts w:ascii="Times New Roman" w:hAnsi="Times New Roman" w:cs="Times New Roman"/>
          <w:b/>
          <w:sz w:val="28"/>
          <w:szCs w:val="28"/>
        </w:rPr>
        <w:t>.</w:t>
      </w:r>
    </w:p>
    <w:p w:rsidR="001B2710" w:rsidRPr="00444211" w:rsidRDefault="001B2710" w:rsidP="008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Историческое время. Борьба русского народа с иноземными захватчиками. Избавление Москвы и всей России от нашествия поляков. Призыв патриа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ха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на защиту Родины.</w:t>
      </w:r>
      <w:r w:rsidR="00871439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Князь Дмит</w:t>
      </w:r>
      <w:r w:rsidR="00BC5B5F">
        <w:rPr>
          <w:rFonts w:ascii="Times New Roman" w:hAnsi="Times New Roman" w:cs="Times New Roman"/>
          <w:sz w:val="28"/>
          <w:szCs w:val="28"/>
        </w:rPr>
        <w:t>рий Донской «</w:t>
      </w:r>
      <w:r w:rsidRPr="00444211">
        <w:rPr>
          <w:rFonts w:ascii="Times New Roman" w:hAnsi="Times New Roman" w:cs="Times New Roman"/>
          <w:sz w:val="28"/>
          <w:szCs w:val="28"/>
        </w:rPr>
        <w:t>станем все, как один. За Русь, за дом пресвятой Богородицы» Находка иконы в земле в сг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 xml:space="preserve">ревшей Казани. Праздник примирения. Явление иконы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граде Казани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08" w:rsidRPr="00CC0908">
        <w:rPr>
          <w:rFonts w:ascii="Times New Roman" w:hAnsi="Times New Roman" w:cs="Times New Roman"/>
          <w:sz w:val="28"/>
          <w:szCs w:val="28"/>
        </w:rPr>
        <w:t>д</w:t>
      </w:r>
      <w:r w:rsidR="00CC0908" w:rsidRPr="00CC0908">
        <w:rPr>
          <w:rFonts w:ascii="Times New Roman" w:hAnsi="Times New Roman" w:cs="Times New Roman"/>
          <w:sz w:val="28"/>
          <w:szCs w:val="28"/>
        </w:rPr>
        <w:t>е</w:t>
      </w:r>
      <w:r w:rsidR="00CC0908" w:rsidRPr="00CC0908">
        <w:rPr>
          <w:rFonts w:ascii="Times New Roman" w:hAnsi="Times New Roman" w:cs="Times New Roman"/>
          <w:sz w:val="28"/>
          <w:szCs w:val="28"/>
        </w:rPr>
        <w:t>вочке</w:t>
      </w:r>
      <w:r w:rsidR="00CC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 xml:space="preserve">Матроне. Церковь святителя Николая. Патриарх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Ермоген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 Народное ополчение.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Сообщение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о Смутном времени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4211">
        <w:rPr>
          <w:rFonts w:ascii="Times New Roman" w:hAnsi="Times New Roman" w:cs="Times New Roman"/>
          <w:sz w:val="28"/>
          <w:szCs w:val="28"/>
        </w:rPr>
        <w:t>ассоциативное рисование «Борьба с поляками».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3.3.3. Икона Божь</w:t>
      </w:r>
      <w:r w:rsidR="00CC0908">
        <w:rPr>
          <w:rFonts w:ascii="Times New Roman" w:hAnsi="Times New Roman" w:cs="Times New Roman"/>
          <w:sz w:val="28"/>
          <w:szCs w:val="28"/>
        </w:rPr>
        <w:t>е</w:t>
      </w:r>
      <w:r w:rsidR="00BC5B5F">
        <w:rPr>
          <w:rFonts w:ascii="Times New Roman" w:hAnsi="Times New Roman" w:cs="Times New Roman"/>
          <w:sz w:val="28"/>
          <w:szCs w:val="28"/>
        </w:rPr>
        <w:t>й матери Тихвинская (</w:t>
      </w:r>
      <w:r w:rsidR="007A54AA">
        <w:rPr>
          <w:rFonts w:ascii="Times New Roman" w:hAnsi="Times New Roman" w:cs="Times New Roman"/>
          <w:sz w:val="28"/>
          <w:szCs w:val="28"/>
        </w:rPr>
        <w:t>проект)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явления на Руси чудотворной иконы Божь</w:t>
      </w:r>
      <w:r w:rsidR="00673FCB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й Матери Ти</w:t>
      </w:r>
      <w:r w:rsidRPr="00444211">
        <w:rPr>
          <w:rFonts w:ascii="Times New Roman" w:hAnsi="Times New Roman" w:cs="Times New Roman"/>
          <w:sz w:val="28"/>
          <w:szCs w:val="28"/>
        </w:rPr>
        <w:t>х</w:t>
      </w:r>
      <w:r w:rsidRPr="00444211">
        <w:rPr>
          <w:rFonts w:ascii="Times New Roman" w:hAnsi="Times New Roman" w:cs="Times New Roman"/>
          <w:sz w:val="28"/>
          <w:szCs w:val="28"/>
        </w:rPr>
        <w:t>винская близ города Тихвина. Сооружение часовни и церкви. Пономарь Г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оргий и его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преславное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явление Божьей Матери. Чудеса при Тихвинской иконе Божь</w:t>
      </w:r>
      <w:r w:rsidR="00673FCB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>й Матери.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="00871439">
        <w:rPr>
          <w:rFonts w:ascii="Times New Roman" w:hAnsi="Times New Roman" w:cs="Times New Roman"/>
          <w:sz w:val="28"/>
          <w:szCs w:val="28"/>
        </w:rPr>
        <w:t>.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Сообщения обучающихся о чудесах при тихвинской Божьей Матери.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Экскурсия в Архангельский храм п. Борисовка</w:t>
      </w:r>
      <w:r w:rsidR="00BC5B5F">
        <w:rPr>
          <w:rFonts w:ascii="Times New Roman" w:hAnsi="Times New Roman" w:cs="Times New Roman"/>
          <w:sz w:val="28"/>
          <w:szCs w:val="28"/>
        </w:rPr>
        <w:t>. Защита проекта. Презентация «</w:t>
      </w:r>
      <w:r w:rsidRPr="00444211">
        <w:rPr>
          <w:rFonts w:ascii="Times New Roman" w:hAnsi="Times New Roman" w:cs="Times New Roman"/>
          <w:sz w:val="28"/>
          <w:szCs w:val="28"/>
        </w:rPr>
        <w:t>История иконы Тихвинской Божьей матери на белгородской земле».</w:t>
      </w:r>
    </w:p>
    <w:p w:rsidR="001B2710" w:rsidRPr="00661459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3.3.4</w:t>
      </w:r>
      <w:r w:rsidRPr="00661459">
        <w:rPr>
          <w:rFonts w:ascii="Times New Roman" w:hAnsi="Times New Roman" w:cs="Times New Roman"/>
          <w:sz w:val="28"/>
          <w:szCs w:val="28"/>
        </w:rPr>
        <w:t>. Икона Божьей Матери «Державная»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Чтени</w:t>
      </w:r>
      <w:r w:rsidR="00BC5B5F">
        <w:rPr>
          <w:rFonts w:ascii="Times New Roman" w:hAnsi="Times New Roman" w:cs="Times New Roman"/>
          <w:sz w:val="28"/>
          <w:szCs w:val="28"/>
        </w:rPr>
        <w:t xml:space="preserve">е Библии. Икона Божьей Матери «Державная». </w:t>
      </w:r>
      <w:r w:rsidRPr="00444211">
        <w:rPr>
          <w:rFonts w:ascii="Times New Roman" w:hAnsi="Times New Roman" w:cs="Times New Roman"/>
          <w:sz w:val="28"/>
          <w:szCs w:val="28"/>
        </w:rPr>
        <w:t>Земная жизнь Богородицы. Защитница Земли</w:t>
      </w:r>
      <w:r w:rsidR="00BC5B5F">
        <w:rPr>
          <w:rFonts w:ascii="Times New Roman" w:hAnsi="Times New Roman" w:cs="Times New Roman"/>
          <w:sz w:val="28"/>
          <w:szCs w:val="28"/>
        </w:rPr>
        <w:t xml:space="preserve"> Русской. Помощь Божьей Матери </w:t>
      </w:r>
      <w:r w:rsidRPr="00444211">
        <w:rPr>
          <w:rFonts w:ascii="Times New Roman" w:hAnsi="Times New Roman" w:cs="Times New Roman"/>
          <w:sz w:val="28"/>
          <w:szCs w:val="28"/>
        </w:rPr>
        <w:t>русской армии в борьбе с врагами.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Рассказы детей о Богородице, иллюстрировать их.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3.3.5. Икона Божьей Матери «Знамение»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написания иконы. Почитание иконы на Руси. Новгоро</w:t>
      </w:r>
      <w:r w:rsidRPr="00444211">
        <w:rPr>
          <w:rFonts w:ascii="Times New Roman" w:hAnsi="Times New Roman" w:cs="Times New Roman"/>
          <w:sz w:val="28"/>
          <w:szCs w:val="28"/>
        </w:rPr>
        <w:t>д</w:t>
      </w:r>
      <w:r w:rsidRPr="00444211">
        <w:rPr>
          <w:rFonts w:ascii="Times New Roman" w:hAnsi="Times New Roman" w:cs="Times New Roman"/>
          <w:sz w:val="28"/>
          <w:szCs w:val="28"/>
        </w:rPr>
        <w:t>ская икона «Знамение». Чудеса: обновления иконы «Знамения» на выставке «Дорогою Христовой» в историко-краеведческом музее в Белгороде. Ку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>ская Коренная «Знамение».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Рассказ об иконе</w:t>
      </w:r>
      <w:r w:rsidR="009E20A4">
        <w:rPr>
          <w:rFonts w:ascii="Times New Roman" w:hAnsi="Times New Roman" w:cs="Times New Roman"/>
          <w:sz w:val="28"/>
          <w:szCs w:val="28"/>
        </w:rPr>
        <w:t xml:space="preserve">. Явление ее курским охотникам </w:t>
      </w:r>
      <w:r w:rsidRPr="00444211">
        <w:rPr>
          <w:rFonts w:ascii="Times New Roman" w:hAnsi="Times New Roman" w:cs="Times New Roman"/>
          <w:sz w:val="28"/>
          <w:szCs w:val="28"/>
        </w:rPr>
        <w:t>во времена монголо-татарского нашествия. Место явления Курской Коренной. Знаменский с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бор в Курске.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Мужской монастырь в Коренной пустыни.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Экскурсия в Коренную пустынь</w:t>
      </w:r>
    </w:p>
    <w:p w:rsidR="00BC5B5F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3.3.6.</w:t>
      </w:r>
      <w:r w:rsidR="00BC5B5F">
        <w:rPr>
          <w:rFonts w:ascii="Times New Roman" w:hAnsi="Times New Roman" w:cs="Times New Roman"/>
          <w:shadow/>
          <w:sz w:val="28"/>
          <w:szCs w:val="28"/>
        </w:rPr>
        <w:t xml:space="preserve"> Икона Божьей матери </w:t>
      </w:r>
    </w:p>
    <w:p w:rsidR="00D231B9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«</w:t>
      </w:r>
      <w:proofErr w:type="spellStart"/>
      <w:r w:rsidRPr="00444211">
        <w:rPr>
          <w:rFonts w:ascii="Times New Roman" w:hAnsi="Times New Roman" w:cs="Times New Roman"/>
          <w:shadow/>
          <w:sz w:val="28"/>
          <w:szCs w:val="28"/>
        </w:rPr>
        <w:t>Спорительница</w:t>
      </w:r>
      <w:proofErr w:type="spell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хлебов» (проект)</w:t>
      </w:r>
    </w:p>
    <w:p w:rsidR="001B2710" w:rsidRPr="00D231B9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44211">
        <w:rPr>
          <w:rFonts w:ascii="Times New Roman" w:hAnsi="Times New Roman" w:cs="Times New Roman"/>
          <w:sz w:val="28"/>
          <w:szCs w:val="28"/>
        </w:rPr>
        <w:t>. История написания иконы. Освящение храма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Спорительница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хл</w:t>
      </w:r>
      <w:r w:rsidRPr="00444211">
        <w:rPr>
          <w:rFonts w:ascii="Times New Roman" w:hAnsi="Times New Roman" w:cs="Times New Roman"/>
          <w:sz w:val="28"/>
          <w:szCs w:val="28"/>
        </w:rPr>
        <w:t>е</w:t>
      </w:r>
      <w:r w:rsidRPr="00444211">
        <w:rPr>
          <w:rFonts w:ascii="Times New Roman" w:hAnsi="Times New Roman" w:cs="Times New Roman"/>
          <w:sz w:val="28"/>
          <w:szCs w:val="28"/>
        </w:rPr>
        <w:t xml:space="preserve">бов». Храмовая икона в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Дубовом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>. История создания храма.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z w:val="28"/>
          <w:szCs w:val="28"/>
        </w:rPr>
        <w:t>. Экскурсия в</w:t>
      </w:r>
      <w:r w:rsidR="002D0BE3" w:rsidRPr="00444211">
        <w:rPr>
          <w:rFonts w:ascii="Times New Roman" w:hAnsi="Times New Roman" w:cs="Times New Roman"/>
          <w:sz w:val="28"/>
          <w:szCs w:val="28"/>
        </w:rPr>
        <w:t xml:space="preserve"> п.</w:t>
      </w:r>
      <w:r w:rsidR="00D4336F" w:rsidRPr="0044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с посещением храма </w:t>
      </w:r>
      <w:r w:rsidR="00D4336F" w:rsidRPr="004442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Спорительница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хлебов» Защита проекта. Презентация по итогам экскурсия.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lastRenderedPageBreak/>
        <w:t>3.3.7.Смоленская икона Божьей матери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444211">
        <w:rPr>
          <w:rFonts w:ascii="Times New Roman" w:hAnsi="Times New Roman" w:cs="Times New Roman"/>
          <w:sz w:val="28"/>
          <w:szCs w:val="28"/>
        </w:rPr>
        <w:t>История с проявлением чудес иконы Божьей матери Смоленской, покровительнице Белгорода.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444211">
        <w:rPr>
          <w:rFonts w:ascii="Times New Roman" w:hAnsi="Times New Roman" w:cs="Times New Roman"/>
          <w:sz w:val="28"/>
          <w:szCs w:val="28"/>
        </w:rPr>
        <w:t>Иллюстрированная экскурсия «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Одигитрия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</w:t>
      </w:r>
      <w:r w:rsidR="009E20A4">
        <w:rPr>
          <w:rFonts w:ascii="Times New Roman" w:hAnsi="Times New Roman" w:cs="Times New Roman"/>
          <w:sz w:val="28"/>
          <w:szCs w:val="28"/>
        </w:rPr>
        <w:t>.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3.3.8.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«По</w:t>
      </w:r>
      <w:r w:rsidR="009E20A4">
        <w:rPr>
          <w:rFonts w:ascii="Times New Roman" w:hAnsi="Times New Roman" w:cs="Times New Roman"/>
          <w:shadow/>
          <w:sz w:val="28"/>
          <w:szCs w:val="28"/>
        </w:rPr>
        <w:t xml:space="preserve"> храмам Богородицы в Белгороде»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Обзорная экскурсия по городу с посещением храмов: «Введение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храм Богородицы, Смо</w:t>
      </w:r>
      <w:r w:rsidR="00BC5B5F">
        <w:rPr>
          <w:rFonts w:ascii="Times New Roman" w:hAnsi="Times New Roman" w:cs="Times New Roman"/>
          <w:sz w:val="28"/>
          <w:szCs w:val="28"/>
        </w:rPr>
        <w:t xml:space="preserve">ленский храм, </w:t>
      </w:r>
      <w:proofErr w:type="spellStart"/>
      <w:r w:rsidR="00BC5B5F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="00BC5B5F">
        <w:rPr>
          <w:rFonts w:ascii="Times New Roman" w:hAnsi="Times New Roman" w:cs="Times New Roman"/>
          <w:sz w:val="28"/>
          <w:szCs w:val="28"/>
        </w:rPr>
        <w:t xml:space="preserve"> иконы </w:t>
      </w:r>
      <w:r w:rsidRPr="00444211">
        <w:rPr>
          <w:rFonts w:ascii="Times New Roman" w:hAnsi="Times New Roman" w:cs="Times New Roman"/>
          <w:sz w:val="28"/>
          <w:szCs w:val="28"/>
        </w:rPr>
        <w:t xml:space="preserve">Божьей Матери, Покрова Пресвятой Богородицы,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Успенско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– Николаевский». 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3.3.9. Образ</w:t>
      </w:r>
      <w:r w:rsidR="00BC5B5F">
        <w:rPr>
          <w:rFonts w:ascii="Times New Roman" w:hAnsi="Times New Roman" w:cs="Times New Roman"/>
          <w:sz w:val="28"/>
          <w:szCs w:val="28"/>
        </w:rPr>
        <w:t xml:space="preserve"> Пресвятой Богородицы </w:t>
      </w:r>
      <w:r w:rsidR="009E20A4">
        <w:rPr>
          <w:rFonts w:ascii="Times New Roman" w:hAnsi="Times New Roman" w:cs="Times New Roman"/>
          <w:sz w:val="28"/>
          <w:szCs w:val="28"/>
        </w:rPr>
        <w:t>в иконах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>Презентация « Иконы Божией матери»</w:t>
      </w:r>
      <w:r w:rsidRPr="00444211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3.3.10.</w:t>
      </w:r>
      <w:r w:rsidR="00BC5B5F">
        <w:rPr>
          <w:rFonts w:ascii="Times New Roman" w:hAnsi="Times New Roman" w:cs="Times New Roman"/>
          <w:sz w:val="28"/>
          <w:szCs w:val="28"/>
        </w:rPr>
        <w:t xml:space="preserve"> Образ Пресвятой Богородицы </w:t>
      </w:r>
      <w:r w:rsidRPr="00444211">
        <w:rPr>
          <w:rFonts w:ascii="Times New Roman" w:hAnsi="Times New Roman" w:cs="Times New Roman"/>
          <w:sz w:val="28"/>
          <w:szCs w:val="28"/>
        </w:rPr>
        <w:t>в названии храмов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44211">
        <w:rPr>
          <w:rFonts w:ascii="Times New Roman" w:hAnsi="Times New Roman" w:cs="Times New Roman"/>
          <w:sz w:val="28"/>
          <w:szCs w:val="28"/>
        </w:rPr>
        <w:t xml:space="preserve">Презентация «Храмы в честь Богородицы на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» и защита.</w:t>
      </w:r>
    </w:p>
    <w:p w:rsidR="009E20A4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3.3.11. </w:t>
      </w:r>
      <w:r w:rsidRPr="00444211">
        <w:rPr>
          <w:rFonts w:ascii="Times New Roman" w:hAnsi="Times New Roman" w:cs="Times New Roman"/>
          <w:shadow/>
          <w:sz w:val="28"/>
          <w:szCs w:val="28"/>
        </w:rPr>
        <w:t>«Образ Пресвятой Богородицы</w:t>
      </w:r>
    </w:p>
    <w:p w:rsidR="001B2710" w:rsidRPr="00444211" w:rsidRDefault="009E20A4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 в православной культуре»</w:t>
      </w:r>
    </w:p>
    <w:p w:rsidR="001B2710" w:rsidRPr="00444211" w:rsidRDefault="00415868" w:rsidP="00415868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1B2710" w:rsidRPr="00444211">
        <w:rPr>
          <w:rFonts w:ascii="Times New Roman" w:hAnsi="Times New Roman" w:cs="Times New Roman"/>
          <w:sz w:val="28"/>
          <w:szCs w:val="28"/>
        </w:rPr>
        <w:t xml:space="preserve">Творческие, </w:t>
      </w:r>
      <w:r w:rsidR="00BC5B5F">
        <w:rPr>
          <w:rFonts w:ascii="Times New Roman" w:hAnsi="Times New Roman" w:cs="Times New Roman"/>
          <w:sz w:val="28"/>
          <w:szCs w:val="28"/>
        </w:rPr>
        <w:t xml:space="preserve">исследовательские работы детей </w:t>
      </w:r>
      <w:r w:rsidR="001B2710" w:rsidRPr="00444211">
        <w:rPr>
          <w:rFonts w:ascii="Times New Roman" w:hAnsi="Times New Roman" w:cs="Times New Roman"/>
          <w:sz w:val="28"/>
          <w:szCs w:val="28"/>
        </w:rPr>
        <w:t>«Хранительница земли Русской».</w:t>
      </w:r>
    </w:p>
    <w:p w:rsidR="00BC5B5F" w:rsidRDefault="00BC5B5F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5F" w:rsidRDefault="00BC5B5F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868" w:rsidRDefault="001B2710" w:rsidP="0041586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3.3.12.Чудотворные иконы Пресвятой Богородицы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1B2710" w:rsidRPr="00444211" w:rsidRDefault="001B2710" w:rsidP="00DD70B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>в храмах Святого</w:t>
      </w:r>
      <w:r w:rsidR="00DD70BF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E20A4">
        <w:rPr>
          <w:rFonts w:ascii="Times New Roman" w:hAnsi="Times New Roman" w:cs="Times New Roman"/>
          <w:shadow/>
          <w:sz w:val="28"/>
          <w:szCs w:val="28"/>
        </w:rPr>
        <w:t>Белогорья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Экскурсия «Томаровка-Борисовка»</w:t>
      </w:r>
    </w:p>
    <w:p w:rsidR="001B2710" w:rsidRPr="00444211" w:rsidRDefault="009E20A4" w:rsidP="00445C7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3.3.13.Итоговое занятие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b/>
          <w:shadow/>
          <w:sz w:val="28"/>
          <w:szCs w:val="28"/>
        </w:rPr>
        <w:t>Практика</w:t>
      </w:r>
      <w:r w:rsidRPr="00444211">
        <w:rPr>
          <w:rFonts w:ascii="Times New Roman" w:hAnsi="Times New Roman" w:cs="Times New Roman"/>
          <w:shadow/>
          <w:sz w:val="28"/>
          <w:szCs w:val="28"/>
        </w:rPr>
        <w:t>. Защита проекта «Наиболее почитаемые иконы Пресвятой Бог</w:t>
      </w:r>
      <w:r w:rsidRPr="00444211">
        <w:rPr>
          <w:rFonts w:ascii="Times New Roman" w:hAnsi="Times New Roman" w:cs="Times New Roman"/>
          <w:shadow/>
          <w:sz w:val="28"/>
          <w:szCs w:val="28"/>
        </w:rPr>
        <w:t>о</w:t>
      </w:r>
      <w:r w:rsidRPr="00444211">
        <w:rPr>
          <w:rFonts w:ascii="Times New Roman" w:hAnsi="Times New Roman" w:cs="Times New Roman"/>
          <w:shadow/>
          <w:sz w:val="28"/>
          <w:szCs w:val="28"/>
        </w:rPr>
        <w:t>родицы»</w:t>
      </w:r>
      <w:r w:rsidR="009E20A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445C7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3.3.13.</w:t>
      </w: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Фестиваль «Славим Святую Русь- Святое Белогорье»</w:t>
      </w:r>
      <w:r w:rsidR="009E20A4">
        <w:rPr>
          <w:rFonts w:ascii="Times New Roman" w:hAnsi="Times New Roman" w:cs="Times New Roman"/>
          <w:shadow/>
          <w:sz w:val="28"/>
          <w:szCs w:val="28"/>
        </w:rPr>
        <w:t>.</w:t>
      </w:r>
    </w:p>
    <w:p w:rsidR="001B2710" w:rsidRPr="00444211" w:rsidRDefault="001B2710" w:rsidP="00445C7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Праздник </w:t>
      </w:r>
      <w:proofErr w:type="gramStart"/>
      <w:r w:rsidRPr="00444211">
        <w:rPr>
          <w:rFonts w:ascii="Times New Roman" w:hAnsi="Times New Roman" w:cs="Times New Roman"/>
          <w:shadow/>
          <w:sz w:val="28"/>
          <w:szCs w:val="28"/>
        </w:rPr>
        <w:t>обучающихся</w:t>
      </w:r>
      <w:proofErr w:type="gramEnd"/>
      <w:r w:rsidRPr="00444211">
        <w:rPr>
          <w:rFonts w:ascii="Times New Roman" w:hAnsi="Times New Roman" w:cs="Times New Roman"/>
          <w:shadow/>
          <w:sz w:val="28"/>
          <w:szCs w:val="28"/>
        </w:rPr>
        <w:t xml:space="preserve"> в объединении « Святое Белогорье»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Теоретические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>объяснительно-иллюстративные занятия, чтение Библии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 xml:space="preserve">Практические формы: </w:t>
      </w:r>
      <w:r w:rsidRPr="00444211">
        <w:rPr>
          <w:rFonts w:ascii="Times New Roman" w:hAnsi="Times New Roman" w:cs="Times New Roman"/>
          <w:sz w:val="28"/>
          <w:szCs w:val="28"/>
        </w:rPr>
        <w:t xml:space="preserve">экскурсии по городу «По храмам Богородицы», </w:t>
      </w:r>
      <w:r w:rsidR="006E5B60">
        <w:rPr>
          <w:rFonts w:ascii="Times New Roman" w:hAnsi="Times New Roman" w:cs="Times New Roman"/>
          <w:sz w:val="28"/>
          <w:szCs w:val="28"/>
        </w:rPr>
        <w:t>экскурсии за пределы области</w:t>
      </w:r>
      <w:r w:rsidRPr="00444211">
        <w:rPr>
          <w:rFonts w:ascii="Times New Roman" w:hAnsi="Times New Roman" w:cs="Times New Roman"/>
          <w:sz w:val="28"/>
          <w:szCs w:val="28"/>
        </w:rPr>
        <w:t>, целевые прогулки (Дубовое), творческая р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бота (сочинения, эссе) «Образ Пресвятой Богородицы», составление крос</w:t>
      </w:r>
      <w:r w:rsidRPr="00444211">
        <w:rPr>
          <w:rFonts w:ascii="Times New Roman" w:hAnsi="Times New Roman" w:cs="Times New Roman"/>
          <w:sz w:val="28"/>
          <w:szCs w:val="28"/>
        </w:rPr>
        <w:t>с</w:t>
      </w:r>
      <w:r w:rsidRPr="00444211">
        <w:rPr>
          <w:rFonts w:ascii="Times New Roman" w:hAnsi="Times New Roman" w:cs="Times New Roman"/>
          <w:sz w:val="28"/>
          <w:szCs w:val="28"/>
        </w:rPr>
        <w:t>вордов, тестирование, ассоциативное рисование, иллюстративная экскурсия, презентации.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Защита проекта «Учимся быть экскурсоводами</w:t>
      </w:r>
      <w:r w:rsidRPr="00444211">
        <w:rPr>
          <w:rFonts w:ascii="Times New Roman" w:hAnsi="Times New Roman" w:cs="Times New Roman"/>
          <w:b/>
          <w:sz w:val="28"/>
          <w:szCs w:val="28"/>
        </w:rPr>
        <w:t>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Pr="00444211">
        <w:rPr>
          <w:rFonts w:ascii="Times New Roman" w:hAnsi="Times New Roman" w:cs="Times New Roman"/>
          <w:sz w:val="28"/>
          <w:szCs w:val="28"/>
        </w:rPr>
        <w:t>: иконы, фото, видеофильм.</w:t>
      </w:r>
    </w:p>
    <w:p w:rsidR="001B2710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Форма подведения итогов:</w:t>
      </w:r>
      <w:r w:rsidRPr="00444211">
        <w:rPr>
          <w:rFonts w:ascii="Times New Roman" w:hAnsi="Times New Roman" w:cs="Times New Roman"/>
          <w:sz w:val="28"/>
          <w:szCs w:val="28"/>
        </w:rPr>
        <w:t xml:space="preserve"> творческие, исследовательские работы детей  «Хранительница земли Русской».</w:t>
      </w:r>
    </w:p>
    <w:p w:rsidR="001B2710" w:rsidRPr="00444211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180887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444211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1B2710" w:rsidRPr="009D094C" w:rsidRDefault="001B2710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94C">
        <w:rPr>
          <w:rFonts w:ascii="Times New Roman" w:hAnsi="Times New Roman" w:cs="Times New Roman"/>
          <w:b/>
          <w:i/>
          <w:sz w:val="28"/>
          <w:szCs w:val="28"/>
        </w:rPr>
        <w:t>Обучающий должен</w:t>
      </w:r>
      <w:r w:rsidRPr="009D09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94C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1B2710" w:rsidRPr="00071BDB" w:rsidRDefault="001B2710" w:rsidP="00445C77">
      <w:pPr>
        <w:pStyle w:val="af0"/>
        <w:numPr>
          <w:ilvl w:val="0"/>
          <w:numId w:val="29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t xml:space="preserve">знаменитых  </w:t>
      </w:r>
      <w:proofErr w:type="spellStart"/>
      <w:r w:rsidRPr="00071BDB">
        <w:rPr>
          <w:sz w:val="28"/>
          <w:szCs w:val="28"/>
        </w:rPr>
        <w:t>земляков-белгородцев</w:t>
      </w:r>
      <w:proofErr w:type="spellEnd"/>
      <w:r w:rsidRPr="00071BDB">
        <w:rPr>
          <w:sz w:val="28"/>
          <w:szCs w:val="28"/>
        </w:rPr>
        <w:t>;</w:t>
      </w:r>
    </w:p>
    <w:p w:rsidR="001B2710" w:rsidRPr="00071BDB" w:rsidRDefault="001B2710" w:rsidP="00E76630">
      <w:pPr>
        <w:pStyle w:val="af0"/>
        <w:numPr>
          <w:ilvl w:val="0"/>
          <w:numId w:val="29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t xml:space="preserve">о белгородских </w:t>
      </w:r>
      <w:proofErr w:type="spellStart"/>
      <w:r w:rsidRPr="00071BDB">
        <w:rPr>
          <w:sz w:val="28"/>
          <w:szCs w:val="28"/>
        </w:rPr>
        <w:t>новомучениках</w:t>
      </w:r>
      <w:proofErr w:type="spellEnd"/>
      <w:r w:rsidR="00322659" w:rsidRPr="00071BDB">
        <w:rPr>
          <w:sz w:val="28"/>
          <w:szCs w:val="28"/>
        </w:rPr>
        <w:t>, праведников</w:t>
      </w:r>
      <w:r w:rsidRPr="00071BDB">
        <w:rPr>
          <w:sz w:val="28"/>
          <w:szCs w:val="28"/>
        </w:rPr>
        <w:t>;</w:t>
      </w:r>
    </w:p>
    <w:p w:rsidR="001B2710" w:rsidRPr="00071BDB" w:rsidRDefault="001B2710" w:rsidP="00E76630">
      <w:pPr>
        <w:pStyle w:val="af0"/>
        <w:numPr>
          <w:ilvl w:val="0"/>
          <w:numId w:val="29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t>о Курской битве, героях, священниках, сражавшихся на нашей земле;</w:t>
      </w:r>
    </w:p>
    <w:p w:rsidR="001B2710" w:rsidRPr="00071BDB" w:rsidRDefault="001B2710" w:rsidP="00445C77">
      <w:pPr>
        <w:pStyle w:val="af0"/>
        <w:numPr>
          <w:ilvl w:val="0"/>
          <w:numId w:val="29"/>
        </w:numPr>
        <w:tabs>
          <w:tab w:val="left" w:pos="360"/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t>особо чтимые иконы Божьей Матери;</w:t>
      </w:r>
    </w:p>
    <w:p w:rsidR="001B2710" w:rsidRPr="00071BDB" w:rsidRDefault="001B2710" w:rsidP="00445C77">
      <w:pPr>
        <w:pStyle w:val="af0"/>
        <w:numPr>
          <w:ilvl w:val="0"/>
          <w:numId w:val="29"/>
        </w:numPr>
        <w:tabs>
          <w:tab w:val="left" w:pos="360"/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t xml:space="preserve">церковное зодчество </w:t>
      </w:r>
      <w:proofErr w:type="spellStart"/>
      <w:r w:rsidRPr="00071BDB">
        <w:rPr>
          <w:sz w:val="28"/>
          <w:szCs w:val="28"/>
        </w:rPr>
        <w:t>Белгородчины</w:t>
      </w:r>
      <w:proofErr w:type="spellEnd"/>
      <w:r w:rsidRPr="00071BDB">
        <w:rPr>
          <w:sz w:val="28"/>
          <w:szCs w:val="28"/>
        </w:rPr>
        <w:t xml:space="preserve">, </w:t>
      </w:r>
      <w:proofErr w:type="spellStart"/>
      <w:r w:rsidRPr="00071BDB">
        <w:rPr>
          <w:sz w:val="28"/>
          <w:szCs w:val="28"/>
        </w:rPr>
        <w:t>Курщины</w:t>
      </w:r>
      <w:proofErr w:type="spellEnd"/>
      <w:r w:rsidRPr="00071BDB">
        <w:rPr>
          <w:sz w:val="28"/>
          <w:szCs w:val="28"/>
        </w:rPr>
        <w:t>.</w:t>
      </w:r>
    </w:p>
    <w:p w:rsidR="001B2710" w:rsidRPr="00071BDB" w:rsidRDefault="001B2710" w:rsidP="00445C77">
      <w:pPr>
        <w:pStyle w:val="af0"/>
        <w:numPr>
          <w:ilvl w:val="0"/>
          <w:numId w:val="29"/>
        </w:numPr>
        <w:tabs>
          <w:tab w:val="left" w:pos="360"/>
          <w:tab w:val="left" w:pos="9360"/>
        </w:tabs>
        <w:ind w:left="284" w:hanging="284"/>
        <w:jc w:val="both"/>
        <w:rPr>
          <w:sz w:val="28"/>
          <w:szCs w:val="28"/>
        </w:rPr>
      </w:pPr>
      <w:r w:rsidRPr="00071BDB">
        <w:rPr>
          <w:sz w:val="28"/>
          <w:szCs w:val="28"/>
        </w:rPr>
        <w:lastRenderedPageBreak/>
        <w:t xml:space="preserve">паломнические маршруты </w:t>
      </w:r>
      <w:proofErr w:type="spellStart"/>
      <w:r w:rsidRPr="00071BDB">
        <w:rPr>
          <w:sz w:val="28"/>
          <w:szCs w:val="28"/>
        </w:rPr>
        <w:t>Белгородчины</w:t>
      </w:r>
      <w:proofErr w:type="spellEnd"/>
      <w:r w:rsidRPr="00071BDB">
        <w:rPr>
          <w:sz w:val="28"/>
          <w:szCs w:val="28"/>
        </w:rPr>
        <w:t>.</w:t>
      </w:r>
    </w:p>
    <w:p w:rsidR="001B2710" w:rsidRPr="009D094C" w:rsidRDefault="001B2710" w:rsidP="00445C77">
      <w:pPr>
        <w:tabs>
          <w:tab w:val="left" w:pos="8280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94C">
        <w:rPr>
          <w:rFonts w:ascii="Times New Roman" w:hAnsi="Times New Roman" w:cs="Times New Roman"/>
          <w:b/>
          <w:i/>
          <w:sz w:val="28"/>
          <w:szCs w:val="28"/>
        </w:rPr>
        <w:t>Обучающий должен уметь</w:t>
      </w:r>
      <w:r w:rsidRPr="009D094C">
        <w:rPr>
          <w:rFonts w:ascii="Times New Roman" w:hAnsi="Times New Roman" w:cs="Times New Roman"/>
          <w:i/>
          <w:sz w:val="28"/>
          <w:szCs w:val="28"/>
        </w:rPr>
        <w:t>:</w:t>
      </w:r>
      <w:r w:rsidRPr="009D094C">
        <w:rPr>
          <w:rFonts w:ascii="Times New Roman" w:hAnsi="Times New Roman" w:cs="Times New Roman"/>
          <w:i/>
          <w:sz w:val="28"/>
          <w:szCs w:val="28"/>
        </w:rPr>
        <w:tab/>
      </w:r>
    </w:p>
    <w:p w:rsidR="001B2710" w:rsidRDefault="001B2710" w:rsidP="00E76630">
      <w:pPr>
        <w:numPr>
          <w:ilvl w:val="3"/>
          <w:numId w:val="39"/>
        </w:numPr>
        <w:tabs>
          <w:tab w:val="clear" w:pos="5400"/>
          <w:tab w:val="left" w:pos="-142"/>
          <w:tab w:val="left" w:pos="142"/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анализировать и сопоставлять различные источники, в том числе различные взгляды современник</w:t>
      </w:r>
      <w:r w:rsidR="00BC5B5F">
        <w:rPr>
          <w:rFonts w:ascii="Times New Roman" w:hAnsi="Times New Roman" w:cs="Times New Roman"/>
          <w:sz w:val="28"/>
          <w:szCs w:val="28"/>
        </w:rPr>
        <w:t>ов на одно событие или явление.</w:t>
      </w:r>
    </w:p>
    <w:p w:rsidR="00BC5B5F" w:rsidRPr="00444211" w:rsidRDefault="00BC5B5F" w:rsidP="00BC5B5F">
      <w:pPr>
        <w:tabs>
          <w:tab w:val="left" w:pos="-142"/>
          <w:tab w:val="left" w:pos="142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10" w:rsidRDefault="00180887" w:rsidP="00180887">
      <w:pPr>
        <w:tabs>
          <w:tab w:val="left" w:pos="9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C5B5F" w:rsidRPr="00444211" w:rsidRDefault="00BC5B5F" w:rsidP="00180887">
      <w:pPr>
        <w:tabs>
          <w:tab w:val="left" w:pos="9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10" w:rsidRPr="00444211" w:rsidRDefault="001B2710" w:rsidP="00115363">
      <w:pPr>
        <w:tabs>
          <w:tab w:val="left" w:pos="9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«Духовное краеведение </w:t>
      </w:r>
      <w:proofErr w:type="gramStart"/>
      <w:r w:rsidRPr="004442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44211">
        <w:rPr>
          <w:rFonts w:ascii="Times New Roman" w:hAnsi="Times New Roman" w:cs="Times New Roman"/>
          <w:sz w:val="28"/>
          <w:szCs w:val="28"/>
        </w:rPr>
        <w:t>вятого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Белогорья» основывается на следующих принципах: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Законности и научности.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Работа по программе носит светский характер в соответствии с дейс</w:t>
      </w:r>
      <w:r w:rsidRPr="00863481">
        <w:rPr>
          <w:sz w:val="28"/>
          <w:szCs w:val="28"/>
        </w:rPr>
        <w:t>т</w:t>
      </w:r>
      <w:r w:rsidRPr="00863481">
        <w:rPr>
          <w:sz w:val="28"/>
          <w:szCs w:val="28"/>
        </w:rPr>
        <w:t>вующим законодательством РФ.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Реализация материала программы осуществляется путем сохранения хронологического порядка явлений и событий.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proofErr w:type="spellStart"/>
      <w:r w:rsidRPr="00863481">
        <w:rPr>
          <w:sz w:val="28"/>
          <w:szCs w:val="28"/>
        </w:rPr>
        <w:t>Гуманизации</w:t>
      </w:r>
      <w:proofErr w:type="spellEnd"/>
      <w:r w:rsidRPr="00863481">
        <w:rPr>
          <w:sz w:val="28"/>
          <w:szCs w:val="28"/>
        </w:rPr>
        <w:t>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 xml:space="preserve">Проявление любви к </w:t>
      </w:r>
      <w:proofErr w:type="gramStart"/>
      <w:r w:rsidRPr="00863481">
        <w:rPr>
          <w:sz w:val="28"/>
          <w:szCs w:val="28"/>
        </w:rPr>
        <w:t>ближнему</w:t>
      </w:r>
      <w:proofErr w:type="gramEnd"/>
      <w:r w:rsidRPr="00863481">
        <w:rPr>
          <w:sz w:val="28"/>
          <w:szCs w:val="28"/>
        </w:rPr>
        <w:t>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Дифференциации.</w:t>
      </w:r>
    </w:p>
    <w:p w:rsidR="001B2710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Усвоение материала с учетом возраста, особенностей эмоциональной и познавательной сферы.</w:t>
      </w:r>
    </w:p>
    <w:p w:rsid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r w:rsidRPr="00863481">
        <w:rPr>
          <w:sz w:val="28"/>
          <w:szCs w:val="28"/>
        </w:rPr>
        <w:t>Интеграции.</w:t>
      </w:r>
      <w:r w:rsidR="00223494" w:rsidRPr="00863481">
        <w:rPr>
          <w:sz w:val="28"/>
          <w:szCs w:val="28"/>
        </w:rPr>
        <w:t xml:space="preserve"> Интеграция правосл</w:t>
      </w:r>
      <w:r w:rsidR="00BC5B5F">
        <w:rPr>
          <w:sz w:val="28"/>
          <w:szCs w:val="28"/>
        </w:rPr>
        <w:t xml:space="preserve">авной культуры в </w:t>
      </w:r>
      <w:proofErr w:type="spellStart"/>
      <w:proofErr w:type="gramStart"/>
      <w:r w:rsidR="00BC5B5F">
        <w:rPr>
          <w:sz w:val="28"/>
          <w:szCs w:val="28"/>
        </w:rPr>
        <w:t>образовательно</w:t>
      </w:r>
      <w:proofErr w:type="spellEnd"/>
      <w:r w:rsidR="00BC5B5F">
        <w:rPr>
          <w:sz w:val="28"/>
          <w:szCs w:val="28"/>
        </w:rPr>
        <w:t xml:space="preserve"> </w:t>
      </w:r>
      <w:r w:rsidR="00223494" w:rsidRPr="00863481">
        <w:rPr>
          <w:sz w:val="28"/>
          <w:szCs w:val="28"/>
        </w:rPr>
        <w:t>во</w:t>
      </w:r>
      <w:r w:rsidR="00223494" w:rsidRPr="00863481">
        <w:rPr>
          <w:sz w:val="28"/>
          <w:szCs w:val="28"/>
        </w:rPr>
        <w:t>с</w:t>
      </w:r>
      <w:r w:rsidR="00223494" w:rsidRPr="00863481">
        <w:rPr>
          <w:sz w:val="28"/>
          <w:szCs w:val="28"/>
        </w:rPr>
        <w:t>питательный</w:t>
      </w:r>
      <w:proofErr w:type="gramEnd"/>
      <w:r w:rsidR="00223494" w:rsidRPr="00863481">
        <w:rPr>
          <w:sz w:val="28"/>
          <w:szCs w:val="28"/>
        </w:rPr>
        <w:t xml:space="preserve"> процесс позволяет установить связь с творческими объ</w:t>
      </w:r>
      <w:r w:rsidR="00223494" w:rsidRPr="00863481">
        <w:rPr>
          <w:sz w:val="28"/>
          <w:szCs w:val="28"/>
        </w:rPr>
        <w:t>е</w:t>
      </w:r>
      <w:r w:rsidR="00223494" w:rsidRPr="00863481">
        <w:rPr>
          <w:sz w:val="28"/>
          <w:szCs w:val="28"/>
        </w:rPr>
        <w:t>динениями ГБУДО «Белгородский областной Дворец детского творч</w:t>
      </w:r>
      <w:r w:rsidR="00223494" w:rsidRPr="00863481">
        <w:rPr>
          <w:sz w:val="28"/>
          <w:szCs w:val="28"/>
        </w:rPr>
        <w:t>е</w:t>
      </w:r>
      <w:r w:rsidR="00223494" w:rsidRPr="00863481">
        <w:rPr>
          <w:sz w:val="28"/>
          <w:szCs w:val="28"/>
        </w:rPr>
        <w:t>ства»: фольклорный ансамбль «Ладушки», изобразительного искусства «Акварель», декоративно-прикладного «Горница», театральный «Ро</w:t>
      </w:r>
      <w:r w:rsidR="00223494" w:rsidRPr="00863481">
        <w:rPr>
          <w:sz w:val="28"/>
          <w:szCs w:val="28"/>
        </w:rPr>
        <w:t>д</w:t>
      </w:r>
      <w:r w:rsidR="00223494" w:rsidRPr="00863481">
        <w:rPr>
          <w:sz w:val="28"/>
          <w:szCs w:val="28"/>
        </w:rPr>
        <w:t>ник».</w:t>
      </w:r>
    </w:p>
    <w:p w:rsidR="00F9115F" w:rsidRPr="00863481" w:rsidRDefault="001B2710" w:rsidP="009E20A4">
      <w:pPr>
        <w:pStyle w:val="af0"/>
        <w:numPr>
          <w:ilvl w:val="0"/>
          <w:numId w:val="36"/>
        </w:numPr>
        <w:tabs>
          <w:tab w:val="left" w:pos="9360"/>
        </w:tabs>
        <w:jc w:val="both"/>
        <w:rPr>
          <w:sz w:val="28"/>
          <w:szCs w:val="28"/>
        </w:rPr>
      </w:pPr>
      <w:proofErr w:type="spellStart"/>
      <w:r w:rsidRPr="00863481">
        <w:rPr>
          <w:sz w:val="28"/>
          <w:szCs w:val="28"/>
        </w:rPr>
        <w:t>Культуронаследия</w:t>
      </w:r>
      <w:proofErr w:type="spellEnd"/>
      <w:r w:rsidRPr="00863481">
        <w:rPr>
          <w:sz w:val="28"/>
          <w:szCs w:val="28"/>
        </w:rPr>
        <w:t>.</w:t>
      </w:r>
      <w:r w:rsidR="00F9115F" w:rsidRPr="00863481">
        <w:rPr>
          <w:sz w:val="28"/>
          <w:szCs w:val="28"/>
        </w:rPr>
        <w:t xml:space="preserve"> Воспитание </w:t>
      </w:r>
      <w:proofErr w:type="gramStart"/>
      <w:r w:rsidR="00F9115F" w:rsidRPr="00863481">
        <w:rPr>
          <w:sz w:val="28"/>
          <w:szCs w:val="28"/>
        </w:rPr>
        <w:t>обучающихся</w:t>
      </w:r>
      <w:proofErr w:type="gramEnd"/>
      <w:r w:rsidR="00F9115F" w:rsidRPr="00863481">
        <w:rPr>
          <w:sz w:val="28"/>
          <w:szCs w:val="28"/>
        </w:rPr>
        <w:t xml:space="preserve"> в соответствии с духо</w:t>
      </w:r>
      <w:r w:rsidR="00F9115F" w:rsidRPr="00863481">
        <w:rPr>
          <w:sz w:val="28"/>
          <w:szCs w:val="28"/>
        </w:rPr>
        <w:t>в</w:t>
      </w:r>
      <w:r w:rsidR="00F9115F" w:rsidRPr="00863481">
        <w:rPr>
          <w:sz w:val="28"/>
          <w:szCs w:val="28"/>
        </w:rPr>
        <w:t>ными, этическими и эстетическими ценностями родной культуры с то</w:t>
      </w:r>
      <w:r w:rsidR="00F9115F" w:rsidRPr="00863481">
        <w:rPr>
          <w:sz w:val="28"/>
          <w:szCs w:val="28"/>
        </w:rPr>
        <w:t>ч</w:t>
      </w:r>
      <w:r w:rsidR="00F9115F" w:rsidRPr="00863481">
        <w:rPr>
          <w:sz w:val="28"/>
          <w:szCs w:val="28"/>
        </w:rPr>
        <w:t>ки зрения православия.</w:t>
      </w:r>
    </w:p>
    <w:p w:rsidR="00B573B7" w:rsidRPr="00444211" w:rsidRDefault="00B573B7" w:rsidP="00863481">
      <w:pPr>
        <w:tabs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348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44211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44211">
        <w:rPr>
          <w:rFonts w:ascii="Times New Roman" w:hAnsi="Times New Roman" w:cs="Times New Roman"/>
          <w:sz w:val="28"/>
          <w:szCs w:val="28"/>
        </w:rPr>
        <w:t xml:space="preserve"> организации учебно-познавательной деятельности:</w:t>
      </w:r>
    </w:p>
    <w:p w:rsidR="00B573B7" w:rsidRPr="00444211" w:rsidRDefault="00B573B7" w:rsidP="009E20A4">
      <w:pPr>
        <w:pStyle w:val="af0"/>
        <w:numPr>
          <w:ilvl w:val="0"/>
          <w:numId w:val="34"/>
        </w:numPr>
        <w:tabs>
          <w:tab w:val="left" w:pos="426"/>
          <w:tab w:val="left" w:pos="9360"/>
        </w:tabs>
        <w:jc w:val="both"/>
        <w:rPr>
          <w:sz w:val="28"/>
          <w:szCs w:val="28"/>
        </w:rPr>
      </w:pPr>
      <w:proofErr w:type="gramStart"/>
      <w:r w:rsidRPr="00444211">
        <w:rPr>
          <w:b/>
          <w:sz w:val="28"/>
          <w:szCs w:val="28"/>
        </w:rPr>
        <w:t>словесные</w:t>
      </w:r>
      <w:proofErr w:type="gramEnd"/>
      <w:r w:rsidRPr="00444211">
        <w:rPr>
          <w:b/>
          <w:sz w:val="28"/>
          <w:szCs w:val="28"/>
        </w:rPr>
        <w:t>,</w:t>
      </w:r>
      <w:r w:rsidRPr="00444211">
        <w:rPr>
          <w:sz w:val="28"/>
          <w:szCs w:val="28"/>
        </w:rPr>
        <w:t xml:space="preserve"> которые позволяют учащимся понять новую информацию и обнаружить свое понимание событий (консультация, беседа и др.);</w:t>
      </w:r>
    </w:p>
    <w:p w:rsidR="00B573B7" w:rsidRPr="00444211" w:rsidRDefault="00B573B7" w:rsidP="009E20A4">
      <w:pPr>
        <w:pStyle w:val="af0"/>
        <w:numPr>
          <w:ilvl w:val="0"/>
          <w:numId w:val="34"/>
        </w:numPr>
        <w:tabs>
          <w:tab w:val="left" w:pos="426"/>
          <w:tab w:val="left" w:pos="9360"/>
        </w:tabs>
        <w:jc w:val="both"/>
        <w:rPr>
          <w:sz w:val="28"/>
          <w:szCs w:val="28"/>
        </w:rPr>
      </w:pPr>
      <w:proofErr w:type="gramStart"/>
      <w:r w:rsidRPr="00444211">
        <w:rPr>
          <w:b/>
          <w:sz w:val="28"/>
          <w:szCs w:val="28"/>
        </w:rPr>
        <w:t>наглядные</w:t>
      </w:r>
      <w:r w:rsidRPr="00444211">
        <w:rPr>
          <w:sz w:val="28"/>
          <w:szCs w:val="28"/>
        </w:rPr>
        <w:t>, которые лежат в основе разных видов деятельности, напра</w:t>
      </w:r>
      <w:r w:rsidRPr="00444211">
        <w:rPr>
          <w:sz w:val="28"/>
          <w:szCs w:val="28"/>
        </w:rPr>
        <w:t>в</w:t>
      </w:r>
      <w:r w:rsidRPr="00444211">
        <w:rPr>
          <w:sz w:val="28"/>
          <w:szCs w:val="28"/>
        </w:rPr>
        <w:t>ленных на познание материала;</w:t>
      </w:r>
      <w:proofErr w:type="gramEnd"/>
    </w:p>
    <w:p w:rsidR="00B573B7" w:rsidRPr="0044421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практические,</w:t>
      </w:r>
      <w:r w:rsidRPr="00444211">
        <w:rPr>
          <w:rFonts w:ascii="Times New Roman" w:hAnsi="Times New Roman" w:cs="Times New Roman"/>
          <w:sz w:val="28"/>
          <w:szCs w:val="28"/>
        </w:rPr>
        <w:t xml:space="preserve"> имеющие ключевое значение в практической направле</w:t>
      </w:r>
      <w:r w:rsidRPr="00444211">
        <w:rPr>
          <w:rFonts w:ascii="Times New Roman" w:hAnsi="Times New Roman" w:cs="Times New Roman"/>
          <w:sz w:val="28"/>
          <w:szCs w:val="28"/>
        </w:rPr>
        <w:t>н</w:t>
      </w:r>
      <w:r w:rsidRPr="00444211">
        <w:rPr>
          <w:rFonts w:ascii="Times New Roman" w:hAnsi="Times New Roman" w:cs="Times New Roman"/>
          <w:sz w:val="28"/>
          <w:szCs w:val="28"/>
        </w:rPr>
        <w:t>ности обучения, включающие выполнение различных заданий;</w:t>
      </w:r>
    </w:p>
    <w:p w:rsidR="00B573B7" w:rsidRPr="0044421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индуктивные</w:t>
      </w:r>
      <w:r w:rsidRPr="00444211">
        <w:rPr>
          <w:rFonts w:ascii="Times New Roman" w:hAnsi="Times New Roman" w:cs="Times New Roman"/>
          <w:sz w:val="28"/>
          <w:szCs w:val="28"/>
        </w:rPr>
        <w:t>, выстраивающие логику раскрытия содержания изучаем</w:t>
      </w:r>
      <w:r w:rsidRPr="00444211">
        <w:rPr>
          <w:rFonts w:ascii="Times New Roman" w:hAnsi="Times New Roman" w:cs="Times New Roman"/>
          <w:sz w:val="28"/>
          <w:szCs w:val="28"/>
        </w:rPr>
        <w:t>о</w:t>
      </w:r>
      <w:r w:rsidRPr="00444211">
        <w:rPr>
          <w:rFonts w:ascii="Times New Roman" w:hAnsi="Times New Roman" w:cs="Times New Roman"/>
          <w:sz w:val="28"/>
          <w:szCs w:val="28"/>
        </w:rPr>
        <w:t>го материала от частного к общему;</w:t>
      </w:r>
    </w:p>
    <w:p w:rsidR="00B573B7" w:rsidRPr="0044421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>дедуктивные</w:t>
      </w:r>
      <w:r w:rsidRPr="00444211">
        <w:rPr>
          <w:rFonts w:ascii="Times New Roman" w:hAnsi="Times New Roman" w:cs="Times New Roman"/>
          <w:sz w:val="28"/>
          <w:szCs w:val="28"/>
        </w:rPr>
        <w:t>, выстраивающие логику раскрытия содержания изучаемой темы от общего к частному;</w:t>
      </w:r>
    </w:p>
    <w:p w:rsidR="00B573B7" w:rsidRPr="0044421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b/>
          <w:sz w:val="28"/>
          <w:szCs w:val="28"/>
        </w:rPr>
        <w:t>проблемно-поисковые</w:t>
      </w:r>
      <w:r w:rsidRPr="00444211">
        <w:rPr>
          <w:rFonts w:ascii="Times New Roman" w:hAnsi="Times New Roman" w:cs="Times New Roman"/>
          <w:sz w:val="28"/>
          <w:szCs w:val="28"/>
        </w:rPr>
        <w:t>, которые обеспечивают усвоение знаний, выр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ботку умений и навыков в процессе частично поисковой или исследов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тельской деятельности обучаемых;</w:t>
      </w:r>
      <w:proofErr w:type="gramEnd"/>
    </w:p>
    <w:p w:rsidR="00B573B7" w:rsidRPr="0044421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lastRenderedPageBreak/>
        <w:t>методы самостоятельной работы</w:t>
      </w:r>
      <w:r w:rsidRPr="00444211">
        <w:rPr>
          <w:rFonts w:ascii="Times New Roman" w:hAnsi="Times New Roman" w:cs="Times New Roman"/>
          <w:sz w:val="28"/>
          <w:szCs w:val="28"/>
        </w:rPr>
        <w:t>, направленные на развитие самосто</w:t>
      </w:r>
      <w:r w:rsidRPr="00444211">
        <w:rPr>
          <w:rFonts w:ascii="Times New Roman" w:hAnsi="Times New Roman" w:cs="Times New Roman"/>
          <w:sz w:val="28"/>
          <w:szCs w:val="28"/>
        </w:rPr>
        <w:t>я</w:t>
      </w:r>
      <w:r w:rsidRPr="00444211">
        <w:rPr>
          <w:rFonts w:ascii="Times New Roman" w:hAnsi="Times New Roman" w:cs="Times New Roman"/>
          <w:sz w:val="28"/>
          <w:szCs w:val="28"/>
        </w:rPr>
        <w:t>тельности в учебной деятельности, формирование поисковых, исследов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тельских навыков;</w:t>
      </w:r>
    </w:p>
    <w:p w:rsidR="0086348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b/>
          <w:sz w:val="28"/>
          <w:szCs w:val="28"/>
        </w:rPr>
        <w:t xml:space="preserve">методы стимулирования и мотивации учения, </w:t>
      </w:r>
      <w:r w:rsidRPr="00444211">
        <w:rPr>
          <w:rFonts w:ascii="Times New Roman" w:hAnsi="Times New Roman" w:cs="Times New Roman"/>
          <w:sz w:val="28"/>
          <w:szCs w:val="28"/>
        </w:rPr>
        <w:t>направленные на фо</w:t>
      </w:r>
      <w:r w:rsidRPr="00444211">
        <w:rPr>
          <w:rFonts w:ascii="Times New Roman" w:hAnsi="Times New Roman" w:cs="Times New Roman"/>
          <w:sz w:val="28"/>
          <w:szCs w:val="28"/>
        </w:rPr>
        <w:t>р</w:t>
      </w:r>
      <w:r w:rsidRPr="00444211">
        <w:rPr>
          <w:rFonts w:ascii="Times New Roman" w:hAnsi="Times New Roman" w:cs="Times New Roman"/>
          <w:sz w:val="28"/>
          <w:szCs w:val="28"/>
        </w:rPr>
        <w:t xml:space="preserve">мирование и закрепление положительного отношения к </w:t>
      </w:r>
      <w:proofErr w:type="gramStart"/>
      <w:r w:rsidRPr="00444211">
        <w:rPr>
          <w:rFonts w:ascii="Times New Roman" w:hAnsi="Times New Roman" w:cs="Times New Roman"/>
          <w:sz w:val="28"/>
          <w:szCs w:val="28"/>
        </w:rPr>
        <w:t>учению</w:t>
      </w:r>
      <w:proofErr w:type="gramEnd"/>
      <w:r w:rsidRPr="00444211">
        <w:rPr>
          <w:rFonts w:ascii="Times New Roman" w:hAnsi="Times New Roman" w:cs="Times New Roman"/>
          <w:sz w:val="28"/>
          <w:szCs w:val="28"/>
        </w:rPr>
        <w:t xml:space="preserve"> и стим</w:t>
      </w:r>
      <w:r w:rsidRPr="00444211">
        <w:rPr>
          <w:rFonts w:ascii="Times New Roman" w:hAnsi="Times New Roman" w:cs="Times New Roman"/>
          <w:sz w:val="28"/>
          <w:szCs w:val="28"/>
        </w:rPr>
        <w:t>у</w:t>
      </w:r>
      <w:r w:rsidRPr="00444211">
        <w:rPr>
          <w:rFonts w:ascii="Times New Roman" w:hAnsi="Times New Roman" w:cs="Times New Roman"/>
          <w:sz w:val="28"/>
          <w:szCs w:val="28"/>
        </w:rPr>
        <w:t>лирование активной познавательной деятельности обучаемых (организ</w:t>
      </w:r>
      <w:r w:rsidRPr="00444211">
        <w:rPr>
          <w:rFonts w:ascii="Times New Roman" w:hAnsi="Times New Roman" w:cs="Times New Roman"/>
          <w:sz w:val="28"/>
          <w:szCs w:val="28"/>
        </w:rPr>
        <w:t>а</w:t>
      </w:r>
      <w:r w:rsidRPr="00444211">
        <w:rPr>
          <w:rFonts w:ascii="Times New Roman" w:hAnsi="Times New Roman" w:cs="Times New Roman"/>
          <w:sz w:val="28"/>
          <w:szCs w:val="28"/>
        </w:rPr>
        <w:t>ция познавательных игр, создание эмоционально-нравственных переж</w:t>
      </w:r>
      <w:r w:rsidRPr="00444211">
        <w:rPr>
          <w:rFonts w:ascii="Times New Roman" w:hAnsi="Times New Roman" w:cs="Times New Roman"/>
          <w:sz w:val="28"/>
          <w:szCs w:val="28"/>
        </w:rPr>
        <w:t>и</w:t>
      </w:r>
      <w:r w:rsidRPr="00444211">
        <w:rPr>
          <w:rFonts w:ascii="Times New Roman" w:hAnsi="Times New Roman" w:cs="Times New Roman"/>
          <w:sz w:val="28"/>
          <w:szCs w:val="28"/>
        </w:rPr>
        <w:t>ваний);</w:t>
      </w:r>
    </w:p>
    <w:p w:rsidR="00CF6C05" w:rsidRPr="00863481" w:rsidRDefault="00B573B7" w:rsidP="009E20A4">
      <w:pPr>
        <w:numPr>
          <w:ilvl w:val="0"/>
          <w:numId w:val="34"/>
        </w:numPr>
        <w:tabs>
          <w:tab w:val="left" w:pos="426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81">
        <w:rPr>
          <w:rFonts w:ascii="Times New Roman" w:hAnsi="Times New Roman" w:cs="Times New Roman"/>
          <w:b/>
          <w:sz w:val="28"/>
          <w:szCs w:val="28"/>
        </w:rPr>
        <w:t>методы стимулирования ответственности</w:t>
      </w:r>
      <w:r w:rsidRPr="00863481">
        <w:rPr>
          <w:rFonts w:ascii="Times New Roman" w:hAnsi="Times New Roman" w:cs="Times New Roman"/>
          <w:sz w:val="28"/>
          <w:szCs w:val="28"/>
        </w:rPr>
        <w:t xml:space="preserve"> через разъяснение личнос</w:t>
      </w:r>
      <w:r w:rsidRPr="00863481">
        <w:rPr>
          <w:rFonts w:ascii="Times New Roman" w:hAnsi="Times New Roman" w:cs="Times New Roman"/>
          <w:sz w:val="28"/>
          <w:szCs w:val="28"/>
        </w:rPr>
        <w:t>т</w:t>
      </w:r>
      <w:r w:rsidRPr="00863481">
        <w:rPr>
          <w:rFonts w:ascii="Times New Roman" w:hAnsi="Times New Roman" w:cs="Times New Roman"/>
          <w:sz w:val="28"/>
          <w:szCs w:val="28"/>
        </w:rPr>
        <w:t>ной и общественной значимости учения, предъявление требований, оц</w:t>
      </w:r>
      <w:r w:rsidRPr="00863481">
        <w:rPr>
          <w:rFonts w:ascii="Times New Roman" w:hAnsi="Times New Roman" w:cs="Times New Roman"/>
          <w:sz w:val="28"/>
          <w:szCs w:val="28"/>
        </w:rPr>
        <w:t>е</w:t>
      </w:r>
      <w:r w:rsidRPr="00863481">
        <w:rPr>
          <w:rFonts w:ascii="Times New Roman" w:hAnsi="Times New Roman" w:cs="Times New Roman"/>
          <w:sz w:val="28"/>
          <w:szCs w:val="28"/>
        </w:rPr>
        <w:t>нивание выполненной работы, поощрение, порицание.</w:t>
      </w:r>
    </w:p>
    <w:p w:rsidR="00CF6C05" w:rsidRPr="009E20A4" w:rsidRDefault="00CF6C05" w:rsidP="009E20A4">
      <w:pPr>
        <w:pStyle w:val="af0"/>
        <w:numPr>
          <w:ilvl w:val="0"/>
          <w:numId w:val="34"/>
        </w:numPr>
        <w:shd w:val="clear" w:color="auto" w:fill="FFFFFF"/>
        <w:tabs>
          <w:tab w:val="left" w:pos="374"/>
          <w:tab w:val="left" w:pos="9360"/>
        </w:tabs>
        <w:jc w:val="both"/>
        <w:rPr>
          <w:b/>
          <w:color w:val="000000"/>
          <w:sz w:val="28"/>
          <w:szCs w:val="28"/>
        </w:rPr>
      </w:pPr>
      <w:r w:rsidRPr="009E20A4">
        <w:rPr>
          <w:b/>
          <w:color w:val="000000"/>
          <w:sz w:val="28"/>
          <w:szCs w:val="28"/>
        </w:rPr>
        <w:t>Инновационные педагогические технологии:</w:t>
      </w:r>
    </w:p>
    <w:p w:rsidR="00CF6C05" w:rsidRPr="00863481" w:rsidRDefault="00CF6C05" w:rsidP="009E20A4">
      <w:pPr>
        <w:pStyle w:val="af0"/>
        <w:numPr>
          <w:ilvl w:val="0"/>
          <w:numId w:val="34"/>
        </w:numPr>
        <w:shd w:val="clear" w:color="auto" w:fill="FFFFFF"/>
        <w:tabs>
          <w:tab w:val="left" w:pos="374"/>
          <w:tab w:val="left" w:pos="9360"/>
        </w:tabs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проектные технологии;</w:t>
      </w:r>
    </w:p>
    <w:p w:rsidR="00CF6C05" w:rsidRPr="00863481" w:rsidRDefault="00CF6C05" w:rsidP="009E20A4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групповые технологии (интегрированные занятия);</w:t>
      </w:r>
    </w:p>
    <w:p w:rsidR="00CF6C05" w:rsidRPr="00863481" w:rsidRDefault="00CF6C05" w:rsidP="009E20A4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технология дифференцированного обучения;</w:t>
      </w:r>
    </w:p>
    <w:p w:rsidR="00CF6C05" w:rsidRPr="00863481" w:rsidRDefault="00CF6C05" w:rsidP="009E20A4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технология адаптивной системы обучения;</w:t>
      </w:r>
    </w:p>
    <w:p w:rsidR="00CF6C05" w:rsidRPr="00863481" w:rsidRDefault="00CF6C05" w:rsidP="009E20A4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технология исследовательского (проблемного) обучения;</w:t>
      </w:r>
    </w:p>
    <w:p w:rsidR="00CF6C05" w:rsidRPr="00863481" w:rsidRDefault="00CF6C05" w:rsidP="009E20A4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3481">
        <w:rPr>
          <w:color w:val="000000"/>
          <w:sz w:val="28"/>
          <w:szCs w:val="28"/>
        </w:rPr>
        <w:t>технология личностно-ориентированного развивающего обучения;</w:t>
      </w:r>
    </w:p>
    <w:p w:rsidR="00CF6C05" w:rsidRPr="00863481" w:rsidRDefault="00CF6C05" w:rsidP="009E20A4">
      <w:pPr>
        <w:pStyle w:val="af0"/>
        <w:numPr>
          <w:ilvl w:val="0"/>
          <w:numId w:val="34"/>
        </w:numPr>
        <w:tabs>
          <w:tab w:val="left" w:pos="9360"/>
        </w:tabs>
        <w:jc w:val="both"/>
        <w:rPr>
          <w:color w:val="000000"/>
          <w:sz w:val="28"/>
          <w:szCs w:val="28"/>
        </w:rPr>
      </w:pPr>
      <w:proofErr w:type="spellStart"/>
      <w:r w:rsidRPr="00863481">
        <w:rPr>
          <w:color w:val="000000"/>
          <w:sz w:val="28"/>
          <w:szCs w:val="28"/>
        </w:rPr>
        <w:t>здоровьесберегающие</w:t>
      </w:r>
      <w:proofErr w:type="spellEnd"/>
      <w:r w:rsidRPr="00863481">
        <w:rPr>
          <w:color w:val="000000"/>
          <w:sz w:val="28"/>
          <w:szCs w:val="28"/>
        </w:rPr>
        <w:t xml:space="preserve"> технологии.</w:t>
      </w:r>
    </w:p>
    <w:p w:rsidR="00CB1C1B" w:rsidRPr="00863481" w:rsidRDefault="00CB1C1B" w:rsidP="0086348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81">
        <w:rPr>
          <w:rFonts w:ascii="Times New Roman" w:hAnsi="Times New Roman" w:cs="Times New Roman"/>
          <w:sz w:val="28"/>
          <w:szCs w:val="28"/>
        </w:rPr>
        <w:t xml:space="preserve">Особенно эффективны следующие технологии: </w:t>
      </w:r>
    </w:p>
    <w:p w:rsidR="00CB1C1B" w:rsidRPr="009E20A4" w:rsidRDefault="00CB1C1B" w:rsidP="009E20A4">
      <w:pPr>
        <w:pStyle w:val="af0"/>
        <w:numPr>
          <w:ilvl w:val="0"/>
          <w:numId w:val="38"/>
        </w:numPr>
        <w:tabs>
          <w:tab w:val="left" w:pos="9360"/>
        </w:tabs>
        <w:jc w:val="both"/>
        <w:rPr>
          <w:sz w:val="28"/>
          <w:szCs w:val="28"/>
        </w:rPr>
      </w:pPr>
      <w:r w:rsidRPr="009E20A4">
        <w:rPr>
          <w:sz w:val="28"/>
          <w:szCs w:val="28"/>
        </w:rPr>
        <w:t xml:space="preserve">игровые технологии, </w:t>
      </w:r>
    </w:p>
    <w:p w:rsidR="00CB1C1B" w:rsidRPr="009E20A4" w:rsidRDefault="00CB1C1B" w:rsidP="009E20A4">
      <w:pPr>
        <w:pStyle w:val="af0"/>
        <w:numPr>
          <w:ilvl w:val="0"/>
          <w:numId w:val="38"/>
        </w:numPr>
        <w:tabs>
          <w:tab w:val="left" w:pos="9360"/>
        </w:tabs>
        <w:jc w:val="both"/>
        <w:rPr>
          <w:sz w:val="28"/>
          <w:szCs w:val="28"/>
        </w:rPr>
      </w:pPr>
      <w:r w:rsidRPr="009E20A4">
        <w:rPr>
          <w:sz w:val="28"/>
          <w:szCs w:val="28"/>
        </w:rPr>
        <w:t xml:space="preserve">технология коллективных творческих дел, </w:t>
      </w:r>
    </w:p>
    <w:p w:rsidR="00CB1C1B" w:rsidRPr="009E20A4" w:rsidRDefault="00CB1C1B" w:rsidP="009E20A4">
      <w:pPr>
        <w:pStyle w:val="af0"/>
        <w:numPr>
          <w:ilvl w:val="0"/>
          <w:numId w:val="38"/>
        </w:numPr>
        <w:tabs>
          <w:tab w:val="left" w:pos="9360"/>
        </w:tabs>
        <w:jc w:val="both"/>
        <w:rPr>
          <w:sz w:val="28"/>
          <w:szCs w:val="28"/>
        </w:rPr>
      </w:pPr>
      <w:r w:rsidRPr="009E20A4">
        <w:rPr>
          <w:sz w:val="28"/>
          <w:szCs w:val="28"/>
        </w:rPr>
        <w:t>технологии проблемного и</w:t>
      </w:r>
      <w:r w:rsidR="00863481" w:rsidRPr="009E20A4">
        <w:rPr>
          <w:sz w:val="28"/>
          <w:szCs w:val="28"/>
        </w:rPr>
        <w:t xml:space="preserve"> </w:t>
      </w:r>
      <w:r w:rsidRPr="009E20A4">
        <w:rPr>
          <w:sz w:val="28"/>
          <w:szCs w:val="28"/>
        </w:rPr>
        <w:t xml:space="preserve">индивидуального обучения. </w:t>
      </w:r>
    </w:p>
    <w:p w:rsidR="00CB1C1B" w:rsidRDefault="00CB1C1B" w:rsidP="00863481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один из вариантов технологии индивидуального обучения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метод проектов, который  даёт возможность ребёнку проявить самостоятельность в планировании, организации и контроле своей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CB1C1B" w:rsidRDefault="00CB1C1B" w:rsidP="00200A2E">
      <w:pPr>
        <w:tabs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нетрадиционным формам (технологиям) проведения занятия, относятся: </w:t>
      </w:r>
    </w:p>
    <w:p w:rsidR="00CB1C1B" w:rsidRPr="00CB1C1B" w:rsidRDefault="00CB1C1B" w:rsidP="00200A2E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CB1C1B">
        <w:rPr>
          <w:sz w:val="28"/>
          <w:szCs w:val="28"/>
        </w:rPr>
        <w:t xml:space="preserve">интегрированные занятия, основанные на </w:t>
      </w:r>
      <w:proofErr w:type="spellStart"/>
      <w:r w:rsidRPr="00CB1C1B">
        <w:rPr>
          <w:sz w:val="28"/>
          <w:szCs w:val="28"/>
        </w:rPr>
        <w:t>межпредметных</w:t>
      </w:r>
      <w:proofErr w:type="spellEnd"/>
      <w:r w:rsidRPr="00CB1C1B">
        <w:rPr>
          <w:sz w:val="28"/>
          <w:szCs w:val="28"/>
        </w:rPr>
        <w:t xml:space="preserve"> связях;</w:t>
      </w:r>
    </w:p>
    <w:p w:rsidR="00CB1C1B" w:rsidRPr="00CB1C1B" w:rsidRDefault="00CB1C1B" w:rsidP="00200A2E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CB1C1B">
        <w:rPr>
          <w:sz w:val="28"/>
          <w:szCs w:val="28"/>
        </w:rPr>
        <w:t>занятия в форме соревнований и игр, конкурсов, турниров, эстафет, ви</w:t>
      </w:r>
      <w:r w:rsidRPr="00CB1C1B">
        <w:rPr>
          <w:sz w:val="28"/>
          <w:szCs w:val="28"/>
        </w:rPr>
        <w:t>к</w:t>
      </w:r>
      <w:r w:rsidRPr="00CB1C1B">
        <w:rPr>
          <w:sz w:val="28"/>
          <w:szCs w:val="28"/>
        </w:rPr>
        <w:t xml:space="preserve">торин; </w:t>
      </w:r>
    </w:p>
    <w:p w:rsidR="00CB1C1B" w:rsidRPr="00CB1C1B" w:rsidRDefault="00CB1C1B" w:rsidP="00200A2E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proofErr w:type="gramStart"/>
      <w:r w:rsidRPr="00CB1C1B">
        <w:rPr>
          <w:sz w:val="28"/>
          <w:szCs w:val="28"/>
        </w:rPr>
        <w:t>занятия, основанные на формах, жанрах и методах работы, известных в общественной практике: исследование, изобретательство, анализ перв</w:t>
      </w:r>
      <w:r w:rsidRPr="00CB1C1B">
        <w:rPr>
          <w:sz w:val="28"/>
          <w:szCs w:val="28"/>
        </w:rPr>
        <w:t>о</w:t>
      </w:r>
      <w:r w:rsidRPr="00CB1C1B">
        <w:rPr>
          <w:sz w:val="28"/>
          <w:szCs w:val="28"/>
        </w:rPr>
        <w:t xml:space="preserve">источников, комментарий, мозговая атака, репортаж; </w:t>
      </w:r>
      <w:proofErr w:type="gramEnd"/>
    </w:p>
    <w:p w:rsidR="00CB1C1B" w:rsidRPr="00CB1C1B" w:rsidRDefault="00CB1C1B" w:rsidP="00200A2E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proofErr w:type="gramStart"/>
      <w:r w:rsidRPr="00CB1C1B">
        <w:rPr>
          <w:sz w:val="28"/>
          <w:szCs w:val="28"/>
        </w:rPr>
        <w:t>занятия на основе нетрадиционной организации и представления учебн</w:t>
      </w:r>
      <w:r w:rsidRPr="00CB1C1B">
        <w:rPr>
          <w:sz w:val="28"/>
          <w:szCs w:val="28"/>
        </w:rPr>
        <w:t>о</w:t>
      </w:r>
      <w:r w:rsidRPr="00CB1C1B">
        <w:rPr>
          <w:sz w:val="28"/>
          <w:szCs w:val="28"/>
        </w:rPr>
        <w:t xml:space="preserve">го материала: </w:t>
      </w:r>
      <w:r w:rsidR="005B054D">
        <w:rPr>
          <w:sz w:val="28"/>
          <w:szCs w:val="28"/>
        </w:rPr>
        <w:t xml:space="preserve">занятие - </w:t>
      </w:r>
      <w:r w:rsidRPr="00CB1C1B">
        <w:rPr>
          <w:sz w:val="28"/>
          <w:szCs w:val="28"/>
        </w:rPr>
        <w:t xml:space="preserve">мудрости, </w:t>
      </w:r>
      <w:r w:rsidR="005B054D">
        <w:rPr>
          <w:sz w:val="28"/>
          <w:szCs w:val="28"/>
        </w:rPr>
        <w:t xml:space="preserve">занятие - </w:t>
      </w:r>
      <w:r w:rsidRPr="00CB1C1B">
        <w:rPr>
          <w:sz w:val="28"/>
          <w:szCs w:val="28"/>
        </w:rPr>
        <w:t xml:space="preserve">мужества, </w:t>
      </w:r>
      <w:r w:rsidR="005B054D">
        <w:rPr>
          <w:sz w:val="28"/>
          <w:szCs w:val="28"/>
        </w:rPr>
        <w:t xml:space="preserve">занятие - </w:t>
      </w:r>
      <w:r w:rsidRPr="00CB1C1B">
        <w:rPr>
          <w:sz w:val="28"/>
          <w:szCs w:val="28"/>
        </w:rPr>
        <w:t xml:space="preserve">любви, </w:t>
      </w:r>
      <w:r w:rsidR="005B054D">
        <w:rPr>
          <w:sz w:val="28"/>
          <w:szCs w:val="28"/>
        </w:rPr>
        <w:t xml:space="preserve">занятие - </w:t>
      </w:r>
      <w:r w:rsidRPr="00CB1C1B">
        <w:rPr>
          <w:sz w:val="28"/>
          <w:szCs w:val="28"/>
        </w:rPr>
        <w:t xml:space="preserve">-презентация; </w:t>
      </w:r>
      <w:proofErr w:type="gramEnd"/>
    </w:p>
    <w:p w:rsidR="00CB1C1B" w:rsidRPr="00CB1C1B" w:rsidRDefault="00CB1C1B" w:rsidP="00200A2E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CB1C1B">
        <w:rPr>
          <w:sz w:val="28"/>
          <w:szCs w:val="28"/>
        </w:rPr>
        <w:t xml:space="preserve">занятия с использованием фантазии: </w:t>
      </w:r>
      <w:r w:rsidR="005B054D">
        <w:rPr>
          <w:sz w:val="28"/>
          <w:szCs w:val="28"/>
        </w:rPr>
        <w:t xml:space="preserve">занятие - </w:t>
      </w:r>
      <w:r w:rsidRPr="00CB1C1B">
        <w:rPr>
          <w:sz w:val="28"/>
          <w:szCs w:val="28"/>
        </w:rPr>
        <w:t xml:space="preserve">сказка, </w:t>
      </w:r>
      <w:r w:rsidR="005B054D">
        <w:rPr>
          <w:sz w:val="28"/>
          <w:szCs w:val="28"/>
        </w:rPr>
        <w:t xml:space="preserve">занятие- </w:t>
      </w:r>
      <w:r w:rsidRPr="00CB1C1B">
        <w:rPr>
          <w:sz w:val="28"/>
          <w:szCs w:val="28"/>
        </w:rPr>
        <w:t xml:space="preserve">-сюрприз; </w:t>
      </w:r>
    </w:p>
    <w:p w:rsidR="008E09B5" w:rsidRPr="00AB26FC" w:rsidRDefault="00CB1C1B" w:rsidP="00BC5B5F">
      <w:pPr>
        <w:pStyle w:val="af0"/>
        <w:numPr>
          <w:ilvl w:val="0"/>
          <w:numId w:val="14"/>
        </w:numPr>
        <w:tabs>
          <w:tab w:val="left" w:pos="9360"/>
        </w:tabs>
        <w:ind w:left="284" w:hanging="284"/>
        <w:jc w:val="both"/>
        <w:rPr>
          <w:sz w:val="28"/>
          <w:szCs w:val="28"/>
        </w:rPr>
      </w:pPr>
      <w:r w:rsidRPr="00CB1C1B">
        <w:rPr>
          <w:sz w:val="28"/>
          <w:szCs w:val="28"/>
        </w:rPr>
        <w:t>занятия, основанные на имитации деятельности учреждений</w:t>
      </w:r>
      <w:proofErr w:type="gramStart"/>
      <w:r w:rsidRPr="00CB1C1B">
        <w:rPr>
          <w:sz w:val="28"/>
          <w:szCs w:val="28"/>
        </w:rPr>
        <w:t xml:space="preserve"> </w:t>
      </w:r>
      <w:r w:rsidR="00BC5B5F">
        <w:rPr>
          <w:sz w:val="28"/>
          <w:szCs w:val="28"/>
        </w:rPr>
        <w:t>.</w:t>
      </w:r>
      <w:proofErr w:type="gramEnd"/>
      <w:r w:rsidR="00BA1C4A" w:rsidRPr="00444211">
        <w:rPr>
          <w:color w:val="000000"/>
          <w:sz w:val="28"/>
          <w:szCs w:val="28"/>
        </w:rPr>
        <w:t>В програ</w:t>
      </w:r>
      <w:r w:rsidR="00BA1C4A" w:rsidRPr="00444211">
        <w:rPr>
          <w:color w:val="000000"/>
          <w:sz w:val="28"/>
          <w:szCs w:val="28"/>
        </w:rPr>
        <w:t>м</w:t>
      </w:r>
      <w:r w:rsidR="00BA1C4A" w:rsidRPr="00444211">
        <w:rPr>
          <w:color w:val="000000"/>
          <w:sz w:val="28"/>
          <w:szCs w:val="28"/>
        </w:rPr>
        <w:t>му включены</w:t>
      </w:r>
      <w:r w:rsidR="00177344">
        <w:rPr>
          <w:color w:val="000000"/>
          <w:sz w:val="28"/>
          <w:szCs w:val="28"/>
        </w:rPr>
        <w:t xml:space="preserve"> </w:t>
      </w:r>
      <w:r w:rsidR="00180887">
        <w:rPr>
          <w:color w:val="000000"/>
          <w:sz w:val="28"/>
          <w:szCs w:val="28"/>
        </w:rPr>
        <w:t>так</w:t>
      </w:r>
      <w:r w:rsidR="00C11DF8">
        <w:rPr>
          <w:color w:val="000000"/>
          <w:sz w:val="28"/>
          <w:szCs w:val="28"/>
        </w:rPr>
        <w:t xml:space="preserve">же </w:t>
      </w:r>
      <w:r>
        <w:rPr>
          <w:color w:val="000000"/>
          <w:sz w:val="28"/>
          <w:szCs w:val="28"/>
        </w:rPr>
        <w:t xml:space="preserve">творческие </w:t>
      </w:r>
      <w:r w:rsidR="00177344">
        <w:rPr>
          <w:color w:val="000000"/>
          <w:sz w:val="28"/>
          <w:szCs w:val="28"/>
        </w:rPr>
        <w:t>занятия:</w:t>
      </w:r>
      <w:r>
        <w:rPr>
          <w:color w:val="000000"/>
          <w:sz w:val="28"/>
          <w:szCs w:val="28"/>
        </w:rPr>
        <w:t xml:space="preserve"> п</w:t>
      </w:r>
      <w:r w:rsidR="00BA1C4A" w:rsidRPr="00444211">
        <w:rPr>
          <w:color w:val="000000"/>
          <w:sz w:val="28"/>
          <w:szCs w:val="28"/>
        </w:rPr>
        <w:t>раздники,</w:t>
      </w:r>
      <w:r>
        <w:rPr>
          <w:color w:val="000000"/>
          <w:sz w:val="28"/>
          <w:szCs w:val="28"/>
        </w:rPr>
        <w:t xml:space="preserve"> </w:t>
      </w:r>
      <w:r w:rsidR="00BA1C4A" w:rsidRPr="00444211">
        <w:rPr>
          <w:color w:val="000000"/>
          <w:sz w:val="28"/>
          <w:szCs w:val="28"/>
        </w:rPr>
        <w:t>тематические вечера, выставки творческих работ, интеллектуальные игры, экскурсии, целевые прогулки духовно – нравственной направленности</w:t>
      </w:r>
      <w:r w:rsidR="00177344">
        <w:rPr>
          <w:color w:val="000000"/>
          <w:sz w:val="28"/>
          <w:szCs w:val="28"/>
        </w:rPr>
        <w:t>.</w:t>
      </w:r>
      <w:r w:rsidR="004D2E7A">
        <w:rPr>
          <w:color w:val="000000"/>
          <w:sz w:val="28"/>
          <w:szCs w:val="28"/>
        </w:rPr>
        <w:t xml:space="preserve"> </w:t>
      </w:r>
      <w:r w:rsidR="003B03F4">
        <w:rPr>
          <w:sz w:val="28"/>
          <w:szCs w:val="28"/>
        </w:rPr>
        <w:t>Занятия по разделу «</w:t>
      </w:r>
      <w:r w:rsidR="001726EA" w:rsidRPr="001726EA">
        <w:rPr>
          <w:b/>
          <w:sz w:val="28"/>
          <w:szCs w:val="28"/>
        </w:rPr>
        <w:t>История Белгорода</w:t>
      </w:r>
      <w:r w:rsidR="001726EA">
        <w:rPr>
          <w:sz w:val="28"/>
          <w:szCs w:val="28"/>
        </w:rPr>
        <w:t xml:space="preserve">. </w:t>
      </w:r>
      <w:proofErr w:type="spellStart"/>
      <w:r w:rsidR="009001BE">
        <w:rPr>
          <w:b/>
          <w:bCs/>
          <w:sz w:val="28"/>
          <w:szCs w:val="28"/>
        </w:rPr>
        <w:t>Белгородско-Старооскольская</w:t>
      </w:r>
      <w:proofErr w:type="spellEnd"/>
      <w:r w:rsidR="009001BE">
        <w:rPr>
          <w:b/>
          <w:bCs/>
          <w:sz w:val="28"/>
          <w:szCs w:val="28"/>
        </w:rPr>
        <w:t xml:space="preserve"> епархия»</w:t>
      </w:r>
      <w:r w:rsidR="004D2E7A">
        <w:rPr>
          <w:b/>
          <w:bCs/>
          <w:sz w:val="28"/>
          <w:szCs w:val="28"/>
        </w:rPr>
        <w:t xml:space="preserve"> </w:t>
      </w:r>
      <w:r w:rsidR="003B03F4">
        <w:rPr>
          <w:sz w:val="28"/>
          <w:szCs w:val="28"/>
        </w:rPr>
        <w:t>пров</w:t>
      </w:r>
      <w:r w:rsidR="003B03F4">
        <w:rPr>
          <w:sz w:val="28"/>
          <w:szCs w:val="28"/>
        </w:rPr>
        <w:t>о</w:t>
      </w:r>
      <w:r w:rsidR="003B03F4">
        <w:rPr>
          <w:sz w:val="28"/>
          <w:szCs w:val="28"/>
        </w:rPr>
        <w:t>дятся в виде интерактивных занятий с применением информационно-</w:t>
      </w:r>
      <w:r w:rsidR="003B03F4">
        <w:rPr>
          <w:sz w:val="28"/>
          <w:szCs w:val="28"/>
        </w:rPr>
        <w:lastRenderedPageBreak/>
        <w:t>коммуникативных средств обучения. Можно использовать такие формы как: игра-путешествие, заочная экскурсия</w:t>
      </w:r>
      <w:r w:rsidR="009C4AA2">
        <w:rPr>
          <w:sz w:val="28"/>
          <w:szCs w:val="28"/>
        </w:rPr>
        <w:t>,</w:t>
      </w:r>
      <w:r w:rsidR="003B03F4">
        <w:rPr>
          <w:sz w:val="28"/>
          <w:szCs w:val="28"/>
        </w:rPr>
        <w:t xml:space="preserve"> виртуальная экскурсия, </w:t>
      </w:r>
      <w:r w:rsidR="00671FC8">
        <w:rPr>
          <w:sz w:val="28"/>
          <w:szCs w:val="28"/>
        </w:rPr>
        <w:t>з</w:t>
      </w:r>
      <w:r w:rsidR="00BA1C4A" w:rsidRPr="00444211">
        <w:rPr>
          <w:sz w:val="28"/>
          <w:szCs w:val="28"/>
        </w:rPr>
        <w:t>ан</w:t>
      </w:r>
      <w:r w:rsidR="00BA1C4A" w:rsidRPr="00444211">
        <w:rPr>
          <w:sz w:val="28"/>
          <w:szCs w:val="28"/>
        </w:rPr>
        <w:t>я</w:t>
      </w:r>
      <w:r w:rsidR="00BA1C4A" w:rsidRPr="00444211">
        <w:rPr>
          <w:sz w:val="28"/>
          <w:szCs w:val="28"/>
        </w:rPr>
        <w:t>ти</w:t>
      </w:r>
      <w:proofErr w:type="gramStart"/>
      <w:r w:rsidR="00BA1C4A" w:rsidRPr="00444211">
        <w:rPr>
          <w:sz w:val="28"/>
          <w:szCs w:val="28"/>
        </w:rPr>
        <w:t>е-</w:t>
      </w:r>
      <w:proofErr w:type="gramEnd"/>
      <w:r w:rsidR="008E09B5" w:rsidRPr="008E09B5">
        <w:rPr>
          <w:sz w:val="28"/>
          <w:szCs w:val="28"/>
        </w:rPr>
        <w:t xml:space="preserve"> </w:t>
      </w:r>
      <w:r w:rsidR="008E09B5" w:rsidRPr="00AB26FC">
        <w:rPr>
          <w:sz w:val="28"/>
          <w:szCs w:val="28"/>
        </w:rPr>
        <w:t>иллюстрированная экскурсия, экскурсия, целевая прогулка, конф</w:t>
      </w:r>
      <w:r w:rsidR="008E09B5" w:rsidRPr="00AB26FC">
        <w:rPr>
          <w:sz w:val="28"/>
          <w:szCs w:val="28"/>
        </w:rPr>
        <w:t>е</w:t>
      </w:r>
      <w:r w:rsidR="008E09B5" w:rsidRPr="00AB26FC">
        <w:rPr>
          <w:sz w:val="28"/>
          <w:szCs w:val="28"/>
        </w:rPr>
        <w:t xml:space="preserve">ренция. Творческая деятельность детей  проявляется в таких работах как  коллажи, макеты, диорама, рисунки, стихи, поэмы. </w:t>
      </w:r>
      <w:r w:rsidR="008E09B5" w:rsidRPr="00AB26FC">
        <w:rPr>
          <w:i/>
          <w:sz w:val="28"/>
          <w:szCs w:val="28"/>
        </w:rPr>
        <w:t xml:space="preserve"> </w:t>
      </w:r>
      <w:r w:rsidR="008E09B5" w:rsidRPr="00AB26FC">
        <w:rPr>
          <w:sz w:val="28"/>
          <w:szCs w:val="28"/>
        </w:rPr>
        <w:t>Знакомство с соде</w:t>
      </w:r>
      <w:r w:rsidR="008E09B5" w:rsidRPr="00AB26FC">
        <w:rPr>
          <w:sz w:val="28"/>
          <w:szCs w:val="28"/>
        </w:rPr>
        <w:t>р</w:t>
      </w:r>
      <w:r w:rsidR="008E09B5" w:rsidRPr="00AB26FC">
        <w:rPr>
          <w:sz w:val="28"/>
          <w:szCs w:val="28"/>
        </w:rPr>
        <w:t>жанием разделов</w:t>
      </w:r>
      <w:r w:rsidR="008E09B5" w:rsidRPr="00AB26FC">
        <w:rPr>
          <w:i/>
          <w:sz w:val="28"/>
          <w:szCs w:val="28"/>
        </w:rPr>
        <w:t xml:space="preserve"> «</w:t>
      </w:r>
      <w:r w:rsidR="008E09B5" w:rsidRPr="00AB26FC">
        <w:rPr>
          <w:b/>
          <w:sz w:val="28"/>
          <w:szCs w:val="28"/>
        </w:rPr>
        <w:t xml:space="preserve">Святые, </w:t>
      </w:r>
      <w:proofErr w:type="spellStart"/>
      <w:r w:rsidR="008E09B5" w:rsidRPr="00AB26FC">
        <w:rPr>
          <w:b/>
          <w:sz w:val="28"/>
          <w:szCs w:val="28"/>
        </w:rPr>
        <w:t>новомученики</w:t>
      </w:r>
      <w:proofErr w:type="spellEnd"/>
      <w:r w:rsidR="008E09B5" w:rsidRPr="00AB26FC">
        <w:rPr>
          <w:b/>
          <w:sz w:val="28"/>
          <w:szCs w:val="28"/>
        </w:rPr>
        <w:t xml:space="preserve">  и праведники Белогорья</w:t>
      </w:r>
      <w:r w:rsidR="008E09B5" w:rsidRPr="00AB26FC">
        <w:rPr>
          <w:sz w:val="28"/>
          <w:szCs w:val="28"/>
        </w:rPr>
        <w:t>» предусматривает использование методов технологии проектного обуч</w:t>
      </w:r>
      <w:r w:rsidR="008E09B5" w:rsidRPr="00AB26FC">
        <w:rPr>
          <w:sz w:val="28"/>
          <w:szCs w:val="28"/>
        </w:rPr>
        <w:t>е</w:t>
      </w:r>
      <w:r w:rsidR="008E09B5" w:rsidRPr="00AB26FC">
        <w:rPr>
          <w:sz w:val="28"/>
          <w:szCs w:val="28"/>
        </w:rPr>
        <w:t>ния, где основу составляют творческие группы и самостоятельная работа обучающихся: доклады, сообщения о Святых, презентации, устный жу</w:t>
      </w:r>
      <w:r w:rsidR="008E09B5" w:rsidRPr="00AB26FC">
        <w:rPr>
          <w:sz w:val="28"/>
          <w:szCs w:val="28"/>
        </w:rPr>
        <w:t>р</w:t>
      </w:r>
      <w:r w:rsidR="008E09B5" w:rsidRPr="00AB26FC">
        <w:rPr>
          <w:sz w:val="28"/>
          <w:szCs w:val="28"/>
        </w:rPr>
        <w:t>нал, посещение Свято – Троицкого собора,</w:t>
      </w:r>
      <w:proofErr w:type="gramStart"/>
      <w:r w:rsidR="008E09B5" w:rsidRPr="00AB26FC">
        <w:rPr>
          <w:sz w:val="28"/>
          <w:szCs w:val="28"/>
        </w:rPr>
        <w:t xml:space="preserve"> </w:t>
      </w:r>
      <w:r w:rsidR="008E09B5">
        <w:rPr>
          <w:sz w:val="28"/>
          <w:szCs w:val="28"/>
        </w:rPr>
        <w:t>,</w:t>
      </w:r>
      <w:proofErr w:type="gramEnd"/>
      <w:r w:rsidR="008E09B5">
        <w:rPr>
          <w:sz w:val="28"/>
          <w:szCs w:val="28"/>
        </w:rPr>
        <w:t xml:space="preserve"> встречи со священниками.</w:t>
      </w:r>
    </w:p>
    <w:p w:rsidR="008E09B5" w:rsidRDefault="008E09B5" w:rsidP="00115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FC">
        <w:rPr>
          <w:rFonts w:ascii="Times New Roman" w:hAnsi="Times New Roman" w:cs="Times New Roman"/>
          <w:sz w:val="28"/>
          <w:szCs w:val="28"/>
        </w:rPr>
        <w:tab/>
        <w:t>Раздел «</w:t>
      </w:r>
      <w:r w:rsidR="002738B1">
        <w:rPr>
          <w:rFonts w:ascii="Times New Roman" w:hAnsi="Times New Roman" w:cs="Times New Roman"/>
          <w:b/>
          <w:sz w:val="28"/>
          <w:szCs w:val="28"/>
        </w:rPr>
        <w:t xml:space="preserve">Православная </w:t>
      </w:r>
      <w:r w:rsidRPr="00AB26FC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738B1">
        <w:rPr>
          <w:rFonts w:ascii="Times New Roman" w:hAnsi="Times New Roman" w:cs="Times New Roman"/>
          <w:b/>
          <w:sz w:val="28"/>
          <w:szCs w:val="28"/>
        </w:rPr>
        <w:t xml:space="preserve"> Белогорья</w:t>
      </w:r>
      <w:r w:rsidR="00BC5B5F">
        <w:rPr>
          <w:rFonts w:ascii="Times New Roman" w:hAnsi="Times New Roman" w:cs="Times New Roman"/>
          <w:sz w:val="28"/>
          <w:szCs w:val="28"/>
        </w:rPr>
        <w:t xml:space="preserve">» - это </w:t>
      </w:r>
      <w:r w:rsidRPr="00AB26FC">
        <w:rPr>
          <w:rFonts w:ascii="Times New Roman" w:hAnsi="Times New Roman" w:cs="Times New Roman"/>
          <w:sz w:val="28"/>
          <w:szCs w:val="28"/>
        </w:rPr>
        <w:t>экскурсии в хр</w:t>
      </w:r>
      <w:r w:rsidRPr="00AB26FC">
        <w:rPr>
          <w:rFonts w:ascii="Times New Roman" w:hAnsi="Times New Roman" w:cs="Times New Roman"/>
          <w:sz w:val="28"/>
          <w:szCs w:val="28"/>
        </w:rPr>
        <w:t>а</w:t>
      </w:r>
      <w:r w:rsidRPr="00AB26FC">
        <w:rPr>
          <w:rFonts w:ascii="Times New Roman" w:hAnsi="Times New Roman" w:cs="Times New Roman"/>
          <w:sz w:val="28"/>
          <w:szCs w:val="28"/>
        </w:rPr>
        <w:t>мы, знакомство с церковными песнопениями, создание виртуальной экску</w:t>
      </w:r>
      <w:r w:rsidRPr="00AB26FC">
        <w:rPr>
          <w:rFonts w:ascii="Times New Roman" w:hAnsi="Times New Roman" w:cs="Times New Roman"/>
          <w:sz w:val="28"/>
          <w:szCs w:val="28"/>
        </w:rPr>
        <w:t>р</w:t>
      </w:r>
      <w:r w:rsidRPr="00AB26FC">
        <w:rPr>
          <w:rFonts w:ascii="Times New Roman" w:hAnsi="Times New Roman" w:cs="Times New Roman"/>
          <w:sz w:val="28"/>
          <w:szCs w:val="28"/>
        </w:rPr>
        <w:t>сии, конференция «</w:t>
      </w:r>
      <w:r w:rsidRPr="00AB26FC">
        <w:rPr>
          <w:rFonts w:ascii="Times New Roman" w:hAnsi="Times New Roman" w:cs="Times New Roman"/>
          <w:shadow/>
          <w:sz w:val="28"/>
          <w:szCs w:val="28"/>
        </w:rPr>
        <w:t xml:space="preserve">Эстетика православного храма», </w:t>
      </w:r>
      <w:r w:rsidRPr="00AB26FC">
        <w:rPr>
          <w:rFonts w:ascii="Times New Roman" w:hAnsi="Times New Roman" w:cs="Times New Roman"/>
          <w:sz w:val="28"/>
          <w:szCs w:val="28"/>
        </w:rPr>
        <w:t>работы детей с бис</w:t>
      </w:r>
      <w:r w:rsidRPr="00AB26FC">
        <w:rPr>
          <w:rFonts w:ascii="Times New Roman" w:hAnsi="Times New Roman" w:cs="Times New Roman"/>
          <w:sz w:val="28"/>
          <w:szCs w:val="28"/>
        </w:rPr>
        <w:t>е</w:t>
      </w:r>
      <w:r w:rsidRPr="00AB26FC">
        <w:rPr>
          <w:rFonts w:ascii="Times New Roman" w:hAnsi="Times New Roman" w:cs="Times New Roman"/>
          <w:sz w:val="28"/>
          <w:szCs w:val="28"/>
        </w:rPr>
        <w:t>ром, вязание, вышивка на православную тему, встречи  с иконописцем.</w:t>
      </w:r>
    </w:p>
    <w:p w:rsidR="008E09B5" w:rsidRPr="00AB26FC" w:rsidRDefault="008E09B5" w:rsidP="00115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работу в группах с применением компьютерных знаний. Уч</w:t>
      </w:r>
      <w:r w:rsidR="006F6D55">
        <w:rPr>
          <w:rFonts w:ascii="Times New Roman" w:hAnsi="Times New Roman" w:cs="Times New Roman"/>
          <w:sz w:val="28"/>
          <w:szCs w:val="28"/>
        </w:rPr>
        <w:t xml:space="preserve">астники проекта могут </w:t>
      </w:r>
      <w:proofErr w:type="gramStart"/>
      <w:r w:rsidR="006F6D55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журналистов, редакторов, краев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дов, искусствоведов.</w:t>
      </w:r>
    </w:p>
    <w:p w:rsidR="008E09B5" w:rsidRDefault="00B82E8D" w:rsidP="00115363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E09B5" w:rsidRPr="00AB26FC">
        <w:rPr>
          <w:rFonts w:ascii="Times New Roman" w:hAnsi="Times New Roman" w:cs="Times New Roman"/>
          <w:i/>
          <w:sz w:val="28"/>
          <w:szCs w:val="28"/>
        </w:rPr>
        <w:t>«</w:t>
      </w:r>
      <w:r w:rsidR="008E09B5" w:rsidRPr="00AB26FC">
        <w:rPr>
          <w:rFonts w:ascii="Times New Roman" w:hAnsi="Times New Roman" w:cs="Times New Roman"/>
          <w:b/>
          <w:shadow/>
          <w:sz w:val="28"/>
          <w:szCs w:val="28"/>
        </w:rPr>
        <w:t>«Славим Святую Русь – Святое Белогорье»</w:t>
      </w:r>
      <w:r w:rsidR="008E09B5" w:rsidRPr="00AB26FC">
        <w:rPr>
          <w:rFonts w:ascii="Times New Roman" w:hAnsi="Times New Roman" w:cs="Times New Roman"/>
          <w:sz w:val="28"/>
          <w:szCs w:val="28"/>
        </w:rPr>
        <w:t xml:space="preserve"> - это экскурсии православной тематики, целевые прогулки, походы по святым местам, как Святого Белогорья, так и за пределы области</w:t>
      </w:r>
      <w:r w:rsidR="008E09B5">
        <w:rPr>
          <w:rFonts w:ascii="Times New Roman" w:hAnsi="Times New Roman" w:cs="Times New Roman"/>
          <w:sz w:val="28"/>
          <w:szCs w:val="28"/>
        </w:rPr>
        <w:t>, экспедиции в храмы Белгор</w:t>
      </w:r>
      <w:r w:rsidR="008E09B5">
        <w:rPr>
          <w:rFonts w:ascii="Times New Roman" w:hAnsi="Times New Roman" w:cs="Times New Roman"/>
          <w:sz w:val="28"/>
          <w:szCs w:val="28"/>
        </w:rPr>
        <w:t>о</w:t>
      </w:r>
      <w:r w:rsidR="008E09B5">
        <w:rPr>
          <w:rFonts w:ascii="Times New Roman" w:hAnsi="Times New Roman" w:cs="Times New Roman"/>
          <w:sz w:val="28"/>
          <w:szCs w:val="28"/>
        </w:rPr>
        <w:t>да и за пределы города.</w:t>
      </w:r>
    </w:p>
    <w:p w:rsidR="008E09B5" w:rsidRPr="00AB26FC" w:rsidRDefault="008E09B5" w:rsidP="00115363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занятиях должна способствовать развитию 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способностей обучающихся творческого объединения «Духовное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ведение Св</w:t>
      </w:r>
      <w:r w:rsidR="006F13B5">
        <w:rPr>
          <w:rFonts w:ascii="Times New Roman" w:hAnsi="Times New Roman" w:cs="Times New Roman"/>
          <w:sz w:val="28"/>
          <w:szCs w:val="28"/>
        </w:rPr>
        <w:t xml:space="preserve">ятого Белогорья», что возможно </w:t>
      </w:r>
      <w:r>
        <w:rPr>
          <w:rFonts w:ascii="Times New Roman" w:hAnsi="Times New Roman" w:cs="Times New Roman"/>
          <w:sz w:val="28"/>
          <w:szCs w:val="28"/>
        </w:rPr>
        <w:t>через монолог</w:t>
      </w:r>
      <w:r w:rsidR="006B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(сообщение,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лад), комментирование источника, литературных произведений, диало</w:t>
      </w:r>
      <w:r w:rsidR="006F13B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Одной из эффективных форм диалога является дискуссия – компетентное размышление, которое основано на знании и понимании  изучаемого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Интересной формой ра</w:t>
      </w:r>
      <w:r w:rsidR="006F13B5">
        <w:rPr>
          <w:rFonts w:ascii="Times New Roman" w:hAnsi="Times New Roman" w:cs="Times New Roman"/>
          <w:sz w:val="28"/>
          <w:szCs w:val="28"/>
        </w:rPr>
        <w:t xml:space="preserve">боты является такая форма, как </w:t>
      </w:r>
      <w:r>
        <w:rPr>
          <w:rFonts w:ascii="Times New Roman" w:hAnsi="Times New Roman" w:cs="Times New Roman"/>
          <w:sz w:val="28"/>
          <w:szCs w:val="28"/>
        </w:rPr>
        <w:t>аквариум (разделение участников на обсуждающих и наблюдающих за ходом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дения).</w:t>
      </w:r>
      <w:proofErr w:type="gramEnd"/>
    </w:p>
    <w:p w:rsidR="008E09B5" w:rsidRPr="00AB26FC" w:rsidRDefault="002738B1" w:rsidP="00115363">
      <w:pPr>
        <w:pStyle w:val="af0"/>
        <w:tabs>
          <w:tab w:val="left" w:pos="9360"/>
        </w:tabs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8E09B5" w:rsidRPr="00AB26FC">
        <w:rPr>
          <w:b/>
          <w:i/>
          <w:sz w:val="28"/>
          <w:szCs w:val="28"/>
        </w:rPr>
        <w:t>етодические материалы для занятий:</w:t>
      </w:r>
    </w:p>
    <w:p w:rsidR="008E09B5" w:rsidRPr="00AB26FC" w:rsidRDefault="008E09B5" w:rsidP="0043320E">
      <w:pPr>
        <w:numPr>
          <w:ilvl w:val="0"/>
          <w:numId w:val="16"/>
        </w:numPr>
        <w:tabs>
          <w:tab w:val="left" w:pos="426"/>
          <w:tab w:val="left" w:pos="9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6FC">
        <w:rPr>
          <w:rFonts w:ascii="Times New Roman" w:hAnsi="Times New Roman" w:cs="Times New Roman"/>
          <w:sz w:val="28"/>
          <w:szCs w:val="28"/>
        </w:rPr>
        <w:t xml:space="preserve">викторины («Рождество Христово», «Пасхальная», «Православная </w:t>
      </w:r>
      <w:proofErr w:type="spellStart"/>
      <w:r w:rsidRPr="00AB26FC">
        <w:rPr>
          <w:rFonts w:ascii="Times New Roman" w:hAnsi="Times New Roman" w:cs="Times New Roman"/>
          <w:sz w:val="28"/>
          <w:szCs w:val="28"/>
        </w:rPr>
        <w:t>Бе</w:t>
      </w:r>
      <w:r w:rsidRPr="00AB26FC">
        <w:rPr>
          <w:rFonts w:ascii="Times New Roman" w:hAnsi="Times New Roman" w:cs="Times New Roman"/>
          <w:sz w:val="28"/>
          <w:szCs w:val="28"/>
        </w:rPr>
        <w:t>л</w:t>
      </w:r>
      <w:r w:rsidRPr="00AB26FC">
        <w:rPr>
          <w:rFonts w:ascii="Times New Roman" w:hAnsi="Times New Roman" w:cs="Times New Roman"/>
          <w:sz w:val="28"/>
          <w:szCs w:val="28"/>
        </w:rPr>
        <w:t>городчина</w:t>
      </w:r>
      <w:proofErr w:type="spellEnd"/>
      <w:r w:rsidRPr="00AB26FC">
        <w:rPr>
          <w:rFonts w:ascii="Times New Roman" w:hAnsi="Times New Roman" w:cs="Times New Roman"/>
          <w:sz w:val="28"/>
          <w:szCs w:val="28"/>
        </w:rPr>
        <w:t>» и др.);</w:t>
      </w:r>
    </w:p>
    <w:p w:rsidR="008E09B5" w:rsidRPr="00AB26FC" w:rsidRDefault="008E09B5" w:rsidP="0043320E">
      <w:pPr>
        <w:numPr>
          <w:ilvl w:val="0"/>
          <w:numId w:val="16"/>
        </w:numPr>
        <w:tabs>
          <w:tab w:val="left" w:pos="426"/>
          <w:tab w:val="left" w:pos="9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6FC">
        <w:rPr>
          <w:rFonts w:ascii="Times New Roman" w:hAnsi="Times New Roman" w:cs="Times New Roman"/>
          <w:sz w:val="28"/>
          <w:szCs w:val="28"/>
        </w:rPr>
        <w:t>дискуссии, интеллектуальные игры («Православное поле», «Мой город в прошлом и сейчас», «Путешествие в далекое прошлое» и др.) занятие-интервью, занятие-олимпиада, занятие-конференция, час вопросов и отв</w:t>
      </w:r>
      <w:r w:rsidRPr="00AB26FC">
        <w:rPr>
          <w:rFonts w:ascii="Times New Roman" w:hAnsi="Times New Roman" w:cs="Times New Roman"/>
          <w:sz w:val="28"/>
          <w:szCs w:val="28"/>
        </w:rPr>
        <w:t>е</w:t>
      </w:r>
      <w:r w:rsidRPr="00AB26FC">
        <w:rPr>
          <w:rFonts w:ascii="Times New Roman" w:hAnsi="Times New Roman" w:cs="Times New Roman"/>
          <w:sz w:val="28"/>
          <w:szCs w:val="28"/>
        </w:rPr>
        <w:t>тов, занятие-исследование, занятие-турнир, краеведческий ринг;</w:t>
      </w:r>
      <w:proofErr w:type="gramEnd"/>
    </w:p>
    <w:p w:rsidR="008E09B5" w:rsidRPr="00AB26FC" w:rsidRDefault="008E09B5" w:rsidP="0043320E">
      <w:pPr>
        <w:numPr>
          <w:ilvl w:val="0"/>
          <w:numId w:val="16"/>
        </w:numPr>
        <w:tabs>
          <w:tab w:val="left" w:pos="426"/>
          <w:tab w:val="left" w:pos="9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6FC">
        <w:rPr>
          <w:rFonts w:ascii="Times New Roman" w:hAnsi="Times New Roman" w:cs="Times New Roman"/>
          <w:sz w:val="28"/>
          <w:szCs w:val="28"/>
        </w:rPr>
        <w:t xml:space="preserve">беседы («Город-крепость Белгород», «Святой, прославившийся себя в веках», «Крепостные </w:t>
      </w:r>
      <w:proofErr w:type="spellStart"/>
      <w:r w:rsidRPr="00AB26FC">
        <w:rPr>
          <w:rFonts w:ascii="Times New Roman" w:hAnsi="Times New Roman" w:cs="Times New Roman"/>
          <w:sz w:val="28"/>
          <w:szCs w:val="28"/>
        </w:rPr>
        <w:t>музыканты-наши</w:t>
      </w:r>
      <w:proofErr w:type="spellEnd"/>
      <w:r w:rsidRPr="00AB26FC">
        <w:rPr>
          <w:rFonts w:ascii="Times New Roman" w:hAnsi="Times New Roman" w:cs="Times New Roman"/>
          <w:sz w:val="28"/>
          <w:szCs w:val="28"/>
        </w:rPr>
        <w:t xml:space="preserve"> земляки», «</w:t>
      </w:r>
      <w:proofErr w:type="spellStart"/>
      <w:r w:rsidRPr="00AB26FC">
        <w:rPr>
          <w:rFonts w:ascii="Times New Roman" w:hAnsi="Times New Roman" w:cs="Times New Roman"/>
          <w:sz w:val="28"/>
          <w:szCs w:val="28"/>
        </w:rPr>
        <w:t>Новомученики</w:t>
      </w:r>
      <w:proofErr w:type="spellEnd"/>
      <w:r w:rsidRPr="00AB26FC">
        <w:rPr>
          <w:rFonts w:ascii="Times New Roman" w:hAnsi="Times New Roman" w:cs="Times New Roman"/>
          <w:sz w:val="28"/>
          <w:szCs w:val="28"/>
        </w:rPr>
        <w:t xml:space="preserve"> и праве</w:t>
      </w:r>
      <w:r w:rsidRPr="00AB26FC">
        <w:rPr>
          <w:rFonts w:ascii="Times New Roman" w:hAnsi="Times New Roman" w:cs="Times New Roman"/>
          <w:sz w:val="28"/>
          <w:szCs w:val="28"/>
        </w:rPr>
        <w:t>д</w:t>
      </w:r>
      <w:r w:rsidRPr="00AB26FC">
        <w:rPr>
          <w:rFonts w:ascii="Times New Roman" w:hAnsi="Times New Roman" w:cs="Times New Roman"/>
          <w:sz w:val="28"/>
          <w:szCs w:val="28"/>
        </w:rPr>
        <w:t xml:space="preserve">ники </w:t>
      </w:r>
      <w:r w:rsidRPr="00AB26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26FC">
        <w:rPr>
          <w:rFonts w:ascii="Times New Roman" w:hAnsi="Times New Roman" w:cs="Times New Roman"/>
          <w:sz w:val="28"/>
          <w:szCs w:val="28"/>
        </w:rPr>
        <w:t xml:space="preserve"> века»)</w:t>
      </w:r>
      <w:proofErr w:type="gramStart"/>
      <w:r w:rsidRPr="00AB26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09B5" w:rsidRPr="008E09B5" w:rsidRDefault="008E09B5" w:rsidP="0043320E">
      <w:pPr>
        <w:numPr>
          <w:ilvl w:val="0"/>
          <w:numId w:val="16"/>
        </w:numPr>
        <w:tabs>
          <w:tab w:val="left" w:pos="426"/>
          <w:tab w:val="left" w:pos="9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9B5">
        <w:rPr>
          <w:rFonts w:ascii="Times New Roman" w:hAnsi="Times New Roman" w:cs="Times New Roman"/>
          <w:sz w:val="28"/>
          <w:szCs w:val="28"/>
        </w:rPr>
        <w:t>уроки-сказки, уроки-фантазии («О Святом ручейке», «Сказка о рожд</w:t>
      </w:r>
      <w:r w:rsidRPr="008E09B5">
        <w:rPr>
          <w:rFonts w:ascii="Times New Roman" w:hAnsi="Times New Roman" w:cs="Times New Roman"/>
          <w:sz w:val="28"/>
          <w:szCs w:val="28"/>
        </w:rPr>
        <w:t>е</w:t>
      </w:r>
      <w:r w:rsidRPr="008E09B5">
        <w:rPr>
          <w:rFonts w:ascii="Times New Roman" w:hAnsi="Times New Roman" w:cs="Times New Roman"/>
          <w:sz w:val="28"/>
          <w:szCs w:val="28"/>
        </w:rPr>
        <w:t>ственском чуде»), « Волшебный конверт», занятие-праздник, «Практикум доброты», творческий отчет).</w:t>
      </w:r>
      <w:proofErr w:type="gramEnd"/>
    </w:p>
    <w:p w:rsidR="00BA1C4A" w:rsidRPr="00444211" w:rsidRDefault="008E09B5" w:rsidP="00115363">
      <w:pPr>
        <w:tabs>
          <w:tab w:val="left" w:pos="9360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BA1C4A" w:rsidRPr="00444211">
        <w:rPr>
          <w:rFonts w:ascii="Times New Roman" w:hAnsi="Times New Roman" w:cs="Times New Roman"/>
          <w:sz w:val="28"/>
          <w:szCs w:val="28"/>
        </w:rPr>
        <w:t xml:space="preserve">путешествие, заочная экскурсия, путешествия в краеведение, возвращение к истокам, занятие-интервью, </w:t>
      </w:r>
      <w:r w:rsidR="00D37EAD" w:rsidRPr="00444211">
        <w:rPr>
          <w:rFonts w:ascii="Times New Roman" w:hAnsi="Times New Roman" w:cs="Times New Roman"/>
          <w:sz w:val="28"/>
          <w:szCs w:val="28"/>
        </w:rPr>
        <w:t>экскурсии</w:t>
      </w:r>
      <w:r w:rsidR="00D37EAD">
        <w:rPr>
          <w:rFonts w:ascii="Times New Roman" w:hAnsi="Times New Roman" w:cs="Times New Roman"/>
          <w:sz w:val="28"/>
          <w:szCs w:val="28"/>
        </w:rPr>
        <w:t xml:space="preserve"> (Храмы Белгорода, Храм-часовня.</w:t>
      </w:r>
      <w:proofErr w:type="gramEnd"/>
      <w:r w:rsidR="00D37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EAD">
        <w:rPr>
          <w:rFonts w:ascii="Times New Roman" w:hAnsi="Times New Roman" w:cs="Times New Roman"/>
          <w:sz w:val="28"/>
          <w:szCs w:val="28"/>
        </w:rPr>
        <w:t xml:space="preserve">Пещерка Святителя </w:t>
      </w:r>
      <w:proofErr w:type="spellStart"/>
      <w:r w:rsidR="00D37EAD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D37EA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73B7" w:rsidRPr="00444211" w:rsidRDefault="00B573B7" w:rsidP="001153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ab/>
        <w:t xml:space="preserve">Для успешной реализации программы разработаны и применяются </w:t>
      </w:r>
      <w:r w:rsidRPr="00444211">
        <w:rPr>
          <w:rFonts w:ascii="Times New Roman" w:hAnsi="Times New Roman" w:cs="Times New Roman"/>
          <w:b/>
          <w:i/>
          <w:sz w:val="28"/>
          <w:szCs w:val="28"/>
        </w:rPr>
        <w:t>следующие дидактические материалы</w:t>
      </w:r>
      <w:r w:rsidRPr="00444211">
        <w:rPr>
          <w:rFonts w:ascii="Times New Roman" w:hAnsi="Times New Roman" w:cs="Times New Roman"/>
          <w:i/>
          <w:sz w:val="28"/>
          <w:szCs w:val="28"/>
        </w:rPr>
        <w:t>:</w:t>
      </w:r>
    </w:p>
    <w:p w:rsidR="00B573B7" w:rsidRPr="00444211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Фотографии храмов, часовен, известных людей</w:t>
      </w:r>
      <w:r w:rsidR="0052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0A2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B573B7" w:rsidRPr="00444211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sz w:val="28"/>
          <w:szCs w:val="28"/>
        </w:rPr>
        <w:t>Книги о Святых людях (</w:t>
      </w:r>
      <w:r w:rsidR="005260A2">
        <w:rPr>
          <w:rFonts w:ascii="Times New Roman" w:hAnsi="Times New Roman" w:cs="Times New Roman"/>
          <w:sz w:val="28"/>
          <w:szCs w:val="28"/>
        </w:rPr>
        <w:t>«Сказание об Игумене Земли Русской», издател</w:t>
      </w:r>
      <w:r w:rsidR="005260A2">
        <w:rPr>
          <w:rFonts w:ascii="Times New Roman" w:hAnsi="Times New Roman" w:cs="Times New Roman"/>
          <w:sz w:val="28"/>
          <w:szCs w:val="28"/>
        </w:rPr>
        <w:t>ь</w:t>
      </w:r>
      <w:r w:rsidR="005260A2">
        <w:rPr>
          <w:rFonts w:ascii="Times New Roman" w:hAnsi="Times New Roman" w:cs="Times New Roman"/>
          <w:sz w:val="28"/>
          <w:szCs w:val="28"/>
        </w:rPr>
        <w:t xml:space="preserve">ский отдел Белгородской и </w:t>
      </w:r>
      <w:proofErr w:type="spellStart"/>
      <w:r w:rsidR="005260A2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="005260A2">
        <w:rPr>
          <w:rFonts w:ascii="Times New Roman" w:hAnsi="Times New Roman" w:cs="Times New Roman"/>
          <w:sz w:val="28"/>
          <w:szCs w:val="28"/>
        </w:rPr>
        <w:t xml:space="preserve"> епархии, 2014», «Жития Святых» для детей.</w:t>
      </w:r>
      <w:proofErr w:type="gramEnd"/>
      <w:r w:rsidR="005260A2">
        <w:rPr>
          <w:rFonts w:ascii="Times New Roman" w:hAnsi="Times New Roman" w:cs="Times New Roman"/>
          <w:sz w:val="28"/>
          <w:szCs w:val="28"/>
        </w:rPr>
        <w:t xml:space="preserve"> Изд-во «</w:t>
      </w:r>
      <w:proofErr w:type="spellStart"/>
      <w:r w:rsidR="005260A2">
        <w:rPr>
          <w:rFonts w:ascii="Times New Roman" w:hAnsi="Times New Roman" w:cs="Times New Roman"/>
          <w:sz w:val="28"/>
          <w:szCs w:val="28"/>
        </w:rPr>
        <w:t>артос-Медиа</w:t>
      </w:r>
      <w:proofErr w:type="spellEnd"/>
      <w:r w:rsidR="005260A2">
        <w:rPr>
          <w:rFonts w:ascii="Times New Roman" w:hAnsi="Times New Roman" w:cs="Times New Roman"/>
          <w:sz w:val="28"/>
          <w:szCs w:val="28"/>
        </w:rPr>
        <w:t>» 2011</w:t>
      </w:r>
      <w:r w:rsidRPr="00444211">
        <w:rPr>
          <w:rFonts w:ascii="Times New Roman" w:hAnsi="Times New Roman" w:cs="Times New Roman"/>
          <w:sz w:val="28"/>
          <w:szCs w:val="28"/>
        </w:rPr>
        <w:t>)</w:t>
      </w:r>
      <w:r w:rsidR="005260A2">
        <w:rPr>
          <w:rFonts w:ascii="Times New Roman" w:hAnsi="Times New Roman" w:cs="Times New Roman"/>
          <w:sz w:val="28"/>
          <w:szCs w:val="28"/>
        </w:rPr>
        <w:t xml:space="preserve"> 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B573B7" w:rsidRPr="00444211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>Библия (для детей).</w:t>
      </w:r>
    </w:p>
    <w:p w:rsidR="00B573B7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211">
        <w:rPr>
          <w:rFonts w:ascii="Times New Roman" w:hAnsi="Times New Roman" w:cs="Times New Roman"/>
          <w:sz w:val="28"/>
          <w:szCs w:val="28"/>
        </w:rPr>
        <w:t xml:space="preserve">Видеофильмы (Дорога к  храму,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 xml:space="preserve"> Свято-Троицкий монастырь, Святитель </w:t>
      </w:r>
      <w:proofErr w:type="spellStart"/>
      <w:r w:rsidRPr="00444211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Pr="00444211">
        <w:rPr>
          <w:rFonts w:ascii="Times New Roman" w:hAnsi="Times New Roman" w:cs="Times New Roman"/>
          <w:sz w:val="28"/>
          <w:szCs w:val="28"/>
        </w:rPr>
        <w:t>, Храмы Белгорода)</w:t>
      </w:r>
      <w:r w:rsidR="0010763D">
        <w:rPr>
          <w:rFonts w:ascii="Times New Roman" w:hAnsi="Times New Roman" w:cs="Times New Roman"/>
          <w:sz w:val="28"/>
          <w:szCs w:val="28"/>
        </w:rPr>
        <w:t>;</w:t>
      </w:r>
    </w:p>
    <w:p w:rsidR="00C62824" w:rsidRDefault="00C62824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FTR</w:t>
      </w:r>
      <w:r w:rsidRPr="00C62824">
        <w:rPr>
          <w:rFonts w:ascii="Times New Roman" w:hAnsi="Times New Roman" w:cs="Times New Roman"/>
          <w:sz w:val="28"/>
          <w:szCs w:val="28"/>
        </w:rPr>
        <w:t xml:space="preserve"> – хранили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6282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как источник видеофильмов, документальных фил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мов, аудио записей для встраивания в занятия;</w:t>
      </w:r>
    </w:p>
    <w:p w:rsidR="00B573B7" w:rsidRPr="00444211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1">
        <w:rPr>
          <w:rFonts w:ascii="Times New Roman" w:hAnsi="Times New Roman" w:cs="Times New Roman"/>
          <w:sz w:val="28"/>
          <w:szCs w:val="28"/>
        </w:rPr>
        <w:t>Картины русских художников на православную тему</w:t>
      </w:r>
      <w:r w:rsidR="00A96CCF">
        <w:rPr>
          <w:rFonts w:ascii="Times New Roman" w:hAnsi="Times New Roman" w:cs="Times New Roman"/>
          <w:sz w:val="28"/>
          <w:szCs w:val="28"/>
        </w:rPr>
        <w:t xml:space="preserve"> (И.Крамской «Р</w:t>
      </w:r>
      <w:r w:rsidR="00A96CCF">
        <w:rPr>
          <w:rFonts w:ascii="Times New Roman" w:hAnsi="Times New Roman" w:cs="Times New Roman"/>
          <w:sz w:val="28"/>
          <w:szCs w:val="28"/>
        </w:rPr>
        <w:t>а</w:t>
      </w:r>
      <w:r w:rsidR="00A96CCF">
        <w:rPr>
          <w:rFonts w:ascii="Times New Roman" w:hAnsi="Times New Roman" w:cs="Times New Roman"/>
          <w:sz w:val="28"/>
          <w:szCs w:val="28"/>
        </w:rPr>
        <w:t>дуйся, царю иудейский!», «Христос в пустыне».</w:t>
      </w:r>
      <w:proofErr w:type="gramEnd"/>
      <w:r w:rsidR="00A96CCF">
        <w:rPr>
          <w:rFonts w:ascii="Times New Roman" w:hAnsi="Times New Roman" w:cs="Times New Roman"/>
          <w:sz w:val="28"/>
          <w:szCs w:val="28"/>
        </w:rPr>
        <w:t xml:space="preserve"> М.Нестеров «Видение отроку Варфоломею», «Пустынник». «Вечерний звон»</w:t>
      </w:r>
      <w:r w:rsidRPr="00444211">
        <w:rPr>
          <w:rFonts w:ascii="Times New Roman" w:hAnsi="Times New Roman" w:cs="Times New Roman"/>
          <w:sz w:val="28"/>
          <w:szCs w:val="28"/>
        </w:rPr>
        <w:t>.</w:t>
      </w:r>
    </w:p>
    <w:p w:rsidR="004D2E7A" w:rsidRPr="004D2E7A" w:rsidRDefault="00B573B7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7A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="008774A4" w:rsidRPr="004D2E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96CCF" w:rsidRPr="004D2E7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96CCF" w:rsidRPr="004D2E7A">
        <w:rPr>
          <w:rFonts w:ascii="Times New Roman" w:eastAsia="Times New Roman" w:hAnsi="Times New Roman" w:cs="Times New Roman"/>
          <w:sz w:val="28"/>
          <w:szCs w:val="28"/>
        </w:rPr>
        <w:t>Владимир-Красно</w:t>
      </w:r>
      <w:proofErr w:type="spellEnd"/>
      <w:proofErr w:type="gramEnd"/>
      <w:r w:rsidR="00A96CCF" w:rsidRPr="004D2E7A">
        <w:rPr>
          <w:rFonts w:ascii="Times New Roman" w:eastAsia="Times New Roman" w:hAnsi="Times New Roman" w:cs="Times New Roman"/>
          <w:sz w:val="28"/>
          <w:szCs w:val="28"/>
        </w:rPr>
        <w:t xml:space="preserve"> солнышко», «Икона Казанской Божьей матери», «Зарождение монашества»</w:t>
      </w:r>
      <w:r w:rsidR="008774A4" w:rsidRPr="004D2E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6CCF" w:rsidRPr="004D2E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42C6" w:rsidRPr="004D2E7A" w:rsidRDefault="004D2E7A" w:rsidP="004D2E7A">
      <w:pPr>
        <w:numPr>
          <w:ilvl w:val="0"/>
          <w:numId w:val="8"/>
        </w:numPr>
        <w:tabs>
          <w:tab w:val="left" w:pos="426"/>
          <w:tab w:val="left" w:pos="9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7A">
        <w:rPr>
          <w:rFonts w:ascii="Times New Roman" w:eastAsia="Times New Roman" w:hAnsi="Times New Roman" w:cs="Times New Roman"/>
          <w:sz w:val="28"/>
          <w:szCs w:val="28"/>
        </w:rPr>
        <w:t xml:space="preserve">Подборка </w:t>
      </w:r>
      <w:r w:rsidR="000142C6" w:rsidRPr="004D2E7A">
        <w:rPr>
          <w:rFonts w:ascii="Times New Roman" w:eastAsia="Times New Roman" w:hAnsi="Times New Roman" w:cs="Times New Roman"/>
          <w:sz w:val="28"/>
          <w:szCs w:val="28"/>
        </w:rPr>
        <w:t>информационной и справочной литературы (</w:t>
      </w:r>
      <w:proofErr w:type="gramStart"/>
      <w:r w:rsidR="000142C6" w:rsidRPr="004D2E7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0142C6" w:rsidRPr="004D2E7A">
        <w:rPr>
          <w:rFonts w:ascii="Times New Roman" w:eastAsia="Times New Roman" w:hAnsi="Times New Roman" w:cs="Times New Roman"/>
          <w:sz w:val="28"/>
          <w:szCs w:val="28"/>
        </w:rPr>
        <w:t>. список литер</w:t>
      </w:r>
      <w:r w:rsidR="000142C6" w:rsidRPr="004D2E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42C6" w:rsidRPr="004D2E7A">
        <w:rPr>
          <w:rFonts w:ascii="Times New Roman" w:eastAsia="Times New Roman" w:hAnsi="Times New Roman" w:cs="Times New Roman"/>
          <w:sz w:val="28"/>
          <w:szCs w:val="28"/>
        </w:rPr>
        <w:t>туры для педагога и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щихся).</w:t>
      </w:r>
    </w:p>
    <w:p w:rsidR="000142C6" w:rsidRPr="00C72B93" w:rsidRDefault="000142C6" w:rsidP="00C72B93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B93">
        <w:rPr>
          <w:rFonts w:ascii="Times New Roman" w:hAnsi="Times New Roman" w:cs="Times New Roman"/>
          <w:sz w:val="28"/>
          <w:szCs w:val="28"/>
        </w:rPr>
        <w:t>Фотоальбомы, альбомы репродукций шедевров русского и мирового иску</w:t>
      </w:r>
      <w:r w:rsidRPr="00C72B93">
        <w:rPr>
          <w:rFonts w:ascii="Times New Roman" w:hAnsi="Times New Roman" w:cs="Times New Roman"/>
          <w:sz w:val="28"/>
          <w:szCs w:val="28"/>
        </w:rPr>
        <w:t>с</w:t>
      </w:r>
      <w:r w:rsidRPr="00C72B93">
        <w:rPr>
          <w:rFonts w:ascii="Times New Roman" w:hAnsi="Times New Roman" w:cs="Times New Roman"/>
          <w:sz w:val="28"/>
          <w:szCs w:val="28"/>
        </w:rPr>
        <w:t>ства, иллюстративные и музыкальные пособия по темам</w:t>
      </w:r>
      <w:r w:rsidR="00A96CCF" w:rsidRPr="00C72B93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A96CCF" w:rsidRPr="00C72B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96CCF" w:rsidRPr="00C72B93">
        <w:rPr>
          <w:rFonts w:ascii="Times New Roman" w:hAnsi="Times New Roman" w:cs="Times New Roman"/>
          <w:sz w:val="28"/>
          <w:szCs w:val="28"/>
        </w:rPr>
        <w:t>писок)</w:t>
      </w:r>
      <w:r w:rsidRPr="00C72B93">
        <w:rPr>
          <w:rFonts w:ascii="Times New Roman" w:hAnsi="Times New Roman" w:cs="Times New Roman"/>
          <w:sz w:val="28"/>
          <w:szCs w:val="28"/>
        </w:rPr>
        <w:t>;</w:t>
      </w:r>
    </w:p>
    <w:p w:rsidR="000142C6" w:rsidRPr="00444211" w:rsidRDefault="000142C6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4211">
        <w:rPr>
          <w:sz w:val="28"/>
          <w:szCs w:val="28"/>
        </w:rPr>
        <w:t>ценарии праздников и мероприятий</w:t>
      </w:r>
      <w:r w:rsidR="00A96CCF">
        <w:rPr>
          <w:sz w:val="28"/>
          <w:szCs w:val="28"/>
        </w:rPr>
        <w:t xml:space="preserve"> (Музыкально – поэтическая комп</w:t>
      </w:r>
      <w:r w:rsidR="00A96CCF">
        <w:rPr>
          <w:sz w:val="28"/>
          <w:szCs w:val="28"/>
        </w:rPr>
        <w:t>о</w:t>
      </w:r>
      <w:r w:rsidR="00A96CCF">
        <w:rPr>
          <w:sz w:val="28"/>
          <w:szCs w:val="28"/>
        </w:rPr>
        <w:t>зиция Православный праздник «Покрова Пресвятой Богородицы»</w:t>
      </w:r>
      <w:r w:rsidR="008774A4">
        <w:rPr>
          <w:sz w:val="28"/>
          <w:szCs w:val="28"/>
        </w:rPr>
        <w:t xml:space="preserve">,  </w:t>
      </w:r>
      <w:r w:rsidR="00980D83">
        <w:rPr>
          <w:sz w:val="28"/>
          <w:szCs w:val="28"/>
        </w:rPr>
        <w:t>па</w:t>
      </w:r>
      <w:r w:rsidR="00980D83">
        <w:rPr>
          <w:sz w:val="28"/>
          <w:szCs w:val="28"/>
        </w:rPr>
        <w:t>с</w:t>
      </w:r>
      <w:r w:rsidR="00980D83">
        <w:rPr>
          <w:sz w:val="28"/>
          <w:szCs w:val="28"/>
        </w:rPr>
        <w:t>хальный утренник, рождественский утренник</w:t>
      </w:r>
      <w:r w:rsidR="00870167">
        <w:rPr>
          <w:sz w:val="28"/>
          <w:szCs w:val="28"/>
        </w:rPr>
        <w:t>)</w:t>
      </w:r>
    </w:p>
    <w:p w:rsidR="000142C6" w:rsidRDefault="000142C6" w:rsidP="004D2E7A">
      <w:pPr>
        <w:pStyle w:val="af0"/>
        <w:numPr>
          <w:ilvl w:val="0"/>
          <w:numId w:val="8"/>
        </w:numPr>
        <w:tabs>
          <w:tab w:val="left" w:pos="426"/>
          <w:tab w:val="left" w:pos="93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44211">
        <w:rPr>
          <w:sz w:val="28"/>
          <w:szCs w:val="28"/>
        </w:rPr>
        <w:t>аршруты экскурсий по городу</w:t>
      </w:r>
      <w:r w:rsidR="00870167">
        <w:rPr>
          <w:sz w:val="28"/>
          <w:szCs w:val="28"/>
        </w:rPr>
        <w:t xml:space="preserve"> («Святой, прославивший се</w:t>
      </w:r>
      <w:r w:rsidR="001E214A">
        <w:rPr>
          <w:sz w:val="28"/>
          <w:szCs w:val="28"/>
        </w:rPr>
        <w:t>бя в веках», «Храмы Белгорода»,</w:t>
      </w:r>
      <w:r w:rsidR="00344242">
        <w:rPr>
          <w:sz w:val="28"/>
          <w:szCs w:val="28"/>
        </w:rPr>
        <w:t xml:space="preserve"> «Святые родники Белогорья», «Свято – Троицкий </w:t>
      </w:r>
      <w:proofErr w:type="spellStart"/>
      <w:r w:rsidR="00344242">
        <w:rPr>
          <w:sz w:val="28"/>
          <w:szCs w:val="28"/>
        </w:rPr>
        <w:t>Холковский</w:t>
      </w:r>
      <w:proofErr w:type="spellEnd"/>
      <w:r w:rsidR="00344242">
        <w:rPr>
          <w:sz w:val="28"/>
          <w:szCs w:val="28"/>
        </w:rPr>
        <w:t xml:space="preserve"> подземный монастырь», «Новый Иерусалим»</w:t>
      </w:r>
      <w:r w:rsidR="008774A4">
        <w:rPr>
          <w:sz w:val="28"/>
          <w:szCs w:val="28"/>
        </w:rPr>
        <w:t>)</w:t>
      </w:r>
      <w:r w:rsidR="00A0584C" w:rsidRPr="00A0584C">
        <w:rPr>
          <w:sz w:val="28"/>
          <w:szCs w:val="28"/>
        </w:rPr>
        <w:t>.</w:t>
      </w:r>
    </w:p>
    <w:p w:rsidR="009F58DB" w:rsidRPr="00FE1074" w:rsidRDefault="001B488A" w:rsidP="00115363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74">
        <w:rPr>
          <w:rFonts w:ascii="Times New Roman" w:hAnsi="Times New Roman" w:cs="Times New Roman"/>
          <w:b/>
          <w:sz w:val="28"/>
          <w:szCs w:val="28"/>
        </w:rPr>
        <w:t>В ходе реализации программы культурологической направленности предполагается</w:t>
      </w:r>
    </w:p>
    <w:p w:rsidR="009F58DB" w:rsidRPr="004D2E7A" w:rsidRDefault="001B488A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4D2E7A">
        <w:rPr>
          <w:sz w:val="28"/>
          <w:szCs w:val="28"/>
        </w:rPr>
        <w:t>посещение храмов, часовен</w:t>
      </w:r>
      <w:r w:rsidR="009F58DB" w:rsidRPr="004D2E7A">
        <w:rPr>
          <w:sz w:val="28"/>
          <w:szCs w:val="28"/>
        </w:rPr>
        <w:t>;</w:t>
      </w:r>
    </w:p>
    <w:p w:rsidR="009F58DB" w:rsidRPr="004D2E7A" w:rsidRDefault="001B488A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4D2E7A">
        <w:rPr>
          <w:sz w:val="28"/>
          <w:szCs w:val="28"/>
        </w:rPr>
        <w:t xml:space="preserve"> целевых прогулок к православным памятникам Белогорья</w:t>
      </w:r>
      <w:r w:rsidR="009F58DB" w:rsidRPr="004D2E7A">
        <w:rPr>
          <w:sz w:val="28"/>
          <w:szCs w:val="28"/>
        </w:rPr>
        <w:t>;</w:t>
      </w:r>
    </w:p>
    <w:p w:rsidR="009F58DB" w:rsidRPr="004D2E7A" w:rsidRDefault="001B488A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4D2E7A">
        <w:rPr>
          <w:sz w:val="28"/>
          <w:szCs w:val="28"/>
        </w:rPr>
        <w:t>тесная связь с музеями, картинными галереями</w:t>
      </w:r>
      <w:r w:rsidR="009F58DB" w:rsidRPr="004D2E7A">
        <w:rPr>
          <w:sz w:val="28"/>
          <w:szCs w:val="28"/>
        </w:rPr>
        <w:t>, библиотеками;</w:t>
      </w:r>
      <w:r w:rsidRPr="004D2E7A">
        <w:rPr>
          <w:sz w:val="28"/>
          <w:szCs w:val="28"/>
        </w:rPr>
        <w:t xml:space="preserve"> </w:t>
      </w:r>
    </w:p>
    <w:p w:rsidR="009F58DB" w:rsidRPr="004D2E7A" w:rsidRDefault="001B488A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4D2E7A">
        <w:rPr>
          <w:sz w:val="28"/>
          <w:szCs w:val="28"/>
        </w:rPr>
        <w:t>встречи со священнослужителями, научными сотрудниками</w:t>
      </w:r>
      <w:r w:rsidR="008D06DA" w:rsidRPr="004D2E7A">
        <w:rPr>
          <w:sz w:val="28"/>
          <w:szCs w:val="28"/>
        </w:rPr>
        <w:t xml:space="preserve"> музеев</w:t>
      </w:r>
      <w:r w:rsidRPr="004D2E7A">
        <w:rPr>
          <w:sz w:val="28"/>
          <w:szCs w:val="28"/>
        </w:rPr>
        <w:t>, х</w:t>
      </w:r>
      <w:r w:rsidRPr="004D2E7A">
        <w:rPr>
          <w:sz w:val="28"/>
          <w:szCs w:val="28"/>
        </w:rPr>
        <w:t>у</w:t>
      </w:r>
      <w:r w:rsidRPr="004D2E7A">
        <w:rPr>
          <w:sz w:val="28"/>
          <w:szCs w:val="28"/>
        </w:rPr>
        <w:t>дожниками, архитекторами</w:t>
      </w:r>
      <w:r w:rsidR="009F58DB" w:rsidRPr="004D2E7A">
        <w:rPr>
          <w:sz w:val="28"/>
          <w:szCs w:val="28"/>
        </w:rPr>
        <w:t>;</w:t>
      </w:r>
    </w:p>
    <w:p w:rsidR="00F7539B" w:rsidRPr="004D2E7A" w:rsidRDefault="001B488A" w:rsidP="004D2E7A">
      <w:pPr>
        <w:pStyle w:val="af0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proofErr w:type="gramStart"/>
      <w:r w:rsidRPr="004D2E7A">
        <w:rPr>
          <w:sz w:val="28"/>
          <w:szCs w:val="28"/>
        </w:rPr>
        <w:t xml:space="preserve">участие обучающихся в социально значимых акциях. </w:t>
      </w:r>
      <w:proofErr w:type="gramEnd"/>
    </w:p>
    <w:p w:rsidR="00071BDB" w:rsidRPr="00444211" w:rsidRDefault="00576B12" w:rsidP="00115363">
      <w:pPr>
        <w:pStyle w:val="ae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07D01">
        <w:rPr>
          <w:sz w:val="28"/>
          <w:szCs w:val="28"/>
        </w:rPr>
        <w:tab/>
      </w:r>
    </w:p>
    <w:p w:rsidR="0018721D" w:rsidRDefault="0018721D" w:rsidP="0011536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BB6487" w:rsidRPr="00071BDB" w:rsidRDefault="00071BDB" w:rsidP="0011536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71BDB">
        <w:rPr>
          <w:rFonts w:ascii="Times New Roman" w:hAnsi="Times New Roman" w:cs="Times New Roman"/>
          <w:b/>
          <w:shadow/>
          <w:sz w:val="28"/>
          <w:szCs w:val="28"/>
        </w:rPr>
        <w:t xml:space="preserve">Список литературы 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9663AF">
        <w:rPr>
          <w:sz w:val="28"/>
          <w:szCs w:val="28"/>
        </w:rPr>
        <w:t>Белгородоведение</w:t>
      </w:r>
      <w:proofErr w:type="spellEnd"/>
      <w:r w:rsidRPr="009663AF">
        <w:rPr>
          <w:sz w:val="28"/>
          <w:szCs w:val="28"/>
        </w:rPr>
        <w:t>: Уч</w:t>
      </w:r>
      <w:r w:rsidR="00897328" w:rsidRPr="009663AF">
        <w:rPr>
          <w:sz w:val="28"/>
          <w:szCs w:val="28"/>
        </w:rPr>
        <w:t>ебник</w:t>
      </w:r>
      <w:r w:rsidRPr="009663AF">
        <w:rPr>
          <w:sz w:val="28"/>
          <w:szCs w:val="28"/>
        </w:rPr>
        <w:t xml:space="preserve"> </w:t>
      </w:r>
      <w:r w:rsidR="00897328" w:rsidRPr="009663AF">
        <w:rPr>
          <w:sz w:val="28"/>
          <w:szCs w:val="28"/>
        </w:rPr>
        <w:t>д</w:t>
      </w:r>
      <w:r w:rsidRPr="009663AF">
        <w:rPr>
          <w:sz w:val="28"/>
          <w:szCs w:val="28"/>
        </w:rPr>
        <w:t>ля общеобразова</w:t>
      </w:r>
      <w:r w:rsidR="00071BDB" w:rsidRPr="009663AF">
        <w:rPr>
          <w:sz w:val="28"/>
          <w:szCs w:val="28"/>
        </w:rPr>
        <w:t>тельных учреждений. Под ред. В.</w:t>
      </w:r>
      <w:r w:rsidRPr="009663AF">
        <w:rPr>
          <w:sz w:val="28"/>
          <w:szCs w:val="28"/>
        </w:rPr>
        <w:t xml:space="preserve">А. </w:t>
      </w:r>
      <w:proofErr w:type="spellStart"/>
      <w:r w:rsidRPr="009663AF">
        <w:rPr>
          <w:sz w:val="28"/>
          <w:szCs w:val="28"/>
        </w:rPr>
        <w:t>Шаповалова</w:t>
      </w:r>
      <w:proofErr w:type="spellEnd"/>
      <w:r w:rsidRPr="009663AF">
        <w:rPr>
          <w:sz w:val="28"/>
          <w:szCs w:val="28"/>
        </w:rPr>
        <w:t xml:space="preserve"> - Белгород, 2002. – 133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lastRenderedPageBreak/>
        <w:t>Пархоменко, И.Г.</w:t>
      </w:r>
      <w:r w:rsidR="00071BDB" w:rsidRPr="009663AF">
        <w:rPr>
          <w:sz w:val="28"/>
          <w:szCs w:val="28"/>
        </w:rPr>
        <w:t xml:space="preserve"> </w:t>
      </w:r>
      <w:r w:rsidRPr="009663AF">
        <w:rPr>
          <w:sz w:val="28"/>
          <w:szCs w:val="28"/>
        </w:rPr>
        <w:t>Белгородская губерния (275-летию белгородской губернии посвящается): Учеб. Пособие</w:t>
      </w:r>
      <w:r w:rsidR="00071BDB" w:rsidRPr="009663AF">
        <w:rPr>
          <w:sz w:val="28"/>
          <w:szCs w:val="28"/>
        </w:rPr>
        <w:t xml:space="preserve"> </w:t>
      </w:r>
      <w:r w:rsidRPr="009663AF">
        <w:rPr>
          <w:sz w:val="28"/>
          <w:szCs w:val="28"/>
        </w:rPr>
        <w:t>/</w:t>
      </w:r>
      <w:r w:rsidR="00071BDB" w:rsidRPr="009663AF">
        <w:rPr>
          <w:sz w:val="28"/>
          <w:szCs w:val="28"/>
        </w:rPr>
        <w:t xml:space="preserve"> </w:t>
      </w:r>
      <w:r w:rsidRPr="009663AF">
        <w:rPr>
          <w:sz w:val="28"/>
          <w:szCs w:val="28"/>
        </w:rPr>
        <w:t>И.Г.Пархоменко - 2-е изд., БГСХА, -</w:t>
      </w:r>
      <w:r w:rsidR="00071BDB" w:rsidRPr="009663AF">
        <w:rPr>
          <w:sz w:val="28"/>
          <w:szCs w:val="28"/>
        </w:rPr>
        <w:t xml:space="preserve">– </w:t>
      </w:r>
      <w:r w:rsidRPr="009663AF">
        <w:rPr>
          <w:sz w:val="28"/>
          <w:szCs w:val="28"/>
        </w:rPr>
        <w:t xml:space="preserve">Белгород, 2002.- 250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>Белгородская область: история и современность, сборник статей - М.: имидж - Контакт, 2007. – 300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 xml:space="preserve">Белгородская энциклопедия / под ред. В.В. </w:t>
      </w:r>
      <w:proofErr w:type="spellStart"/>
      <w:r w:rsidRPr="009663AF">
        <w:rPr>
          <w:sz w:val="28"/>
          <w:szCs w:val="28"/>
        </w:rPr>
        <w:t>Овчинникова</w:t>
      </w:r>
      <w:proofErr w:type="spellEnd"/>
      <w:r w:rsidRPr="009663AF">
        <w:rPr>
          <w:sz w:val="28"/>
          <w:szCs w:val="28"/>
        </w:rPr>
        <w:t xml:space="preserve"> - Белгород, 2000. – 460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>Давыдов</w:t>
      </w:r>
      <w:r w:rsidR="0002362F" w:rsidRPr="009663AF">
        <w:rPr>
          <w:sz w:val="28"/>
          <w:szCs w:val="28"/>
        </w:rPr>
        <w:t>,</w:t>
      </w:r>
      <w:r w:rsidRPr="009663AF">
        <w:rPr>
          <w:sz w:val="28"/>
          <w:szCs w:val="28"/>
        </w:rPr>
        <w:t xml:space="preserve"> В.И. Храмы </w:t>
      </w:r>
      <w:proofErr w:type="spellStart"/>
      <w:r w:rsidRPr="009663AF">
        <w:rPr>
          <w:sz w:val="28"/>
          <w:szCs w:val="28"/>
        </w:rPr>
        <w:t>Белгородчины</w:t>
      </w:r>
      <w:proofErr w:type="spellEnd"/>
      <w:r w:rsidRPr="009663AF">
        <w:rPr>
          <w:sz w:val="28"/>
          <w:szCs w:val="28"/>
        </w:rPr>
        <w:t xml:space="preserve"> /В.И. Давыдов. - Белгород, 2000. – 120с.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 xml:space="preserve">Истоки: историка краеведческий сборник статей о </w:t>
      </w:r>
      <w:proofErr w:type="spellStart"/>
      <w:r w:rsidRPr="009663AF">
        <w:rPr>
          <w:sz w:val="28"/>
          <w:szCs w:val="28"/>
        </w:rPr>
        <w:t>Белгородчины</w:t>
      </w:r>
      <w:proofErr w:type="spellEnd"/>
      <w:r w:rsidRPr="009663AF">
        <w:rPr>
          <w:sz w:val="28"/>
          <w:szCs w:val="28"/>
        </w:rPr>
        <w:t xml:space="preserve">./ Под ред. проф. Ф. Л. </w:t>
      </w:r>
      <w:proofErr w:type="spellStart"/>
      <w:r w:rsidRPr="009663AF">
        <w:rPr>
          <w:sz w:val="28"/>
          <w:szCs w:val="28"/>
        </w:rPr>
        <w:t>Тройно</w:t>
      </w:r>
      <w:proofErr w:type="spellEnd"/>
      <w:r w:rsidRPr="009663AF">
        <w:rPr>
          <w:sz w:val="28"/>
          <w:szCs w:val="28"/>
        </w:rPr>
        <w:t xml:space="preserve"> - Белгород, 1992. – 520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9663AF">
        <w:rPr>
          <w:sz w:val="28"/>
          <w:szCs w:val="28"/>
        </w:rPr>
        <w:t>Крупенков</w:t>
      </w:r>
      <w:proofErr w:type="spellEnd"/>
      <w:r w:rsidR="00071BDB" w:rsidRPr="009663AF">
        <w:rPr>
          <w:sz w:val="28"/>
          <w:szCs w:val="28"/>
        </w:rPr>
        <w:t>, А.Н.</w:t>
      </w:r>
      <w:r w:rsidRPr="009663AF">
        <w:rPr>
          <w:sz w:val="28"/>
          <w:szCs w:val="28"/>
        </w:rPr>
        <w:t xml:space="preserve"> Святитель </w:t>
      </w:r>
      <w:proofErr w:type="spellStart"/>
      <w:r w:rsidRPr="009663AF">
        <w:rPr>
          <w:sz w:val="28"/>
          <w:szCs w:val="28"/>
        </w:rPr>
        <w:t>Иоасаф</w:t>
      </w:r>
      <w:proofErr w:type="spellEnd"/>
      <w:r w:rsidRPr="009663AF">
        <w:rPr>
          <w:sz w:val="28"/>
          <w:szCs w:val="28"/>
        </w:rPr>
        <w:t xml:space="preserve"> Белгородский./ А.Н. </w:t>
      </w:r>
      <w:proofErr w:type="spellStart"/>
      <w:r w:rsidRPr="009663AF">
        <w:rPr>
          <w:sz w:val="28"/>
          <w:szCs w:val="28"/>
        </w:rPr>
        <w:t>Крупенков</w:t>
      </w:r>
      <w:proofErr w:type="spellEnd"/>
      <w:r w:rsidRPr="009663AF">
        <w:rPr>
          <w:sz w:val="28"/>
          <w:szCs w:val="28"/>
        </w:rPr>
        <w:t xml:space="preserve">, Н.Ф. </w:t>
      </w:r>
      <w:proofErr w:type="spellStart"/>
      <w:r w:rsidRPr="009663AF">
        <w:rPr>
          <w:sz w:val="28"/>
          <w:szCs w:val="28"/>
        </w:rPr>
        <w:t>Крупенков</w:t>
      </w:r>
      <w:proofErr w:type="spellEnd"/>
      <w:r w:rsidRPr="009663AF">
        <w:rPr>
          <w:sz w:val="28"/>
          <w:szCs w:val="28"/>
        </w:rPr>
        <w:t>. -  Белгород, 2000. – 280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Pr="009663AF" w:rsidRDefault="00071BDB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9663AF">
        <w:rPr>
          <w:sz w:val="28"/>
          <w:szCs w:val="28"/>
        </w:rPr>
        <w:t>Крупенков</w:t>
      </w:r>
      <w:proofErr w:type="spellEnd"/>
      <w:r w:rsidRPr="009663AF">
        <w:rPr>
          <w:sz w:val="28"/>
          <w:szCs w:val="28"/>
        </w:rPr>
        <w:t>, Н. Ф</w:t>
      </w:r>
      <w:r w:rsidR="00BB6487" w:rsidRPr="009663AF">
        <w:rPr>
          <w:sz w:val="28"/>
          <w:szCs w:val="28"/>
        </w:rPr>
        <w:t>. История Белгородской епархии,/Н.Ф.</w:t>
      </w:r>
      <w:r w:rsidRPr="009663AF">
        <w:rPr>
          <w:sz w:val="28"/>
          <w:szCs w:val="28"/>
        </w:rPr>
        <w:t xml:space="preserve"> </w:t>
      </w:r>
      <w:proofErr w:type="spellStart"/>
      <w:r w:rsidR="00BB6487" w:rsidRPr="009663AF">
        <w:rPr>
          <w:sz w:val="28"/>
          <w:szCs w:val="28"/>
        </w:rPr>
        <w:t>Крупенков</w:t>
      </w:r>
      <w:proofErr w:type="spellEnd"/>
      <w:r w:rsidR="00BB6487" w:rsidRPr="009663AF">
        <w:rPr>
          <w:sz w:val="28"/>
          <w:szCs w:val="28"/>
        </w:rPr>
        <w:t xml:space="preserve">, А.Н. </w:t>
      </w:r>
      <w:proofErr w:type="spellStart"/>
      <w:r w:rsidR="00BB6487" w:rsidRPr="009663AF">
        <w:rPr>
          <w:sz w:val="28"/>
          <w:szCs w:val="28"/>
        </w:rPr>
        <w:t>Крупенков</w:t>
      </w:r>
      <w:proofErr w:type="spellEnd"/>
      <w:r w:rsidR="00BB6487" w:rsidRPr="009663AF">
        <w:rPr>
          <w:sz w:val="28"/>
          <w:szCs w:val="28"/>
        </w:rPr>
        <w:t>, О.Н.</w:t>
      </w:r>
      <w:r w:rsidRPr="009663AF">
        <w:rPr>
          <w:sz w:val="28"/>
          <w:szCs w:val="28"/>
        </w:rPr>
        <w:t xml:space="preserve"> </w:t>
      </w:r>
      <w:proofErr w:type="spellStart"/>
      <w:r w:rsidR="00BB6487" w:rsidRPr="009663AF">
        <w:rPr>
          <w:sz w:val="28"/>
          <w:szCs w:val="28"/>
        </w:rPr>
        <w:t>Кобец</w:t>
      </w:r>
      <w:proofErr w:type="spellEnd"/>
      <w:r w:rsidR="00BB6487" w:rsidRPr="009663AF">
        <w:rPr>
          <w:sz w:val="28"/>
          <w:szCs w:val="28"/>
        </w:rPr>
        <w:t>.</w:t>
      </w:r>
      <w:r w:rsidRPr="009663AF">
        <w:rPr>
          <w:sz w:val="28"/>
          <w:szCs w:val="28"/>
        </w:rPr>
        <w:t xml:space="preserve"> – </w:t>
      </w:r>
      <w:r w:rsidR="00BB6487" w:rsidRPr="009663AF">
        <w:rPr>
          <w:sz w:val="28"/>
          <w:szCs w:val="28"/>
        </w:rPr>
        <w:t>Белгород</w:t>
      </w:r>
      <w:r w:rsidRPr="009663AF">
        <w:rPr>
          <w:sz w:val="28"/>
          <w:szCs w:val="28"/>
        </w:rPr>
        <w:t xml:space="preserve">, </w:t>
      </w:r>
      <w:r w:rsidR="00BB6487" w:rsidRPr="009663AF">
        <w:rPr>
          <w:sz w:val="28"/>
          <w:szCs w:val="28"/>
        </w:rPr>
        <w:t>2000. – 650</w:t>
      </w:r>
      <w:r w:rsidRPr="009663AF">
        <w:rPr>
          <w:sz w:val="28"/>
          <w:szCs w:val="28"/>
        </w:rPr>
        <w:t xml:space="preserve"> </w:t>
      </w:r>
      <w:proofErr w:type="gramStart"/>
      <w:r w:rsidR="00BB6487" w:rsidRPr="009663AF">
        <w:rPr>
          <w:sz w:val="28"/>
          <w:szCs w:val="28"/>
        </w:rPr>
        <w:t>с</w:t>
      </w:r>
      <w:proofErr w:type="gramEnd"/>
      <w:r w:rsidR="00BB6487" w:rsidRPr="009663AF">
        <w:rPr>
          <w:sz w:val="28"/>
          <w:szCs w:val="28"/>
        </w:rPr>
        <w:t>.</w:t>
      </w:r>
    </w:p>
    <w:p w:rsidR="00BB6487" w:rsidRPr="009663AF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 xml:space="preserve">Очерки краеведения </w:t>
      </w:r>
      <w:proofErr w:type="spellStart"/>
      <w:r w:rsidRPr="009663AF">
        <w:rPr>
          <w:sz w:val="28"/>
          <w:szCs w:val="28"/>
        </w:rPr>
        <w:t>Белгородчины</w:t>
      </w:r>
      <w:proofErr w:type="spellEnd"/>
      <w:r w:rsidRPr="009663AF">
        <w:rPr>
          <w:sz w:val="28"/>
          <w:szCs w:val="28"/>
        </w:rPr>
        <w:t xml:space="preserve">: учебное пособие - Белгород, 2000. – 404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BB6487" w:rsidRDefault="00BB6487" w:rsidP="009663AF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9663AF">
        <w:rPr>
          <w:sz w:val="28"/>
          <w:szCs w:val="28"/>
        </w:rPr>
        <w:t>Колесникова</w:t>
      </w:r>
      <w:r w:rsidR="00071BDB" w:rsidRPr="009663AF">
        <w:rPr>
          <w:sz w:val="28"/>
          <w:szCs w:val="28"/>
        </w:rPr>
        <w:t>,</w:t>
      </w:r>
      <w:r w:rsidRPr="009663AF">
        <w:rPr>
          <w:sz w:val="28"/>
          <w:szCs w:val="28"/>
        </w:rPr>
        <w:t xml:space="preserve"> Л.И. Православное церковное зодчество Белгородской области./ Л.И. Колесникова</w:t>
      </w:r>
      <w:r w:rsidR="00071BDB" w:rsidRPr="009663AF">
        <w:rPr>
          <w:sz w:val="28"/>
          <w:szCs w:val="28"/>
        </w:rPr>
        <w:t>.</w:t>
      </w:r>
      <w:r w:rsidRPr="009663AF">
        <w:rPr>
          <w:sz w:val="28"/>
          <w:szCs w:val="28"/>
        </w:rPr>
        <w:t xml:space="preserve"> </w:t>
      </w:r>
      <w:r w:rsidR="00071BDB" w:rsidRPr="009663AF">
        <w:rPr>
          <w:sz w:val="28"/>
          <w:szCs w:val="28"/>
        </w:rPr>
        <w:t xml:space="preserve">– </w:t>
      </w:r>
      <w:r w:rsidRPr="009663AF">
        <w:rPr>
          <w:sz w:val="28"/>
          <w:szCs w:val="28"/>
        </w:rPr>
        <w:t>Б</w:t>
      </w:r>
      <w:r w:rsidR="00071BDB" w:rsidRPr="009663AF">
        <w:rPr>
          <w:sz w:val="28"/>
          <w:szCs w:val="28"/>
        </w:rPr>
        <w:t>елгород: Издатель «</w:t>
      </w:r>
      <w:proofErr w:type="spellStart"/>
      <w:r w:rsidR="00071BDB" w:rsidRPr="009663AF">
        <w:rPr>
          <w:sz w:val="28"/>
          <w:szCs w:val="28"/>
        </w:rPr>
        <w:t>Белгородско-</w:t>
      </w:r>
      <w:r w:rsidRPr="009663AF">
        <w:rPr>
          <w:sz w:val="28"/>
          <w:szCs w:val="28"/>
        </w:rPr>
        <w:t>Старооскольская</w:t>
      </w:r>
      <w:proofErr w:type="spellEnd"/>
      <w:r w:rsidRPr="009663AF">
        <w:rPr>
          <w:sz w:val="28"/>
          <w:szCs w:val="28"/>
        </w:rPr>
        <w:t xml:space="preserve"> епархия», 1997. – 147</w:t>
      </w:r>
      <w:r w:rsidR="00071BDB" w:rsidRPr="009663AF">
        <w:rPr>
          <w:sz w:val="28"/>
          <w:szCs w:val="28"/>
        </w:rPr>
        <w:t xml:space="preserve"> </w:t>
      </w:r>
      <w:proofErr w:type="gramStart"/>
      <w:r w:rsidRPr="009663AF">
        <w:rPr>
          <w:sz w:val="28"/>
          <w:szCs w:val="28"/>
        </w:rPr>
        <w:t>с</w:t>
      </w:r>
      <w:proofErr w:type="gramEnd"/>
      <w:r w:rsidRPr="009663AF">
        <w:rPr>
          <w:sz w:val="28"/>
          <w:szCs w:val="28"/>
        </w:rPr>
        <w:t>.</w:t>
      </w:r>
    </w:p>
    <w:p w:rsidR="001B73C2" w:rsidRPr="009663AF" w:rsidRDefault="001B73C2" w:rsidP="001B73C2">
      <w:pPr>
        <w:pStyle w:val="af0"/>
        <w:jc w:val="both"/>
        <w:rPr>
          <w:sz w:val="28"/>
          <w:szCs w:val="28"/>
        </w:rPr>
      </w:pPr>
    </w:p>
    <w:p w:rsidR="001B2710" w:rsidRPr="00576B12" w:rsidRDefault="001B2710" w:rsidP="0011536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12"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Азбука Православия. Познавательный видеофильм. Студия Анастасии </w:t>
      </w:r>
      <w:proofErr w:type="spellStart"/>
      <w:r w:rsidRPr="00EC1B30">
        <w:rPr>
          <w:sz w:val="28"/>
          <w:szCs w:val="28"/>
        </w:rPr>
        <w:t>Дядыко</w:t>
      </w:r>
      <w:proofErr w:type="spellEnd"/>
      <w:r w:rsidRPr="00EC1B30">
        <w:rPr>
          <w:sz w:val="28"/>
          <w:szCs w:val="28"/>
        </w:rPr>
        <w:t>. М.: ООО «Интересное КИНО!» 2007. – 90 минут.</w:t>
      </w:r>
    </w:p>
    <w:p w:rsidR="001B2710" w:rsidRPr="001B73C2" w:rsidRDefault="001B73C2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Анрей</w:t>
      </w:r>
      <w:proofErr w:type="spellEnd"/>
      <w:r>
        <w:rPr>
          <w:sz w:val="28"/>
          <w:szCs w:val="28"/>
        </w:rPr>
        <w:t xml:space="preserve"> Рублев. Х./</w:t>
      </w:r>
      <w:r w:rsidR="001B2710" w:rsidRPr="001B73C2">
        <w:rPr>
          <w:sz w:val="28"/>
          <w:szCs w:val="28"/>
        </w:rPr>
        <w:t>ф. Андрея Тарковского. Киностудия «Мосфильм»,  1966 год. (</w:t>
      </w:r>
      <w:r w:rsidR="001B2710" w:rsidRPr="001B73C2">
        <w:rPr>
          <w:sz w:val="28"/>
          <w:szCs w:val="28"/>
          <w:lang w:val="en-US"/>
        </w:rPr>
        <w:t>DVD</w:t>
      </w:r>
      <w:r w:rsidR="001B2710" w:rsidRPr="001B73C2">
        <w:rPr>
          <w:sz w:val="28"/>
          <w:szCs w:val="28"/>
        </w:rPr>
        <w:t xml:space="preserve">, </w:t>
      </w:r>
      <w:proofErr w:type="spellStart"/>
      <w:r w:rsidR="001B2710" w:rsidRPr="001B73C2">
        <w:rPr>
          <w:sz w:val="28"/>
          <w:szCs w:val="28"/>
        </w:rPr>
        <w:t>киновидеообъединение</w:t>
      </w:r>
      <w:proofErr w:type="spellEnd"/>
      <w:r w:rsidR="001B2710" w:rsidRPr="001B73C2">
        <w:rPr>
          <w:sz w:val="28"/>
          <w:szCs w:val="28"/>
        </w:rPr>
        <w:t xml:space="preserve"> «Крупный план», 2008). </w:t>
      </w:r>
    </w:p>
    <w:p w:rsidR="001B2710" w:rsidRPr="001B73C2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1B73C2">
        <w:rPr>
          <w:sz w:val="28"/>
          <w:szCs w:val="28"/>
        </w:rPr>
        <w:t xml:space="preserve">Ветхий Завет. Анимированные истории из Библии. Шесть DVD-дисков. ЗАО «Си </w:t>
      </w:r>
      <w:proofErr w:type="spellStart"/>
      <w:r w:rsidRPr="001B73C2">
        <w:rPr>
          <w:sz w:val="28"/>
          <w:szCs w:val="28"/>
        </w:rPr>
        <w:t>Ди</w:t>
      </w:r>
      <w:proofErr w:type="spellEnd"/>
      <w:r w:rsidRPr="001B73C2">
        <w:rPr>
          <w:sz w:val="28"/>
          <w:szCs w:val="28"/>
        </w:rPr>
        <w:t xml:space="preserve"> Лэнд». Москва, 2005.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Врачеватель. Архиепископ Лука. 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«Детская обитель». DVD-фильм. История детского приюта в </w:t>
      </w:r>
      <w:proofErr w:type="gramStart"/>
      <w:r w:rsidRPr="00EC1B30">
        <w:rPr>
          <w:sz w:val="28"/>
          <w:szCs w:val="28"/>
        </w:rPr>
        <w:t>Свято-Лазаревском</w:t>
      </w:r>
      <w:proofErr w:type="gramEnd"/>
      <w:r w:rsidRPr="00EC1B30">
        <w:rPr>
          <w:sz w:val="28"/>
          <w:szCs w:val="28"/>
        </w:rPr>
        <w:t xml:space="preserve"> женском монастыре. ООО «Интересное КИНО», 2007.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>«Доброе слово». Программа для детей. - Новосибирск, студия «</w:t>
      </w:r>
      <w:proofErr w:type="spellStart"/>
      <w:r w:rsidRPr="00EC1B30">
        <w:rPr>
          <w:sz w:val="28"/>
          <w:szCs w:val="28"/>
        </w:rPr>
        <w:t>За-предел</w:t>
      </w:r>
      <w:proofErr w:type="spellEnd"/>
      <w:r w:rsidRPr="00EC1B30">
        <w:rPr>
          <w:sz w:val="28"/>
          <w:szCs w:val="28"/>
        </w:rPr>
        <w:t xml:space="preserve">». – </w:t>
      </w:r>
      <w:r w:rsidRPr="00EC1B30">
        <w:rPr>
          <w:sz w:val="28"/>
          <w:szCs w:val="28"/>
          <w:lang w:val="en-US"/>
        </w:rPr>
        <w:t>DVD</w:t>
      </w:r>
      <w:r w:rsidRPr="00EC1B30">
        <w:rPr>
          <w:sz w:val="28"/>
          <w:szCs w:val="28"/>
        </w:rPr>
        <w:t>. 3 часа, 54 минуты.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«Милость сердца». Документальный фильм Анастасии </w:t>
      </w:r>
      <w:proofErr w:type="spellStart"/>
      <w:r w:rsidRPr="00EC1B30">
        <w:rPr>
          <w:sz w:val="28"/>
          <w:szCs w:val="28"/>
        </w:rPr>
        <w:t>Дядыко</w:t>
      </w:r>
      <w:proofErr w:type="spellEnd"/>
      <w:r w:rsidRPr="00EC1B30">
        <w:rPr>
          <w:sz w:val="28"/>
          <w:szCs w:val="28"/>
        </w:rPr>
        <w:t>. Ст</w:t>
      </w:r>
      <w:r w:rsidRPr="00EC1B30">
        <w:rPr>
          <w:sz w:val="28"/>
          <w:szCs w:val="28"/>
        </w:rPr>
        <w:t>у</w:t>
      </w:r>
      <w:r w:rsidRPr="00EC1B30">
        <w:rPr>
          <w:sz w:val="28"/>
          <w:szCs w:val="28"/>
        </w:rPr>
        <w:t xml:space="preserve">дия Анастасии </w:t>
      </w:r>
      <w:proofErr w:type="spellStart"/>
      <w:r w:rsidRPr="00EC1B30">
        <w:rPr>
          <w:sz w:val="28"/>
          <w:szCs w:val="28"/>
        </w:rPr>
        <w:t>Дядыко</w:t>
      </w:r>
      <w:proofErr w:type="spellEnd"/>
      <w:r w:rsidRPr="00EC1B30">
        <w:rPr>
          <w:sz w:val="28"/>
          <w:szCs w:val="28"/>
        </w:rPr>
        <w:t xml:space="preserve"> «Интересное КИНО», ООО «Си </w:t>
      </w:r>
      <w:proofErr w:type="spellStart"/>
      <w:r w:rsidRPr="00EC1B30">
        <w:rPr>
          <w:sz w:val="28"/>
          <w:szCs w:val="28"/>
        </w:rPr>
        <w:t>Ди</w:t>
      </w:r>
      <w:proofErr w:type="spellEnd"/>
      <w:r w:rsidRPr="00EC1B30">
        <w:rPr>
          <w:sz w:val="28"/>
          <w:szCs w:val="28"/>
        </w:rPr>
        <w:t xml:space="preserve"> Клуб», Москва, 2007.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Мировая художественная культура. </w:t>
      </w:r>
      <w:proofErr w:type="spellStart"/>
      <w:r w:rsidRPr="00EC1B30">
        <w:rPr>
          <w:sz w:val="28"/>
          <w:szCs w:val="28"/>
        </w:rPr>
        <w:t>Мульт</w:t>
      </w:r>
      <w:r w:rsidR="00673FCB" w:rsidRPr="00EC1B30">
        <w:rPr>
          <w:sz w:val="28"/>
          <w:szCs w:val="28"/>
        </w:rPr>
        <w:t>и</w:t>
      </w:r>
      <w:r w:rsidRPr="00EC1B30">
        <w:rPr>
          <w:sz w:val="28"/>
          <w:szCs w:val="28"/>
        </w:rPr>
        <w:t>медийное</w:t>
      </w:r>
      <w:proofErr w:type="spellEnd"/>
      <w:r w:rsidRPr="00EC1B30">
        <w:rPr>
          <w:sz w:val="28"/>
          <w:szCs w:val="28"/>
        </w:rPr>
        <w:t xml:space="preserve"> учебное пос</w:t>
      </w:r>
      <w:r w:rsidRPr="00EC1B30">
        <w:rPr>
          <w:sz w:val="28"/>
          <w:szCs w:val="28"/>
        </w:rPr>
        <w:t>о</w:t>
      </w:r>
      <w:r w:rsidRPr="00EC1B30">
        <w:rPr>
          <w:sz w:val="28"/>
          <w:szCs w:val="28"/>
        </w:rPr>
        <w:t>бие. ЗАО «Новый диск», 2003.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>Новый Завет. Анимированные истории из Библии. 12 -дисков.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Паломничество по Святой земле. </w:t>
      </w:r>
      <w:r w:rsidRPr="00EC1B30">
        <w:rPr>
          <w:sz w:val="28"/>
          <w:szCs w:val="28"/>
          <w:lang w:val="en-US"/>
        </w:rPr>
        <w:t>DVD</w:t>
      </w:r>
      <w:r w:rsidRPr="00EC1B30">
        <w:rPr>
          <w:sz w:val="28"/>
          <w:szCs w:val="28"/>
        </w:rPr>
        <w:t>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>Православная икона. Электронная библиотека. Москва, ДИРЕКТМ</w:t>
      </w:r>
      <w:r w:rsidRPr="00EC1B30">
        <w:rPr>
          <w:sz w:val="28"/>
          <w:szCs w:val="28"/>
        </w:rPr>
        <w:t>Е</w:t>
      </w:r>
      <w:r w:rsidRPr="00EC1B30">
        <w:rPr>
          <w:sz w:val="28"/>
          <w:szCs w:val="28"/>
        </w:rPr>
        <w:t>ДИА ПАБЛИШИНГ, 2004. – более 2500 ил.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 xml:space="preserve">«Принц Египта». Мультфильм. История пророка Моисея. 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lastRenderedPageBreak/>
        <w:t>«</w:t>
      </w:r>
      <w:proofErr w:type="spellStart"/>
      <w:r w:rsidRPr="00EC1B30">
        <w:rPr>
          <w:sz w:val="28"/>
          <w:szCs w:val="28"/>
        </w:rPr>
        <w:t>Софи</w:t>
      </w:r>
      <w:proofErr w:type="spellEnd"/>
      <w:r w:rsidRPr="00EC1B30">
        <w:rPr>
          <w:sz w:val="28"/>
          <w:szCs w:val="28"/>
        </w:rPr>
        <w:t>». Сборник новелл для детей. (Общенациональная программа «В кругу семьи»). По сценарию Ильи Литвака. Киностудия «Илья Муромец», 2007 год. 1 час 10 минут.</w:t>
      </w:r>
    </w:p>
    <w:p w:rsidR="001B2710" w:rsidRPr="00EC1B30" w:rsidRDefault="001B2710" w:rsidP="001B73C2">
      <w:pPr>
        <w:pStyle w:val="af0"/>
        <w:numPr>
          <w:ilvl w:val="0"/>
          <w:numId w:val="42"/>
        </w:numPr>
        <w:tabs>
          <w:tab w:val="left" w:pos="9360"/>
        </w:tabs>
        <w:rPr>
          <w:sz w:val="28"/>
          <w:szCs w:val="28"/>
        </w:rPr>
      </w:pPr>
      <w:r w:rsidRPr="00EC1B30">
        <w:rPr>
          <w:sz w:val="28"/>
          <w:szCs w:val="28"/>
        </w:rPr>
        <w:t>Чудотворные иконы. Держаная. Егорий Храбрый (О Георгии Побед</w:t>
      </w:r>
      <w:r w:rsidRPr="00EC1B30">
        <w:rPr>
          <w:sz w:val="28"/>
          <w:szCs w:val="28"/>
        </w:rPr>
        <w:t>о</w:t>
      </w:r>
      <w:r w:rsidRPr="00EC1B30">
        <w:rPr>
          <w:sz w:val="28"/>
          <w:szCs w:val="28"/>
        </w:rPr>
        <w:t xml:space="preserve">носце). Видеофильм. «Радонежский центр. Православная </w:t>
      </w:r>
      <w:proofErr w:type="spellStart"/>
      <w:r w:rsidRPr="00EC1B30">
        <w:rPr>
          <w:sz w:val="28"/>
          <w:szCs w:val="28"/>
        </w:rPr>
        <w:t>видеокнига</w:t>
      </w:r>
      <w:proofErr w:type="spellEnd"/>
      <w:r w:rsidRPr="00EC1B30">
        <w:rPr>
          <w:sz w:val="28"/>
          <w:szCs w:val="28"/>
        </w:rPr>
        <w:t xml:space="preserve"> России». Москва.</w:t>
      </w:r>
    </w:p>
    <w:p w:rsidR="00071BDB" w:rsidRPr="00EC1B30" w:rsidRDefault="00071BDB" w:rsidP="00EC1B30">
      <w:pPr>
        <w:tabs>
          <w:tab w:val="left" w:pos="9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2710" w:rsidRPr="00EC1B30" w:rsidRDefault="00345082" w:rsidP="001B73C2">
      <w:pPr>
        <w:pStyle w:val="af0"/>
        <w:tabs>
          <w:tab w:val="left" w:pos="9360"/>
        </w:tabs>
        <w:ind w:left="0"/>
        <w:jc w:val="center"/>
        <w:rPr>
          <w:b/>
          <w:sz w:val="28"/>
          <w:szCs w:val="28"/>
        </w:rPr>
      </w:pPr>
      <w:r w:rsidRPr="00EC1B30">
        <w:rPr>
          <w:b/>
          <w:sz w:val="28"/>
          <w:szCs w:val="28"/>
        </w:rPr>
        <w:t>С</w:t>
      </w:r>
      <w:r w:rsidR="001B2710" w:rsidRPr="00EC1B30">
        <w:rPr>
          <w:b/>
          <w:sz w:val="28"/>
          <w:szCs w:val="28"/>
        </w:rPr>
        <w:t>писок иллюстраций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Авель (Бытие IV, 1—2). Фреска. Ярославль.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Айвазовский И.К. Бурное море.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Айвазовский И.К. Вид Одессы в лунную ночь.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Айвазовский И.К. Девятый вал.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Айвазовский И.К. Море ночью.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Айвазовский И.К. Морской берег. Прощание.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Ангел Златые власы. Икона. Конец XII века.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Ангел на гробе. Складень (фрагмент).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Андрей Рублев. Спас. Икона.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Андрей Рублев.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Беляев В.В. Благословение детей. Оригинал для мозаики храма Во</w:t>
      </w:r>
      <w:r w:rsidRPr="00EC1B30">
        <w:rPr>
          <w:sz w:val="28"/>
          <w:szCs w:val="28"/>
        </w:rPr>
        <w:t>с</w:t>
      </w:r>
      <w:r w:rsidRPr="00EC1B30">
        <w:rPr>
          <w:sz w:val="28"/>
          <w:szCs w:val="28"/>
        </w:rPr>
        <w:t>кресения Христова («</w:t>
      </w:r>
      <w:proofErr w:type="spellStart"/>
      <w:r w:rsidRPr="00EC1B30">
        <w:rPr>
          <w:sz w:val="28"/>
          <w:szCs w:val="28"/>
        </w:rPr>
        <w:t>Спас-на-Крови</w:t>
      </w:r>
      <w:proofErr w:type="spellEnd"/>
      <w:r w:rsidRPr="00EC1B30">
        <w:rPr>
          <w:sz w:val="28"/>
          <w:szCs w:val="28"/>
        </w:rPr>
        <w:t>»).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Благовещение. Икона.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Богоматерь Владимирская. Икона (цветное изображение).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Богоматерь Владимирская. Икона (черно-белое изображение).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Богоматерь Тихвинская. Икона. XIX век.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EC1B30">
        <w:rPr>
          <w:sz w:val="28"/>
          <w:szCs w:val="28"/>
        </w:rPr>
        <w:t>Боровиковский</w:t>
      </w:r>
      <w:proofErr w:type="spellEnd"/>
      <w:r w:rsidRPr="00EC1B30">
        <w:rPr>
          <w:sz w:val="28"/>
          <w:szCs w:val="28"/>
        </w:rPr>
        <w:t xml:space="preserve"> Л.П. Архангел Гавриил (фрагмент картины "Благов</w:t>
      </w:r>
      <w:r w:rsidRPr="00EC1B30">
        <w:rPr>
          <w:sz w:val="28"/>
          <w:szCs w:val="28"/>
        </w:rPr>
        <w:t>е</w:t>
      </w:r>
      <w:r w:rsidRPr="00EC1B30">
        <w:rPr>
          <w:sz w:val="28"/>
          <w:szCs w:val="28"/>
        </w:rPr>
        <w:t>щение").</w:t>
      </w:r>
    </w:p>
    <w:p w:rsidR="001B2710" w:rsidRPr="00EC1B30" w:rsidRDefault="001B2710" w:rsidP="001B73C2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EC1B30">
        <w:rPr>
          <w:sz w:val="28"/>
          <w:szCs w:val="28"/>
        </w:rPr>
        <w:t>Бубнов А.П. Утро на Куликовом поле.</w:t>
      </w:r>
    </w:p>
    <w:p w:rsidR="0052759D" w:rsidRPr="00B022C0" w:rsidRDefault="0052759D" w:rsidP="001B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759D" w:rsidRPr="00B022C0" w:rsidSect="00AF74DA"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6" w:rsidRDefault="008771D6" w:rsidP="002D0CAD">
      <w:pPr>
        <w:spacing w:after="0" w:line="240" w:lineRule="auto"/>
      </w:pPr>
      <w:r>
        <w:separator/>
      </w:r>
    </w:p>
  </w:endnote>
  <w:endnote w:type="continuationSeparator" w:id="1">
    <w:p w:rsidR="008771D6" w:rsidRDefault="008771D6" w:rsidP="002D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3111"/>
      <w:docPartObj>
        <w:docPartGallery w:val="Page Numbers (Bottom of Page)"/>
        <w:docPartUnique/>
      </w:docPartObj>
    </w:sdtPr>
    <w:sdtContent>
      <w:p w:rsidR="00AF74DA" w:rsidRDefault="008B4CAB">
        <w:pPr>
          <w:pStyle w:val="a4"/>
          <w:jc w:val="right"/>
        </w:pPr>
        <w:fldSimple w:instr=" PAGE   \* MERGEFORMAT ">
          <w:r w:rsidR="009E1B5F">
            <w:rPr>
              <w:noProof/>
            </w:rPr>
            <w:t>14</w:t>
          </w:r>
        </w:fldSimple>
      </w:p>
    </w:sdtContent>
  </w:sdt>
  <w:p w:rsidR="00AF74DA" w:rsidRDefault="00AF74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6" w:rsidRDefault="008771D6" w:rsidP="002D0CAD">
      <w:pPr>
        <w:spacing w:after="0" w:line="240" w:lineRule="auto"/>
      </w:pPr>
      <w:r>
        <w:separator/>
      </w:r>
    </w:p>
  </w:footnote>
  <w:footnote w:type="continuationSeparator" w:id="1">
    <w:p w:rsidR="008771D6" w:rsidRDefault="008771D6" w:rsidP="002D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BB3"/>
    <w:multiLevelType w:val="hybridMultilevel"/>
    <w:tmpl w:val="7CBE0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1724"/>
    <w:multiLevelType w:val="hybridMultilevel"/>
    <w:tmpl w:val="E51C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E9C"/>
    <w:multiLevelType w:val="multilevel"/>
    <w:tmpl w:val="157EC0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943C52"/>
    <w:multiLevelType w:val="multilevel"/>
    <w:tmpl w:val="64EAEA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4">
    <w:nsid w:val="13FB2D95"/>
    <w:multiLevelType w:val="hybridMultilevel"/>
    <w:tmpl w:val="CE460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0FD"/>
    <w:multiLevelType w:val="hybridMultilevel"/>
    <w:tmpl w:val="79A8A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19BF"/>
    <w:multiLevelType w:val="hybridMultilevel"/>
    <w:tmpl w:val="59A0B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AB5"/>
    <w:multiLevelType w:val="hybridMultilevel"/>
    <w:tmpl w:val="C4EADBF4"/>
    <w:lvl w:ilvl="0" w:tplc="8D6CD700">
      <w:start w:val="3"/>
      <w:numFmt w:val="bullet"/>
      <w:lvlText w:val=""/>
      <w:lvlJc w:val="left"/>
      <w:pPr>
        <w:tabs>
          <w:tab w:val="num" w:pos="4890"/>
        </w:tabs>
        <w:ind w:left="4890" w:hanging="390"/>
      </w:pPr>
      <w:rPr>
        <w:rFonts w:ascii="Wingdings" w:eastAsia="Wingdings" w:hAnsi="Wingdings" w:cs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8"/>
        <w:szCs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9FD3F9E"/>
    <w:multiLevelType w:val="multilevel"/>
    <w:tmpl w:val="A51EE02C"/>
    <w:lvl w:ilvl="0">
      <w:start w:val="1"/>
      <w:numFmt w:val="bullet"/>
      <w:lvlText w:val=""/>
      <w:lvlJc w:val="left"/>
      <w:pPr>
        <w:ind w:left="525" w:hanging="5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A75530"/>
    <w:multiLevelType w:val="hybridMultilevel"/>
    <w:tmpl w:val="D074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CA2"/>
    <w:multiLevelType w:val="multilevel"/>
    <w:tmpl w:val="94A4C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38654E"/>
    <w:multiLevelType w:val="hybridMultilevel"/>
    <w:tmpl w:val="A992D31E"/>
    <w:lvl w:ilvl="0" w:tplc="8D6CD700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1406E"/>
    <w:multiLevelType w:val="hybridMultilevel"/>
    <w:tmpl w:val="145438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70A6C"/>
    <w:multiLevelType w:val="hybridMultilevel"/>
    <w:tmpl w:val="BD9213B4"/>
    <w:lvl w:ilvl="0" w:tplc="B038F3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24E1DBC"/>
    <w:multiLevelType w:val="hybridMultilevel"/>
    <w:tmpl w:val="DA3017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F4ED3"/>
    <w:multiLevelType w:val="hybridMultilevel"/>
    <w:tmpl w:val="6CFC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86521"/>
    <w:multiLevelType w:val="hybridMultilevel"/>
    <w:tmpl w:val="4C748CC8"/>
    <w:lvl w:ilvl="0" w:tplc="8D6CD700">
      <w:start w:val="3"/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66F52"/>
    <w:multiLevelType w:val="multilevel"/>
    <w:tmpl w:val="94A4CF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2C4CB2"/>
    <w:multiLevelType w:val="multilevel"/>
    <w:tmpl w:val="EED4D150"/>
    <w:lvl w:ilvl="0">
      <w:start w:val="1"/>
      <w:numFmt w:val="bullet"/>
      <w:lvlText w:val=""/>
      <w:lvlJc w:val="left"/>
      <w:pPr>
        <w:ind w:left="525" w:hanging="5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9B290D"/>
    <w:multiLevelType w:val="hybridMultilevel"/>
    <w:tmpl w:val="45A09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D7A0A"/>
    <w:multiLevelType w:val="hybridMultilevel"/>
    <w:tmpl w:val="354E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42AF6"/>
    <w:multiLevelType w:val="hybridMultilevel"/>
    <w:tmpl w:val="A028945A"/>
    <w:lvl w:ilvl="0" w:tplc="25524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426DDD"/>
    <w:multiLevelType w:val="multilevel"/>
    <w:tmpl w:val="CAFCA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595F91"/>
    <w:multiLevelType w:val="hybridMultilevel"/>
    <w:tmpl w:val="016257C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80C3831"/>
    <w:multiLevelType w:val="hybridMultilevel"/>
    <w:tmpl w:val="01E6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00524"/>
    <w:multiLevelType w:val="hybridMultilevel"/>
    <w:tmpl w:val="FED48FBA"/>
    <w:lvl w:ilvl="0" w:tplc="8D6CD700">
      <w:start w:val="3"/>
      <w:numFmt w:val="bullet"/>
      <w:lvlText w:val=""/>
      <w:lvlJc w:val="left"/>
      <w:pPr>
        <w:tabs>
          <w:tab w:val="num" w:pos="4890"/>
        </w:tabs>
        <w:ind w:left="4890" w:hanging="390"/>
      </w:pPr>
      <w:rPr>
        <w:rFonts w:ascii="Wingdings" w:eastAsia="Wingdings" w:hAnsi="Wingdings" w:cs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8"/>
        <w:szCs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3384B0B"/>
    <w:multiLevelType w:val="hybridMultilevel"/>
    <w:tmpl w:val="72A49D0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6E5A32"/>
    <w:multiLevelType w:val="hybridMultilevel"/>
    <w:tmpl w:val="CEBE04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653681A"/>
    <w:multiLevelType w:val="multilevel"/>
    <w:tmpl w:val="EED4D150"/>
    <w:lvl w:ilvl="0">
      <w:start w:val="1"/>
      <w:numFmt w:val="bullet"/>
      <w:lvlText w:val=""/>
      <w:lvlJc w:val="left"/>
      <w:pPr>
        <w:ind w:left="525" w:hanging="5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8B6BA8"/>
    <w:multiLevelType w:val="hybridMultilevel"/>
    <w:tmpl w:val="8E10A28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5C9D3E66"/>
    <w:multiLevelType w:val="multilevel"/>
    <w:tmpl w:val="23A027C4"/>
    <w:lvl w:ilvl="0">
      <w:start w:val="1"/>
      <w:numFmt w:val="bullet"/>
      <w:lvlText w:val=""/>
      <w:lvlJc w:val="left"/>
      <w:pPr>
        <w:ind w:left="525" w:hanging="5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C0762F"/>
    <w:multiLevelType w:val="hybridMultilevel"/>
    <w:tmpl w:val="533C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923C5"/>
    <w:multiLevelType w:val="hybridMultilevel"/>
    <w:tmpl w:val="AAC26B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772808"/>
    <w:multiLevelType w:val="hybridMultilevel"/>
    <w:tmpl w:val="E7EABE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C9574D"/>
    <w:multiLevelType w:val="hybridMultilevel"/>
    <w:tmpl w:val="F9F4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13793"/>
    <w:multiLevelType w:val="hybridMultilevel"/>
    <w:tmpl w:val="82DCD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21FCD"/>
    <w:multiLevelType w:val="hybridMultilevel"/>
    <w:tmpl w:val="7CE26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51F4A"/>
    <w:multiLevelType w:val="hybridMultilevel"/>
    <w:tmpl w:val="31D8A460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F17CC"/>
    <w:multiLevelType w:val="hybridMultilevel"/>
    <w:tmpl w:val="4A889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E7FA4"/>
    <w:multiLevelType w:val="hybridMultilevel"/>
    <w:tmpl w:val="36304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A13E0"/>
    <w:multiLevelType w:val="hybridMultilevel"/>
    <w:tmpl w:val="3AB4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63A09"/>
    <w:multiLevelType w:val="hybridMultilevel"/>
    <w:tmpl w:val="4E96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92F59"/>
    <w:multiLevelType w:val="hybridMultilevel"/>
    <w:tmpl w:val="32B2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5"/>
  </w:num>
  <w:num w:numId="5">
    <w:abstractNumId w:val="13"/>
  </w:num>
  <w:num w:numId="6">
    <w:abstractNumId w:val="2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2"/>
  </w:num>
  <w:num w:numId="15">
    <w:abstractNumId w:val="2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38"/>
  </w:num>
  <w:num w:numId="21">
    <w:abstractNumId w:val="36"/>
  </w:num>
  <w:num w:numId="22">
    <w:abstractNumId w:val="27"/>
  </w:num>
  <w:num w:numId="23">
    <w:abstractNumId w:val="39"/>
  </w:num>
  <w:num w:numId="24">
    <w:abstractNumId w:val="19"/>
  </w:num>
  <w:num w:numId="25">
    <w:abstractNumId w:val="33"/>
  </w:num>
  <w:num w:numId="26">
    <w:abstractNumId w:val="24"/>
  </w:num>
  <w:num w:numId="27">
    <w:abstractNumId w:val="4"/>
  </w:num>
  <w:num w:numId="28">
    <w:abstractNumId w:val="5"/>
  </w:num>
  <w:num w:numId="29">
    <w:abstractNumId w:val="20"/>
  </w:num>
  <w:num w:numId="30">
    <w:abstractNumId w:val="10"/>
  </w:num>
  <w:num w:numId="31">
    <w:abstractNumId w:val="17"/>
  </w:num>
  <w:num w:numId="32">
    <w:abstractNumId w:val="41"/>
  </w:num>
  <w:num w:numId="33">
    <w:abstractNumId w:val="9"/>
  </w:num>
  <w:num w:numId="34">
    <w:abstractNumId w:val="14"/>
  </w:num>
  <w:num w:numId="35">
    <w:abstractNumId w:val="30"/>
  </w:num>
  <w:num w:numId="36">
    <w:abstractNumId w:val="28"/>
  </w:num>
  <w:num w:numId="37">
    <w:abstractNumId w:val="18"/>
  </w:num>
  <w:num w:numId="38">
    <w:abstractNumId w:val="8"/>
  </w:num>
  <w:num w:numId="39">
    <w:abstractNumId w:val="7"/>
  </w:num>
  <w:num w:numId="40">
    <w:abstractNumId w:val="31"/>
  </w:num>
  <w:num w:numId="41">
    <w:abstractNumId w:val="21"/>
  </w:num>
  <w:num w:numId="42">
    <w:abstractNumId w:val="1"/>
  </w:num>
  <w:num w:numId="43">
    <w:abstractNumId w:val="4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2710"/>
    <w:rsid w:val="00000552"/>
    <w:rsid w:val="00001427"/>
    <w:rsid w:val="000019C7"/>
    <w:rsid w:val="000029E0"/>
    <w:rsid w:val="00010AE9"/>
    <w:rsid w:val="000136FC"/>
    <w:rsid w:val="000142C6"/>
    <w:rsid w:val="0001501F"/>
    <w:rsid w:val="00017D0D"/>
    <w:rsid w:val="00020748"/>
    <w:rsid w:val="00022AE1"/>
    <w:rsid w:val="00022F9A"/>
    <w:rsid w:val="00023437"/>
    <w:rsid w:val="0002362F"/>
    <w:rsid w:val="00023F75"/>
    <w:rsid w:val="000270CA"/>
    <w:rsid w:val="000331FA"/>
    <w:rsid w:val="000450DF"/>
    <w:rsid w:val="0005085D"/>
    <w:rsid w:val="00053380"/>
    <w:rsid w:val="000559FB"/>
    <w:rsid w:val="00057824"/>
    <w:rsid w:val="000633EA"/>
    <w:rsid w:val="00064BA5"/>
    <w:rsid w:val="00065A9E"/>
    <w:rsid w:val="00067256"/>
    <w:rsid w:val="000676AC"/>
    <w:rsid w:val="00067B7A"/>
    <w:rsid w:val="00071BDB"/>
    <w:rsid w:val="00072267"/>
    <w:rsid w:val="000722C9"/>
    <w:rsid w:val="00072A84"/>
    <w:rsid w:val="00072D4B"/>
    <w:rsid w:val="00074149"/>
    <w:rsid w:val="000765B9"/>
    <w:rsid w:val="00082F34"/>
    <w:rsid w:val="00083AED"/>
    <w:rsid w:val="0008410C"/>
    <w:rsid w:val="0008470C"/>
    <w:rsid w:val="000847DC"/>
    <w:rsid w:val="000850F2"/>
    <w:rsid w:val="00085FCB"/>
    <w:rsid w:val="0009165D"/>
    <w:rsid w:val="00091A11"/>
    <w:rsid w:val="000A1C46"/>
    <w:rsid w:val="000A25EA"/>
    <w:rsid w:val="000A37BA"/>
    <w:rsid w:val="000A7716"/>
    <w:rsid w:val="000B6A3B"/>
    <w:rsid w:val="000C385F"/>
    <w:rsid w:val="000C782F"/>
    <w:rsid w:val="000E3DE4"/>
    <w:rsid w:val="000E65EA"/>
    <w:rsid w:val="000E763A"/>
    <w:rsid w:val="000E78C6"/>
    <w:rsid w:val="000F648D"/>
    <w:rsid w:val="001002F4"/>
    <w:rsid w:val="00104887"/>
    <w:rsid w:val="00106AC1"/>
    <w:rsid w:val="0010763D"/>
    <w:rsid w:val="00112CFA"/>
    <w:rsid w:val="001138B7"/>
    <w:rsid w:val="00115363"/>
    <w:rsid w:val="00121250"/>
    <w:rsid w:val="00121A7E"/>
    <w:rsid w:val="001244D6"/>
    <w:rsid w:val="00125301"/>
    <w:rsid w:val="0013302D"/>
    <w:rsid w:val="00134EC3"/>
    <w:rsid w:val="00137463"/>
    <w:rsid w:val="00140763"/>
    <w:rsid w:val="00140C23"/>
    <w:rsid w:val="00142179"/>
    <w:rsid w:val="00146701"/>
    <w:rsid w:val="00150737"/>
    <w:rsid w:val="001511D7"/>
    <w:rsid w:val="001518C4"/>
    <w:rsid w:val="00152440"/>
    <w:rsid w:val="0015485E"/>
    <w:rsid w:val="0015618D"/>
    <w:rsid w:val="001565E8"/>
    <w:rsid w:val="00160CDD"/>
    <w:rsid w:val="00163744"/>
    <w:rsid w:val="00164A3C"/>
    <w:rsid w:val="0016518F"/>
    <w:rsid w:val="00166A2E"/>
    <w:rsid w:val="0017043B"/>
    <w:rsid w:val="001708D7"/>
    <w:rsid w:val="001726EA"/>
    <w:rsid w:val="00175635"/>
    <w:rsid w:val="00176297"/>
    <w:rsid w:val="00177344"/>
    <w:rsid w:val="00180887"/>
    <w:rsid w:val="0018410C"/>
    <w:rsid w:val="00185339"/>
    <w:rsid w:val="0018721D"/>
    <w:rsid w:val="001929B1"/>
    <w:rsid w:val="001972A2"/>
    <w:rsid w:val="001A09D7"/>
    <w:rsid w:val="001A1973"/>
    <w:rsid w:val="001A4A46"/>
    <w:rsid w:val="001B2710"/>
    <w:rsid w:val="001B488A"/>
    <w:rsid w:val="001B6E83"/>
    <w:rsid w:val="001B73C2"/>
    <w:rsid w:val="001C5818"/>
    <w:rsid w:val="001C660E"/>
    <w:rsid w:val="001D262E"/>
    <w:rsid w:val="001D36BC"/>
    <w:rsid w:val="001D36E4"/>
    <w:rsid w:val="001D4EBE"/>
    <w:rsid w:val="001D5FF2"/>
    <w:rsid w:val="001E214A"/>
    <w:rsid w:val="001E5E55"/>
    <w:rsid w:val="001F0BAB"/>
    <w:rsid w:val="001F27B2"/>
    <w:rsid w:val="001F4886"/>
    <w:rsid w:val="002001D5"/>
    <w:rsid w:val="00200A2E"/>
    <w:rsid w:val="002062AF"/>
    <w:rsid w:val="00206954"/>
    <w:rsid w:val="0020772F"/>
    <w:rsid w:val="00212EED"/>
    <w:rsid w:val="00216121"/>
    <w:rsid w:val="00216F74"/>
    <w:rsid w:val="0022024B"/>
    <w:rsid w:val="00220877"/>
    <w:rsid w:val="00220BD0"/>
    <w:rsid w:val="00223494"/>
    <w:rsid w:val="00223BAF"/>
    <w:rsid w:val="00223EB2"/>
    <w:rsid w:val="0022403A"/>
    <w:rsid w:val="002268A1"/>
    <w:rsid w:val="002312E3"/>
    <w:rsid w:val="002350DF"/>
    <w:rsid w:val="00237F61"/>
    <w:rsid w:val="0024289B"/>
    <w:rsid w:val="002437D1"/>
    <w:rsid w:val="002507A6"/>
    <w:rsid w:val="00255161"/>
    <w:rsid w:val="00255345"/>
    <w:rsid w:val="00260039"/>
    <w:rsid w:val="0026780C"/>
    <w:rsid w:val="00267872"/>
    <w:rsid w:val="00267C9F"/>
    <w:rsid w:val="00272A0F"/>
    <w:rsid w:val="002735D2"/>
    <w:rsid w:val="00273836"/>
    <w:rsid w:val="002738B1"/>
    <w:rsid w:val="00273BBE"/>
    <w:rsid w:val="0027503A"/>
    <w:rsid w:val="00276B8B"/>
    <w:rsid w:val="00277122"/>
    <w:rsid w:val="00284A45"/>
    <w:rsid w:val="00291C25"/>
    <w:rsid w:val="0029487E"/>
    <w:rsid w:val="00294E72"/>
    <w:rsid w:val="002958F1"/>
    <w:rsid w:val="002A0854"/>
    <w:rsid w:val="002A1AD2"/>
    <w:rsid w:val="002A4641"/>
    <w:rsid w:val="002B1DEC"/>
    <w:rsid w:val="002B2088"/>
    <w:rsid w:val="002C0F22"/>
    <w:rsid w:val="002C2C0F"/>
    <w:rsid w:val="002C32CD"/>
    <w:rsid w:val="002C4006"/>
    <w:rsid w:val="002C44A7"/>
    <w:rsid w:val="002C6B68"/>
    <w:rsid w:val="002C71EF"/>
    <w:rsid w:val="002D0BE3"/>
    <w:rsid w:val="002D0CAD"/>
    <w:rsid w:val="002D2B84"/>
    <w:rsid w:val="002D3E58"/>
    <w:rsid w:val="002D487D"/>
    <w:rsid w:val="002D6F11"/>
    <w:rsid w:val="002E056A"/>
    <w:rsid w:val="002E0B9E"/>
    <w:rsid w:val="002E42F7"/>
    <w:rsid w:val="002E4719"/>
    <w:rsid w:val="002E775D"/>
    <w:rsid w:val="002F44B1"/>
    <w:rsid w:val="002F7D37"/>
    <w:rsid w:val="003000A8"/>
    <w:rsid w:val="00300E67"/>
    <w:rsid w:val="00303F32"/>
    <w:rsid w:val="003046E4"/>
    <w:rsid w:val="003133BD"/>
    <w:rsid w:val="00314F5E"/>
    <w:rsid w:val="003150E6"/>
    <w:rsid w:val="00315A56"/>
    <w:rsid w:val="003170F2"/>
    <w:rsid w:val="0032185F"/>
    <w:rsid w:val="00322659"/>
    <w:rsid w:val="003228B4"/>
    <w:rsid w:val="00325E1E"/>
    <w:rsid w:val="00326A03"/>
    <w:rsid w:val="00331BE5"/>
    <w:rsid w:val="003324CD"/>
    <w:rsid w:val="00333D66"/>
    <w:rsid w:val="0034173F"/>
    <w:rsid w:val="00344242"/>
    <w:rsid w:val="00345082"/>
    <w:rsid w:val="0035257B"/>
    <w:rsid w:val="00357DBF"/>
    <w:rsid w:val="00361288"/>
    <w:rsid w:val="00364A9F"/>
    <w:rsid w:val="0037189A"/>
    <w:rsid w:val="0037479C"/>
    <w:rsid w:val="00375460"/>
    <w:rsid w:val="00375D84"/>
    <w:rsid w:val="00380424"/>
    <w:rsid w:val="00381E3C"/>
    <w:rsid w:val="00383A9A"/>
    <w:rsid w:val="00383CCA"/>
    <w:rsid w:val="00384626"/>
    <w:rsid w:val="00395C85"/>
    <w:rsid w:val="003A04E2"/>
    <w:rsid w:val="003A0D09"/>
    <w:rsid w:val="003A4433"/>
    <w:rsid w:val="003A4522"/>
    <w:rsid w:val="003A538E"/>
    <w:rsid w:val="003A79A8"/>
    <w:rsid w:val="003B03F4"/>
    <w:rsid w:val="003B1E91"/>
    <w:rsid w:val="003B3E57"/>
    <w:rsid w:val="003B66F0"/>
    <w:rsid w:val="003B6794"/>
    <w:rsid w:val="003B73EC"/>
    <w:rsid w:val="003B757B"/>
    <w:rsid w:val="003B7F19"/>
    <w:rsid w:val="003C0184"/>
    <w:rsid w:val="003C0634"/>
    <w:rsid w:val="003C0A12"/>
    <w:rsid w:val="003C3CFD"/>
    <w:rsid w:val="003D3228"/>
    <w:rsid w:val="003D369B"/>
    <w:rsid w:val="003D43BA"/>
    <w:rsid w:val="003D5364"/>
    <w:rsid w:val="003D53E9"/>
    <w:rsid w:val="003E23B9"/>
    <w:rsid w:val="003E3203"/>
    <w:rsid w:val="003E4B67"/>
    <w:rsid w:val="003E53FC"/>
    <w:rsid w:val="003E603B"/>
    <w:rsid w:val="003F5D9E"/>
    <w:rsid w:val="004018E1"/>
    <w:rsid w:val="0040478C"/>
    <w:rsid w:val="00405E58"/>
    <w:rsid w:val="00406585"/>
    <w:rsid w:val="00414D3D"/>
    <w:rsid w:val="00415868"/>
    <w:rsid w:val="004158E6"/>
    <w:rsid w:val="00417FCE"/>
    <w:rsid w:val="00421F30"/>
    <w:rsid w:val="0042535C"/>
    <w:rsid w:val="004257DA"/>
    <w:rsid w:val="004273AF"/>
    <w:rsid w:val="0042778F"/>
    <w:rsid w:val="004330BB"/>
    <w:rsid w:val="0043320E"/>
    <w:rsid w:val="00433419"/>
    <w:rsid w:val="004353E3"/>
    <w:rsid w:val="00435AD9"/>
    <w:rsid w:val="00440C9C"/>
    <w:rsid w:val="00441EAA"/>
    <w:rsid w:val="00444211"/>
    <w:rsid w:val="00444A18"/>
    <w:rsid w:val="00445C77"/>
    <w:rsid w:val="00456243"/>
    <w:rsid w:val="00467C61"/>
    <w:rsid w:val="00471B82"/>
    <w:rsid w:val="00471D61"/>
    <w:rsid w:val="00472A2B"/>
    <w:rsid w:val="00472E7E"/>
    <w:rsid w:val="00473599"/>
    <w:rsid w:val="00473609"/>
    <w:rsid w:val="0047380C"/>
    <w:rsid w:val="004807FA"/>
    <w:rsid w:val="004808FC"/>
    <w:rsid w:val="00482D66"/>
    <w:rsid w:val="00485310"/>
    <w:rsid w:val="004915C1"/>
    <w:rsid w:val="004917B6"/>
    <w:rsid w:val="00491C6F"/>
    <w:rsid w:val="004A406E"/>
    <w:rsid w:val="004A5A66"/>
    <w:rsid w:val="004A7C3B"/>
    <w:rsid w:val="004B21DE"/>
    <w:rsid w:val="004B2FD7"/>
    <w:rsid w:val="004B6CCA"/>
    <w:rsid w:val="004B733A"/>
    <w:rsid w:val="004C0595"/>
    <w:rsid w:val="004C4D32"/>
    <w:rsid w:val="004C5970"/>
    <w:rsid w:val="004D2E7A"/>
    <w:rsid w:val="004D6640"/>
    <w:rsid w:val="004E320C"/>
    <w:rsid w:val="004E57E9"/>
    <w:rsid w:val="004F3C4A"/>
    <w:rsid w:val="00504973"/>
    <w:rsid w:val="00504DF6"/>
    <w:rsid w:val="00504EAC"/>
    <w:rsid w:val="00505316"/>
    <w:rsid w:val="00505A18"/>
    <w:rsid w:val="00506D4B"/>
    <w:rsid w:val="005075A6"/>
    <w:rsid w:val="00507652"/>
    <w:rsid w:val="005108F7"/>
    <w:rsid w:val="00511A80"/>
    <w:rsid w:val="0051324C"/>
    <w:rsid w:val="00514A41"/>
    <w:rsid w:val="005201E5"/>
    <w:rsid w:val="005205FA"/>
    <w:rsid w:val="00520A7A"/>
    <w:rsid w:val="005222D0"/>
    <w:rsid w:val="00523CE4"/>
    <w:rsid w:val="00525AB2"/>
    <w:rsid w:val="005260A2"/>
    <w:rsid w:val="0052759D"/>
    <w:rsid w:val="0053114C"/>
    <w:rsid w:val="005345E6"/>
    <w:rsid w:val="00537697"/>
    <w:rsid w:val="00540327"/>
    <w:rsid w:val="00540713"/>
    <w:rsid w:val="00542824"/>
    <w:rsid w:val="00543494"/>
    <w:rsid w:val="00543DB6"/>
    <w:rsid w:val="00557443"/>
    <w:rsid w:val="00560FEF"/>
    <w:rsid w:val="00562676"/>
    <w:rsid w:val="005644C7"/>
    <w:rsid w:val="00565E18"/>
    <w:rsid w:val="00567163"/>
    <w:rsid w:val="005713BF"/>
    <w:rsid w:val="00571A83"/>
    <w:rsid w:val="00575237"/>
    <w:rsid w:val="00576B12"/>
    <w:rsid w:val="00576D44"/>
    <w:rsid w:val="00580110"/>
    <w:rsid w:val="00582220"/>
    <w:rsid w:val="00582DFD"/>
    <w:rsid w:val="005857D4"/>
    <w:rsid w:val="00585AEE"/>
    <w:rsid w:val="00586F45"/>
    <w:rsid w:val="005871EB"/>
    <w:rsid w:val="005941FC"/>
    <w:rsid w:val="0059656B"/>
    <w:rsid w:val="005A08B8"/>
    <w:rsid w:val="005A23C6"/>
    <w:rsid w:val="005A6B7C"/>
    <w:rsid w:val="005B054D"/>
    <w:rsid w:val="005B1512"/>
    <w:rsid w:val="005B3563"/>
    <w:rsid w:val="005B42E6"/>
    <w:rsid w:val="005B7C58"/>
    <w:rsid w:val="005C08B1"/>
    <w:rsid w:val="005C1652"/>
    <w:rsid w:val="005C454D"/>
    <w:rsid w:val="005D0265"/>
    <w:rsid w:val="005D2F54"/>
    <w:rsid w:val="005D6862"/>
    <w:rsid w:val="005E054B"/>
    <w:rsid w:val="005E1246"/>
    <w:rsid w:val="005E3166"/>
    <w:rsid w:val="005E31E3"/>
    <w:rsid w:val="005E3281"/>
    <w:rsid w:val="005E393A"/>
    <w:rsid w:val="005E55AE"/>
    <w:rsid w:val="005E7748"/>
    <w:rsid w:val="005F3576"/>
    <w:rsid w:val="005F3E11"/>
    <w:rsid w:val="005F69AA"/>
    <w:rsid w:val="00602EE2"/>
    <w:rsid w:val="00603FC6"/>
    <w:rsid w:val="00606F45"/>
    <w:rsid w:val="00607A48"/>
    <w:rsid w:val="00607D01"/>
    <w:rsid w:val="00610341"/>
    <w:rsid w:val="00613BA1"/>
    <w:rsid w:val="00613C31"/>
    <w:rsid w:val="00614F78"/>
    <w:rsid w:val="00617461"/>
    <w:rsid w:val="00631885"/>
    <w:rsid w:val="00632DD3"/>
    <w:rsid w:val="00633EDF"/>
    <w:rsid w:val="00635EBF"/>
    <w:rsid w:val="00636FEB"/>
    <w:rsid w:val="00642013"/>
    <w:rsid w:val="00643BE1"/>
    <w:rsid w:val="0064468D"/>
    <w:rsid w:val="006469FF"/>
    <w:rsid w:val="00650CF6"/>
    <w:rsid w:val="00657255"/>
    <w:rsid w:val="00661459"/>
    <w:rsid w:val="00663060"/>
    <w:rsid w:val="00665D56"/>
    <w:rsid w:val="00666125"/>
    <w:rsid w:val="00671FC8"/>
    <w:rsid w:val="006722EC"/>
    <w:rsid w:val="00673AC3"/>
    <w:rsid w:val="00673FCB"/>
    <w:rsid w:val="00677EC4"/>
    <w:rsid w:val="00680C32"/>
    <w:rsid w:val="00682B3B"/>
    <w:rsid w:val="0068657E"/>
    <w:rsid w:val="006869B9"/>
    <w:rsid w:val="00694AFE"/>
    <w:rsid w:val="006A096B"/>
    <w:rsid w:val="006A124E"/>
    <w:rsid w:val="006A2383"/>
    <w:rsid w:val="006A29D3"/>
    <w:rsid w:val="006A48BB"/>
    <w:rsid w:val="006A66C8"/>
    <w:rsid w:val="006B60B3"/>
    <w:rsid w:val="006B625C"/>
    <w:rsid w:val="006C2FB2"/>
    <w:rsid w:val="006C35B2"/>
    <w:rsid w:val="006C5EAC"/>
    <w:rsid w:val="006C7275"/>
    <w:rsid w:val="006D0542"/>
    <w:rsid w:val="006D1E86"/>
    <w:rsid w:val="006D29F4"/>
    <w:rsid w:val="006D2A28"/>
    <w:rsid w:val="006D475E"/>
    <w:rsid w:val="006D4BA5"/>
    <w:rsid w:val="006D50FA"/>
    <w:rsid w:val="006D7703"/>
    <w:rsid w:val="006D7C83"/>
    <w:rsid w:val="006E01F3"/>
    <w:rsid w:val="006E039A"/>
    <w:rsid w:val="006E230C"/>
    <w:rsid w:val="006E2456"/>
    <w:rsid w:val="006E5B60"/>
    <w:rsid w:val="006E68AE"/>
    <w:rsid w:val="006F13B5"/>
    <w:rsid w:val="006F14BD"/>
    <w:rsid w:val="006F18F8"/>
    <w:rsid w:val="006F3C3B"/>
    <w:rsid w:val="006F48BA"/>
    <w:rsid w:val="006F600A"/>
    <w:rsid w:val="006F6D55"/>
    <w:rsid w:val="0070340D"/>
    <w:rsid w:val="00705140"/>
    <w:rsid w:val="00710C68"/>
    <w:rsid w:val="00710E15"/>
    <w:rsid w:val="00714259"/>
    <w:rsid w:val="00714355"/>
    <w:rsid w:val="00715146"/>
    <w:rsid w:val="00721CD0"/>
    <w:rsid w:val="00722250"/>
    <w:rsid w:val="0072258F"/>
    <w:rsid w:val="0072542F"/>
    <w:rsid w:val="007258CE"/>
    <w:rsid w:val="0072593B"/>
    <w:rsid w:val="0072632F"/>
    <w:rsid w:val="007265E8"/>
    <w:rsid w:val="00727B25"/>
    <w:rsid w:val="00727D40"/>
    <w:rsid w:val="007312BB"/>
    <w:rsid w:val="00731468"/>
    <w:rsid w:val="007315C8"/>
    <w:rsid w:val="00733BEB"/>
    <w:rsid w:val="00735A46"/>
    <w:rsid w:val="007368BA"/>
    <w:rsid w:val="0073743F"/>
    <w:rsid w:val="00740226"/>
    <w:rsid w:val="007407FD"/>
    <w:rsid w:val="00740B6D"/>
    <w:rsid w:val="007426DD"/>
    <w:rsid w:val="007433A4"/>
    <w:rsid w:val="0074562D"/>
    <w:rsid w:val="0074755F"/>
    <w:rsid w:val="00750AEE"/>
    <w:rsid w:val="00752CE1"/>
    <w:rsid w:val="007532FF"/>
    <w:rsid w:val="0075353C"/>
    <w:rsid w:val="00754CC4"/>
    <w:rsid w:val="007570A7"/>
    <w:rsid w:val="00761837"/>
    <w:rsid w:val="00762049"/>
    <w:rsid w:val="00764D1E"/>
    <w:rsid w:val="007705C3"/>
    <w:rsid w:val="00771B15"/>
    <w:rsid w:val="00774454"/>
    <w:rsid w:val="0078577F"/>
    <w:rsid w:val="00791D55"/>
    <w:rsid w:val="0079215D"/>
    <w:rsid w:val="0079666E"/>
    <w:rsid w:val="007A27FC"/>
    <w:rsid w:val="007A502F"/>
    <w:rsid w:val="007A54AA"/>
    <w:rsid w:val="007B1FC5"/>
    <w:rsid w:val="007B2FEB"/>
    <w:rsid w:val="007B5931"/>
    <w:rsid w:val="007B5FB8"/>
    <w:rsid w:val="007C117E"/>
    <w:rsid w:val="007C22A3"/>
    <w:rsid w:val="007C434A"/>
    <w:rsid w:val="007C7F0D"/>
    <w:rsid w:val="007D0D5E"/>
    <w:rsid w:val="007D2B11"/>
    <w:rsid w:val="007D43D8"/>
    <w:rsid w:val="007E300A"/>
    <w:rsid w:val="007E3675"/>
    <w:rsid w:val="007E6FE0"/>
    <w:rsid w:val="007F1019"/>
    <w:rsid w:val="0080751E"/>
    <w:rsid w:val="00810E54"/>
    <w:rsid w:val="00813372"/>
    <w:rsid w:val="00813CE8"/>
    <w:rsid w:val="00814563"/>
    <w:rsid w:val="008151C8"/>
    <w:rsid w:val="00820C53"/>
    <w:rsid w:val="00825529"/>
    <w:rsid w:val="00826FD3"/>
    <w:rsid w:val="0083002B"/>
    <w:rsid w:val="008309D8"/>
    <w:rsid w:val="00831389"/>
    <w:rsid w:val="00831BDC"/>
    <w:rsid w:val="00831D8B"/>
    <w:rsid w:val="008356AD"/>
    <w:rsid w:val="00836335"/>
    <w:rsid w:val="0084147E"/>
    <w:rsid w:val="00842044"/>
    <w:rsid w:val="0084213E"/>
    <w:rsid w:val="00843680"/>
    <w:rsid w:val="00843734"/>
    <w:rsid w:val="00844F2A"/>
    <w:rsid w:val="00850820"/>
    <w:rsid w:val="00852181"/>
    <w:rsid w:val="008524B6"/>
    <w:rsid w:val="00853E92"/>
    <w:rsid w:val="0085520A"/>
    <w:rsid w:val="00856052"/>
    <w:rsid w:val="0085709B"/>
    <w:rsid w:val="00861284"/>
    <w:rsid w:val="008630CF"/>
    <w:rsid w:val="00863481"/>
    <w:rsid w:val="00864C4E"/>
    <w:rsid w:val="00865375"/>
    <w:rsid w:val="00870167"/>
    <w:rsid w:val="00870667"/>
    <w:rsid w:val="00871439"/>
    <w:rsid w:val="0087167E"/>
    <w:rsid w:val="00871C70"/>
    <w:rsid w:val="008744EC"/>
    <w:rsid w:val="008752CE"/>
    <w:rsid w:val="00875F23"/>
    <w:rsid w:val="00876516"/>
    <w:rsid w:val="008771D6"/>
    <w:rsid w:val="008774A4"/>
    <w:rsid w:val="00877751"/>
    <w:rsid w:val="008801E0"/>
    <w:rsid w:val="00880420"/>
    <w:rsid w:val="008826B2"/>
    <w:rsid w:val="00883081"/>
    <w:rsid w:val="00886BBE"/>
    <w:rsid w:val="0089013C"/>
    <w:rsid w:val="0089180C"/>
    <w:rsid w:val="00892995"/>
    <w:rsid w:val="0089417D"/>
    <w:rsid w:val="00896C89"/>
    <w:rsid w:val="00897328"/>
    <w:rsid w:val="008A0C80"/>
    <w:rsid w:val="008A17DE"/>
    <w:rsid w:val="008B0865"/>
    <w:rsid w:val="008B4CAB"/>
    <w:rsid w:val="008B5A0A"/>
    <w:rsid w:val="008B5F1F"/>
    <w:rsid w:val="008C2DF2"/>
    <w:rsid w:val="008C40F1"/>
    <w:rsid w:val="008C7122"/>
    <w:rsid w:val="008D03F4"/>
    <w:rsid w:val="008D06DA"/>
    <w:rsid w:val="008D1A19"/>
    <w:rsid w:val="008D1B95"/>
    <w:rsid w:val="008D229C"/>
    <w:rsid w:val="008D26FA"/>
    <w:rsid w:val="008D43F0"/>
    <w:rsid w:val="008D5207"/>
    <w:rsid w:val="008D6BC3"/>
    <w:rsid w:val="008E09B5"/>
    <w:rsid w:val="008E55E4"/>
    <w:rsid w:val="008E5B72"/>
    <w:rsid w:val="008F0262"/>
    <w:rsid w:val="008F41CE"/>
    <w:rsid w:val="008F47CB"/>
    <w:rsid w:val="008F5215"/>
    <w:rsid w:val="009001BE"/>
    <w:rsid w:val="00917FFB"/>
    <w:rsid w:val="00922A54"/>
    <w:rsid w:val="009276C4"/>
    <w:rsid w:val="0093251A"/>
    <w:rsid w:val="00934A38"/>
    <w:rsid w:val="00934ACB"/>
    <w:rsid w:val="00936F28"/>
    <w:rsid w:val="009379D5"/>
    <w:rsid w:val="0094110A"/>
    <w:rsid w:val="00941AE5"/>
    <w:rsid w:val="0094369C"/>
    <w:rsid w:val="00945C14"/>
    <w:rsid w:val="00946463"/>
    <w:rsid w:val="00946D29"/>
    <w:rsid w:val="00950B4E"/>
    <w:rsid w:val="00954567"/>
    <w:rsid w:val="00954CC9"/>
    <w:rsid w:val="00956605"/>
    <w:rsid w:val="00956BBF"/>
    <w:rsid w:val="00957C00"/>
    <w:rsid w:val="00961A5F"/>
    <w:rsid w:val="00964EBA"/>
    <w:rsid w:val="009663AF"/>
    <w:rsid w:val="00971EAF"/>
    <w:rsid w:val="00972596"/>
    <w:rsid w:val="0097279B"/>
    <w:rsid w:val="00976EF8"/>
    <w:rsid w:val="00980D83"/>
    <w:rsid w:val="00981B09"/>
    <w:rsid w:val="0098732A"/>
    <w:rsid w:val="00987700"/>
    <w:rsid w:val="009915AE"/>
    <w:rsid w:val="00992D3B"/>
    <w:rsid w:val="0099698F"/>
    <w:rsid w:val="00996A25"/>
    <w:rsid w:val="009A0101"/>
    <w:rsid w:val="009A13D4"/>
    <w:rsid w:val="009A5622"/>
    <w:rsid w:val="009A6CEB"/>
    <w:rsid w:val="009A7555"/>
    <w:rsid w:val="009B27C3"/>
    <w:rsid w:val="009B2FD2"/>
    <w:rsid w:val="009B4506"/>
    <w:rsid w:val="009B5900"/>
    <w:rsid w:val="009B7501"/>
    <w:rsid w:val="009B7994"/>
    <w:rsid w:val="009C1F69"/>
    <w:rsid w:val="009C4AA2"/>
    <w:rsid w:val="009C63C1"/>
    <w:rsid w:val="009D094C"/>
    <w:rsid w:val="009D5568"/>
    <w:rsid w:val="009D6639"/>
    <w:rsid w:val="009D676B"/>
    <w:rsid w:val="009E02DE"/>
    <w:rsid w:val="009E03C2"/>
    <w:rsid w:val="009E0BED"/>
    <w:rsid w:val="009E1B46"/>
    <w:rsid w:val="009E1B5F"/>
    <w:rsid w:val="009E20A4"/>
    <w:rsid w:val="009E396F"/>
    <w:rsid w:val="009E4E57"/>
    <w:rsid w:val="009F137F"/>
    <w:rsid w:val="009F1DAA"/>
    <w:rsid w:val="009F2869"/>
    <w:rsid w:val="009F2A9A"/>
    <w:rsid w:val="009F3960"/>
    <w:rsid w:val="009F58DB"/>
    <w:rsid w:val="009F77EA"/>
    <w:rsid w:val="00A0050B"/>
    <w:rsid w:val="00A0584C"/>
    <w:rsid w:val="00A05C51"/>
    <w:rsid w:val="00A07EA9"/>
    <w:rsid w:val="00A136FA"/>
    <w:rsid w:val="00A13843"/>
    <w:rsid w:val="00A31D08"/>
    <w:rsid w:val="00A33765"/>
    <w:rsid w:val="00A36DE0"/>
    <w:rsid w:val="00A36E33"/>
    <w:rsid w:val="00A418C3"/>
    <w:rsid w:val="00A44883"/>
    <w:rsid w:val="00A45F7A"/>
    <w:rsid w:val="00A530AD"/>
    <w:rsid w:val="00A56B66"/>
    <w:rsid w:val="00A57A51"/>
    <w:rsid w:val="00A61998"/>
    <w:rsid w:val="00A641E4"/>
    <w:rsid w:val="00A64C87"/>
    <w:rsid w:val="00A716B1"/>
    <w:rsid w:val="00A809C0"/>
    <w:rsid w:val="00A84338"/>
    <w:rsid w:val="00A90E53"/>
    <w:rsid w:val="00A96CCF"/>
    <w:rsid w:val="00AA1E2D"/>
    <w:rsid w:val="00AA37C1"/>
    <w:rsid w:val="00AA573F"/>
    <w:rsid w:val="00AB174C"/>
    <w:rsid w:val="00AB2ED8"/>
    <w:rsid w:val="00AB43E2"/>
    <w:rsid w:val="00AC01FC"/>
    <w:rsid w:val="00AC0850"/>
    <w:rsid w:val="00AC2412"/>
    <w:rsid w:val="00AC644A"/>
    <w:rsid w:val="00AC7385"/>
    <w:rsid w:val="00AC7947"/>
    <w:rsid w:val="00AD534B"/>
    <w:rsid w:val="00AD53FF"/>
    <w:rsid w:val="00AD5A55"/>
    <w:rsid w:val="00AD5DBC"/>
    <w:rsid w:val="00AD5F49"/>
    <w:rsid w:val="00AD6CB4"/>
    <w:rsid w:val="00AE3030"/>
    <w:rsid w:val="00AE73A8"/>
    <w:rsid w:val="00AF60BC"/>
    <w:rsid w:val="00AF61D9"/>
    <w:rsid w:val="00AF74DA"/>
    <w:rsid w:val="00B0083A"/>
    <w:rsid w:val="00B022C0"/>
    <w:rsid w:val="00B1012D"/>
    <w:rsid w:val="00B15C03"/>
    <w:rsid w:val="00B20A5D"/>
    <w:rsid w:val="00B210BD"/>
    <w:rsid w:val="00B22631"/>
    <w:rsid w:val="00B22A21"/>
    <w:rsid w:val="00B265DC"/>
    <w:rsid w:val="00B27540"/>
    <w:rsid w:val="00B304C0"/>
    <w:rsid w:val="00B31070"/>
    <w:rsid w:val="00B318E1"/>
    <w:rsid w:val="00B31C48"/>
    <w:rsid w:val="00B328A1"/>
    <w:rsid w:val="00B372B2"/>
    <w:rsid w:val="00B41B3C"/>
    <w:rsid w:val="00B50DE6"/>
    <w:rsid w:val="00B5155D"/>
    <w:rsid w:val="00B51E1E"/>
    <w:rsid w:val="00B52B69"/>
    <w:rsid w:val="00B573B7"/>
    <w:rsid w:val="00B62579"/>
    <w:rsid w:val="00B625ED"/>
    <w:rsid w:val="00B62E21"/>
    <w:rsid w:val="00B648D7"/>
    <w:rsid w:val="00B75FFC"/>
    <w:rsid w:val="00B82E8D"/>
    <w:rsid w:val="00B847C4"/>
    <w:rsid w:val="00B84C38"/>
    <w:rsid w:val="00B856D9"/>
    <w:rsid w:val="00B857C3"/>
    <w:rsid w:val="00B86863"/>
    <w:rsid w:val="00B9326A"/>
    <w:rsid w:val="00B93313"/>
    <w:rsid w:val="00B93C51"/>
    <w:rsid w:val="00B94E24"/>
    <w:rsid w:val="00BA1C4A"/>
    <w:rsid w:val="00BA2498"/>
    <w:rsid w:val="00BA461C"/>
    <w:rsid w:val="00BA505C"/>
    <w:rsid w:val="00BA5283"/>
    <w:rsid w:val="00BA7E1A"/>
    <w:rsid w:val="00BB0645"/>
    <w:rsid w:val="00BB1ABF"/>
    <w:rsid w:val="00BB410A"/>
    <w:rsid w:val="00BB6487"/>
    <w:rsid w:val="00BC1551"/>
    <w:rsid w:val="00BC34B2"/>
    <w:rsid w:val="00BC5B5F"/>
    <w:rsid w:val="00BC748B"/>
    <w:rsid w:val="00BD208F"/>
    <w:rsid w:val="00BD24B8"/>
    <w:rsid w:val="00BE2F69"/>
    <w:rsid w:val="00BE4F2E"/>
    <w:rsid w:val="00BE5F78"/>
    <w:rsid w:val="00BE6654"/>
    <w:rsid w:val="00BF0659"/>
    <w:rsid w:val="00BF0760"/>
    <w:rsid w:val="00BF137B"/>
    <w:rsid w:val="00BF5F72"/>
    <w:rsid w:val="00C05BFA"/>
    <w:rsid w:val="00C07FA3"/>
    <w:rsid w:val="00C10E40"/>
    <w:rsid w:val="00C11C24"/>
    <w:rsid w:val="00C11DF8"/>
    <w:rsid w:val="00C1241B"/>
    <w:rsid w:val="00C16762"/>
    <w:rsid w:val="00C17258"/>
    <w:rsid w:val="00C17793"/>
    <w:rsid w:val="00C27AC2"/>
    <w:rsid w:val="00C305F9"/>
    <w:rsid w:val="00C323AA"/>
    <w:rsid w:val="00C355EA"/>
    <w:rsid w:val="00C3561E"/>
    <w:rsid w:val="00C370C4"/>
    <w:rsid w:val="00C40E71"/>
    <w:rsid w:val="00C411B5"/>
    <w:rsid w:val="00C44CC7"/>
    <w:rsid w:val="00C47ABE"/>
    <w:rsid w:val="00C5134B"/>
    <w:rsid w:val="00C539DA"/>
    <w:rsid w:val="00C5424D"/>
    <w:rsid w:val="00C576A9"/>
    <w:rsid w:val="00C62824"/>
    <w:rsid w:val="00C651C8"/>
    <w:rsid w:val="00C70A6E"/>
    <w:rsid w:val="00C72B93"/>
    <w:rsid w:val="00C76E53"/>
    <w:rsid w:val="00C815AA"/>
    <w:rsid w:val="00C82422"/>
    <w:rsid w:val="00C83E74"/>
    <w:rsid w:val="00C84787"/>
    <w:rsid w:val="00C850F1"/>
    <w:rsid w:val="00C86426"/>
    <w:rsid w:val="00C90FAD"/>
    <w:rsid w:val="00C935FD"/>
    <w:rsid w:val="00C95B6C"/>
    <w:rsid w:val="00C95CC2"/>
    <w:rsid w:val="00C96960"/>
    <w:rsid w:val="00C9797C"/>
    <w:rsid w:val="00CA083F"/>
    <w:rsid w:val="00CA2CF9"/>
    <w:rsid w:val="00CA64F0"/>
    <w:rsid w:val="00CA6B15"/>
    <w:rsid w:val="00CB182C"/>
    <w:rsid w:val="00CB1C1B"/>
    <w:rsid w:val="00CB2A7B"/>
    <w:rsid w:val="00CB3F5C"/>
    <w:rsid w:val="00CC0525"/>
    <w:rsid w:val="00CC0908"/>
    <w:rsid w:val="00CC092A"/>
    <w:rsid w:val="00CC0D64"/>
    <w:rsid w:val="00CC2EA1"/>
    <w:rsid w:val="00CC78EA"/>
    <w:rsid w:val="00CD6743"/>
    <w:rsid w:val="00CD7313"/>
    <w:rsid w:val="00CE330C"/>
    <w:rsid w:val="00CE505D"/>
    <w:rsid w:val="00CE58E8"/>
    <w:rsid w:val="00CF25F2"/>
    <w:rsid w:val="00CF2E68"/>
    <w:rsid w:val="00CF36C7"/>
    <w:rsid w:val="00CF628E"/>
    <w:rsid w:val="00CF6C05"/>
    <w:rsid w:val="00CF72D1"/>
    <w:rsid w:val="00CF7AD4"/>
    <w:rsid w:val="00D05A25"/>
    <w:rsid w:val="00D15F85"/>
    <w:rsid w:val="00D20AC9"/>
    <w:rsid w:val="00D231B9"/>
    <w:rsid w:val="00D23B1F"/>
    <w:rsid w:val="00D24BDA"/>
    <w:rsid w:val="00D2538B"/>
    <w:rsid w:val="00D25FCA"/>
    <w:rsid w:val="00D34EA2"/>
    <w:rsid w:val="00D37EAD"/>
    <w:rsid w:val="00D400E8"/>
    <w:rsid w:val="00D4119B"/>
    <w:rsid w:val="00D42887"/>
    <w:rsid w:val="00D4336F"/>
    <w:rsid w:val="00D43516"/>
    <w:rsid w:val="00D449FF"/>
    <w:rsid w:val="00D504A8"/>
    <w:rsid w:val="00D521B6"/>
    <w:rsid w:val="00D52464"/>
    <w:rsid w:val="00D5282A"/>
    <w:rsid w:val="00D5404F"/>
    <w:rsid w:val="00D57A13"/>
    <w:rsid w:val="00D60B01"/>
    <w:rsid w:val="00D60FBD"/>
    <w:rsid w:val="00D6472B"/>
    <w:rsid w:val="00D67762"/>
    <w:rsid w:val="00D707F7"/>
    <w:rsid w:val="00D72AB3"/>
    <w:rsid w:val="00D72E71"/>
    <w:rsid w:val="00D731C3"/>
    <w:rsid w:val="00D73B7B"/>
    <w:rsid w:val="00D74266"/>
    <w:rsid w:val="00D74DED"/>
    <w:rsid w:val="00D75D5E"/>
    <w:rsid w:val="00D76019"/>
    <w:rsid w:val="00D85AFC"/>
    <w:rsid w:val="00D8722C"/>
    <w:rsid w:val="00D904FC"/>
    <w:rsid w:val="00D9093E"/>
    <w:rsid w:val="00D934A7"/>
    <w:rsid w:val="00D94C15"/>
    <w:rsid w:val="00D97658"/>
    <w:rsid w:val="00DA1EAC"/>
    <w:rsid w:val="00DA3E74"/>
    <w:rsid w:val="00DA426A"/>
    <w:rsid w:val="00DB1317"/>
    <w:rsid w:val="00DB4724"/>
    <w:rsid w:val="00DC0BD4"/>
    <w:rsid w:val="00DC2FB8"/>
    <w:rsid w:val="00DC3F53"/>
    <w:rsid w:val="00DC4278"/>
    <w:rsid w:val="00DD09B8"/>
    <w:rsid w:val="00DD0C03"/>
    <w:rsid w:val="00DD536A"/>
    <w:rsid w:val="00DD70BF"/>
    <w:rsid w:val="00DE1570"/>
    <w:rsid w:val="00DE30BA"/>
    <w:rsid w:val="00DE3CF4"/>
    <w:rsid w:val="00DE5748"/>
    <w:rsid w:val="00DE6E6A"/>
    <w:rsid w:val="00DF7EBB"/>
    <w:rsid w:val="00E05CAB"/>
    <w:rsid w:val="00E066BB"/>
    <w:rsid w:val="00E06D56"/>
    <w:rsid w:val="00E07921"/>
    <w:rsid w:val="00E14A1F"/>
    <w:rsid w:val="00E1513F"/>
    <w:rsid w:val="00E17AA9"/>
    <w:rsid w:val="00E209C5"/>
    <w:rsid w:val="00E20A52"/>
    <w:rsid w:val="00E20F88"/>
    <w:rsid w:val="00E24302"/>
    <w:rsid w:val="00E25237"/>
    <w:rsid w:val="00E30F1D"/>
    <w:rsid w:val="00E311FC"/>
    <w:rsid w:val="00E32778"/>
    <w:rsid w:val="00E35562"/>
    <w:rsid w:val="00E37274"/>
    <w:rsid w:val="00E37FE4"/>
    <w:rsid w:val="00E41BE7"/>
    <w:rsid w:val="00E4465B"/>
    <w:rsid w:val="00E46CAF"/>
    <w:rsid w:val="00E51273"/>
    <w:rsid w:val="00E528D9"/>
    <w:rsid w:val="00E55652"/>
    <w:rsid w:val="00E5569B"/>
    <w:rsid w:val="00E55757"/>
    <w:rsid w:val="00E560AD"/>
    <w:rsid w:val="00E606F9"/>
    <w:rsid w:val="00E60A4D"/>
    <w:rsid w:val="00E61E01"/>
    <w:rsid w:val="00E6468B"/>
    <w:rsid w:val="00E65748"/>
    <w:rsid w:val="00E7057A"/>
    <w:rsid w:val="00E76630"/>
    <w:rsid w:val="00E80074"/>
    <w:rsid w:val="00E80122"/>
    <w:rsid w:val="00E840F6"/>
    <w:rsid w:val="00E846F7"/>
    <w:rsid w:val="00E851F4"/>
    <w:rsid w:val="00E8545D"/>
    <w:rsid w:val="00E85E8F"/>
    <w:rsid w:val="00E8630F"/>
    <w:rsid w:val="00E86A93"/>
    <w:rsid w:val="00E91703"/>
    <w:rsid w:val="00E93E74"/>
    <w:rsid w:val="00E942BE"/>
    <w:rsid w:val="00EA1026"/>
    <w:rsid w:val="00EA23FE"/>
    <w:rsid w:val="00EA2A95"/>
    <w:rsid w:val="00EA36E2"/>
    <w:rsid w:val="00EA3AB8"/>
    <w:rsid w:val="00EB0C4D"/>
    <w:rsid w:val="00EB154C"/>
    <w:rsid w:val="00EB4FBB"/>
    <w:rsid w:val="00EB5385"/>
    <w:rsid w:val="00EC1B30"/>
    <w:rsid w:val="00EC3653"/>
    <w:rsid w:val="00EC3D2D"/>
    <w:rsid w:val="00EC66F9"/>
    <w:rsid w:val="00EC6A90"/>
    <w:rsid w:val="00ED2095"/>
    <w:rsid w:val="00ED3E68"/>
    <w:rsid w:val="00EE2252"/>
    <w:rsid w:val="00EE2874"/>
    <w:rsid w:val="00EE3306"/>
    <w:rsid w:val="00EE410C"/>
    <w:rsid w:val="00F0257C"/>
    <w:rsid w:val="00F030F3"/>
    <w:rsid w:val="00F0348B"/>
    <w:rsid w:val="00F03DCA"/>
    <w:rsid w:val="00F05635"/>
    <w:rsid w:val="00F07487"/>
    <w:rsid w:val="00F13A46"/>
    <w:rsid w:val="00F1489D"/>
    <w:rsid w:val="00F16D76"/>
    <w:rsid w:val="00F16F49"/>
    <w:rsid w:val="00F2350F"/>
    <w:rsid w:val="00F23A62"/>
    <w:rsid w:val="00F30AF6"/>
    <w:rsid w:val="00F31A87"/>
    <w:rsid w:val="00F336C9"/>
    <w:rsid w:val="00F33A0D"/>
    <w:rsid w:val="00F343D6"/>
    <w:rsid w:val="00F34E48"/>
    <w:rsid w:val="00F354B4"/>
    <w:rsid w:val="00F402E8"/>
    <w:rsid w:val="00F404D5"/>
    <w:rsid w:val="00F40F1C"/>
    <w:rsid w:val="00F41EAF"/>
    <w:rsid w:val="00F43B43"/>
    <w:rsid w:val="00F461D8"/>
    <w:rsid w:val="00F463C8"/>
    <w:rsid w:val="00F46B32"/>
    <w:rsid w:val="00F46B8B"/>
    <w:rsid w:val="00F473C3"/>
    <w:rsid w:val="00F477A7"/>
    <w:rsid w:val="00F54C71"/>
    <w:rsid w:val="00F56693"/>
    <w:rsid w:val="00F56E3A"/>
    <w:rsid w:val="00F57204"/>
    <w:rsid w:val="00F60B5D"/>
    <w:rsid w:val="00F63E6F"/>
    <w:rsid w:val="00F64333"/>
    <w:rsid w:val="00F66636"/>
    <w:rsid w:val="00F672A6"/>
    <w:rsid w:val="00F67D68"/>
    <w:rsid w:val="00F70003"/>
    <w:rsid w:val="00F70132"/>
    <w:rsid w:val="00F73ADC"/>
    <w:rsid w:val="00F74515"/>
    <w:rsid w:val="00F7539B"/>
    <w:rsid w:val="00F7551E"/>
    <w:rsid w:val="00F766BE"/>
    <w:rsid w:val="00F76994"/>
    <w:rsid w:val="00F76AD0"/>
    <w:rsid w:val="00F7705F"/>
    <w:rsid w:val="00F81665"/>
    <w:rsid w:val="00F831C9"/>
    <w:rsid w:val="00F83EAC"/>
    <w:rsid w:val="00F85FF1"/>
    <w:rsid w:val="00F862FF"/>
    <w:rsid w:val="00F87A51"/>
    <w:rsid w:val="00F9115F"/>
    <w:rsid w:val="00F93042"/>
    <w:rsid w:val="00F9459C"/>
    <w:rsid w:val="00F9505B"/>
    <w:rsid w:val="00FA1B8A"/>
    <w:rsid w:val="00FA3336"/>
    <w:rsid w:val="00FA481F"/>
    <w:rsid w:val="00FA71B7"/>
    <w:rsid w:val="00FB2CD2"/>
    <w:rsid w:val="00FB3BC7"/>
    <w:rsid w:val="00FB4B53"/>
    <w:rsid w:val="00FB4F35"/>
    <w:rsid w:val="00FB64B5"/>
    <w:rsid w:val="00FC138A"/>
    <w:rsid w:val="00FC5B5B"/>
    <w:rsid w:val="00FC7D5B"/>
    <w:rsid w:val="00FD07FF"/>
    <w:rsid w:val="00FD0DC5"/>
    <w:rsid w:val="00FD532C"/>
    <w:rsid w:val="00FE1074"/>
    <w:rsid w:val="00FE1203"/>
    <w:rsid w:val="00FE1C30"/>
    <w:rsid w:val="00FE221A"/>
    <w:rsid w:val="00FE380E"/>
    <w:rsid w:val="00FE436C"/>
    <w:rsid w:val="00FE4DBE"/>
    <w:rsid w:val="00FF192D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3"/>
  </w:style>
  <w:style w:type="paragraph" w:styleId="1">
    <w:name w:val="heading 1"/>
    <w:basedOn w:val="a"/>
    <w:next w:val="a"/>
    <w:link w:val="10"/>
    <w:qFormat/>
    <w:rsid w:val="001B271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271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71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271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271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271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B271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B271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B2710"/>
    <w:pPr>
      <w:keepNext/>
      <w:numPr>
        <w:ilvl w:val="8"/>
        <w:numId w:val="1"/>
      </w:numPr>
      <w:tabs>
        <w:tab w:val="clear" w:pos="1726"/>
        <w:tab w:val="num" w:pos="1584"/>
      </w:tabs>
      <w:spacing w:after="0" w:line="240" w:lineRule="auto"/>
      <w:ind w:left="1584"/>
      <w:jc w:val="center"/>
      <w:outlineLvl w:val="8"/>
    </w:pPr>
    <w:rPr>
      <w:rFonts w:ascii="Times New Roman" w:eastAsia="Times New Roman" w:hAnsi="Times New Roman" w:cs="Times New Roman"/>
      <w:b/>
      <w:shadow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1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27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B27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B27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27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271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B27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B2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B2710"/>
    <w:rPr>
      <w:rFonts w:ascii="Times New Roman" w:eastAsia="Times New Roman" w:hAnsi="Times New Roman" w:cs="Times New Roman"/>
      <w:b/>
      <w:shadow/>
      <w:sz w:val="36"/>
      <w:szCs w:val="24"/>
    </w:rPr>
  </w:style>
  <w:style w:type="table" w:styleId="a3">
    <w:name w:val="Table Grid"/>
    <w:basedOn w:val="a1"/>
    <w:uiPriority w:val="59"/>
    <w:rsid w:val="001B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27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B271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1B2710"/>
    <w:pPr>
      <w:spacing w:after="0" w:line="240" w:lineRule="auto"/>
      <w:ind w:hanging="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1B271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rsid w:val="001B27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B271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B2710"/>
  </w:style>
  <w:style w:type="paragraph" w:styleId="a7">
    <w:name w:val="Title"/>
    <w:basedOn w:val="a"/>
    <w:link w:val="a8"/>
    <w:qFormat/>
    <w:rsid w:val="001B271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Название Знак"/>
    <w:basedOn w:val="a0"/>
    <w:link w:val="a7"/>
    <w:rsid w:val="001B2710"/>
    <w:rPr>
      <w:rFonts w:ascii="Times New Roman" w:eastAsia="Times New Roman" w:hAnsi="Times New Roman" w:cs="Times New Roman"/>
      <w:sz w:val="48"/>
      <w:szCs w:val="20"/>
    </w:rPr>
  </w:style>
  <w:style w:type="paragraph" w:styleId="a9">
    <w:name w:val="header"/>
    <w:basedOn w:val="a"/>
    <w:link w:val="aa"/>
    <w:rsid w:val="001B27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B271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1B27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B2710"/>
    <w:pPr>
      <w:widowControl w:val="0"/>
      <w:autoSpaceDE w:val="0"/>
      <w:autoSpaceDN w:val="0"/>
      <w:adjustRightInd w:val="0"/>
      <w:spacing w:after="0" w:line="233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1B27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0">
    <w:name w:val="Font Style50"/>
    <w:basedOn w:val="a0"/>
    <w:rsid w:val="001B2710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rsid w:val="001B27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submenu-table">
    <w:name w:val="submenu-table"/>
    <w:basedOn w:val="a0"/>
    <w:rsid w:val="001B2710"/>
  </w:style>
  <w:style w:type="character" w:customStyle="1" w:styleId="apple-converted-space">
    <w:name w:val="apple-converted-space"/>
    <w:basedOn w:val="a0"/>
    <w:rsid w:val="001B2710"/>
  </w:style>
  <w:style w:type="paragraph" w:customStyle="1" w:styleId="Style1">
    <w:name w:val="Style1"/>
    <w:basedOn w:val="a"/>
    <w:uiPriority w:val="99"/>
    <w:rsid w:val="001B271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2710"/>
    <w:pPr>
      <w:widowControl w:val="0"/>
      <w:autoSpaceDE w:val="0"/>
      <w:autoSpaceDN w:val="0"/>
      <w:adjustRightInd w:val="0"/>
      <w:spacing w:after="0" w:line="324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27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2710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B27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B27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1B271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link w:val="Style140"/>
    <w:rsid w:val="001B2710"/>
    <w:pPr>
      <w:widowControl w:val="0"/>
      <w:autoSpaceDE w:val="0"/>
      <w:autoSpaceDN w:val="0"/>
      <w:adjustRightInd w:val="0"/>
      <w:spacing w:after="0" w:line="233" w:lineRule="exact"/>
      <w:ind w:firstLine="38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tyle140">
    <w:name w:val="Style14 Знак Знак"/>
    <w:basedOn w:val="a0"/>
    <w:link w:val="Style14"/>
    <w:rsid w:val="001B2710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2">
    <w:name w:val="Font Style52"/>
    <w:basedOn w:val="a0"/>
    <w:rsid w:val="001B2710"/>
    <w:rPr>
      <w:rFonts w:ascii="Times New Roman" w:hAnsi="Times New Roman" w:cs="Times New Roman"/>
      <w:smallCaps/>
      <w:sz w:val="20"/>
      <w:szCs w:val="20"/>
    </w:rPr>
  </w:style>
  <w:style w:type="character" w:customStyle="1" w:styleId="FontStyle31">
    <w:name w:val="Font Style31"/>
    <w:basedOn w:val="a0"/>
    <w:rsid w:val="001B2710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1B2710"/>
    <w:rPr>
      <w:color w:val="663300"/>
      <w:u w:val="single"/>
    </w:rPr>
  </w:style>
  <w:style w:type="paragraph" w:styleId="ae">
    <w:name w:val="Body Text Indent"/>
    <w:basedOn w:val="a"/>
    <w:link w:val="af"/>
    <w:unhideWhenUsed/>
    <w:rsid w:val="001B27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B271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B2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text">
    <w:name w:val="big_text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1B2710"/>
    <w:rPr>
      <w:b/>
      <w:bCs/>
    </w:rPr>
  </w:style>
  <w:style w:type="paragraph" w:customStyle="1" w:styleId="tmenu">
    <w:name w:val="tmenu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add">
    <w:name w:val="theadadd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te">
    <w:name w:val="tdate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utor">
    <w:name w:val="tautor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eviz">
    <w:name w:val="tdeviz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nons">
    <w:name w:val="tanons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eviz">
    <w:name w:val="ldeviz"/>
    <w:basedOn w:val="a"/>
    <w:rsid w:val="001B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B27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2710"/>
    <w:rPr>
      <w:rFonts w:ascii="Tahoma" w:eastAsia="Times New Roman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1B27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1B271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Цитата1"/>
    <w:basedOn w:val="a"/>
    <w:rsid w:val="001B2710"/>
    <w:pPr>
      <w:widowControl w:val="0"/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1B27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2710"/>
    <w:rPr>
      <w:rFonts w:ascii="Tahoma" w:eastAsia="Times New Roman" w:hAnsi="Tahoma" w:cs="Tahoma"/>
      <w:sz w:val="16"/>
      <w:szCs w:val="16"/>
    </w:rPr>
  </w:style>
  <w:style w:type="paragraph" w:customStyle="1" w:styleId="common">
    <w:name w:val="common"/>
    <w:basedOn w:val="a"/>
    <w:uiPriority w:val="99"/>
    <w:semiHidden/>
    <w:rsid w:val="00D7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D72AB3"/>
    <w:rPr>
      <w:i/>
      <w:iCs/>
    </w:rPr>
  </w:style>
  <w:style w:type="paragraph" w:styleId="af9">
    <w:name w:val="Plain Text"/>
    <w:basedOn w:val="a"/>
    <w:link w:val="afa"/>
    <w:uiPriority w:val="99"/>
    <w:semiHidden/>
    <w:unhideWhenUsed/>
    <w:rsid w:val="00CB2A7B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CB2A7B"/>
    <w:rPr>
      <w:rFonts w:ascii="Courier New" w:eastAsia="Times New Roman" w:hAnsi="Courier New" w:cs="Courier New"/>
      <w:sz w:val="20"/>
      <w:szCs w:val="20"/>
    </w:rPr>
  </w:style>
  <w:style w:type="paragraph" w:customStyle="1" w:styleId="bukvitsa">
    <w:name w:val="bukvitsa"/>
    <w:basedOn w:val="a"/>
    <w:rsid w:val="00CB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B2A7B"/>
    <w:pPr>
      <w:widowControl w:val="0"/>
      <w:autoSpaceDE w:val="0"/>
      <w:autoSpaceDN w:val="0"/>
      <w:adjustRightInd w:val="0"/>
      <w:spacing w:after="0" w:line="298" w:lineRule="exact"/>
      <w:ind w:firstLine="557"/>
    </w:pPr>
    <w:rPr>
      <w:rFonts w:ascii="Georgia" w:eastAsia="Times New Roman" w:hAnsi="Georgia" w:cs="Times New Roman"/>
      <w:sz w:val="24"/>
      <w:szCs w:val="24"/>
    </w:rPr>
  </w:style>
  <w:style w:type="character" w:customStyle="1" w:styleId="b-serp-urlb-serp-urlinlineyes">
    <w:name w:val="b-serp-url b-serp-url_inline_yes"/>
    <w:basedOn w:val="a0"/>
    <w:rsid w:val="00CB2A7B"/>
  </w:style>
  <w:style w:type="character" w:customStyle="1" w:styleId="b-serp-urlmark">
    <w:name w:val="b-serp-url__mark"/>
    <w:basedOn w:val="a0"/>
    <w:rsid w:val="00CB2A7B"/>
  </w:style>
  <w:style w:type="character" w:customStyle="1" w:styleId="FontStyle14">
    <w:name w:val="Font Style14"/>
    <w:basedOn w:val="a0"/>
    <w:uiPriority w:val="99"/>
    <w:rsid w:val="00CB2A7B"/>
    <w:rPr>
      <w:rFonts w:ascii="Trebuchet MS" w:hAnsi="Trebuchet MS" w:cs="Trebuchet MS" w:hint="default"/>
      <w:i/>
      <w:iCs/>
      <w:spacing w:val="20"/>
      <w:sz w:val="20"/>
      <w:szCs w:val="20"/>
    </w:rPr>
  </w:style>
  <w:style w:type="paragraph" w:styleId="afb">
    <w:name w:val="No Spacing"/>
    <w:qFormat/>
    <w:rsid w:val="00EB0C4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D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3FF"/>
    <w:rPr>
      <w:rFonts w:ascii="Courier New" w:eastAsia="Times New Roman" w:hAnsi="Courier New" w:cs="Courier New"/>
      <w:sz w:val="20"/>
      <w:szCs w:val="20"/>
    </w:rPr>
  </w:style>
  <w:style w:type="paragraph" w:customStyle="1" w:styleId="style100">
    <w:name w:val="style100"/>
    <w:basedOn w:val="a"/>
    <w:rsid w:val="0012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pm.orthodoxy.ru/programm/doc/pismo_22_10_0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m.orthodoxy.ru/programm/doc/pismo_22_10_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C76E-9388-421C-9323-F1D79217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68</Pages>
  <Words>18961</Words>
  <Characters>108083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moskvitinaA</cp:lastModifiedBy>
  <cp:revision>27</cp:revision>
  <cp:lastPrinted>2015-12-03T12:46:00Z</cp:lastPrinted>
  <dcterms:created xsi:type="dcterms:W3CDTF">2015-09-14T16:43:00Z</dcterms:created>
  <dcterms:modified xsi:type="dcterms:W3CDTF">2015-12-09T08:37:00Z</dcterms:modified>
</cp:coreProperties>
</file>